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0C" w:rsidRPr="00502B0F" w:rsidRDefault="0078450C" w:rsidP="000526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2B0F">
        <w:rPr>
          <w:b/>
          <w:sz w:val="28"/>
          <w:szCs w:val="28"/>
        </w:rPr>
        <w:t>Отчет</w:t>
      </w:r>
    </w:p>
    <w:p w:rsidR="00C10ABB" w:rsidRPr="00C10ABB" w:rsidRDefault="0078450C" w:rsidP="00052632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директора ГБУ «</w:t>
      </w:r>
      <w:proofErr w:type="spellStart"/>
      <w:r w:rsidRPr="00502B0F">
        <w:rPr>
          <w:b/>
          <w:sz w:val="28"/>
          <w:szCs w:val="28"/>
        </w:rPr>
        <w:t>Жилищник</w:t>
      </w:r>
      <w:proofErr w:type="spellEnd"/>
      <w:r w:rsidRPr="00502B0F">
        <w:rPr>
          <w:b/>
          <w:sz w:val="28"/>
          <w:szCs w:val="28"/>
        </w:rPr>
        <w:t xml:space="preserve"> района Хамовники» </w:t>
      </w:r>
      <w:r w:rsidR="005B1188" w:rsidRPr="00502B0F">
        <w:rPr>
          <w:b/>
          <w:sz w:val="28"/>
          <w:szCs w:val="28"/>
        </w:rPr>
        <w:t>Р.О. Алиева</w:t>
      </w:r>
      <w:r w:rsidRPr="00502B0F">
        <w:rPr>
          <w:b/>
          <w:sz w:val="28"/>
          <w:szCs w:val="28"/>
        </w:rPr>
        <w:t xml:space="preserve"> </w:t>
      </w:r>
    </w:p>
    <w:p w:rsidR="0078450C" w:rsidRPr="00502B0F" w:rsidRDefault="0078450C" w:rsidP="00052632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 xml:space="preserve">«О работе </w:t>
      </w:r>
      <w:r w:rsidR="00282D0B" w:rsidRPr="00502B0F">
        <w:rPr>
          <w:b/>
          <w:sz w:val="28"/>
          <w:szCs w:val="28"/>
        </w:rPr>
        <w:t>Г</w:t>
      </w:r>
      <w:r w:rsidRPr="00502B0F">
        <w:rPr>
          <w:b/>
          <w:sz w:val="28"/>
          <w:szCs w:val="28"/>
        </w:rPr>
        <w:t>осударственного бюджетного учреждения города Москвы</w:t>
      </w:r>
    </w:p>
    <w:p w:rsidR="0078450C" w:rsidRPr="00502B0F" w:rsidRDefault="00C10ABB" w:rsidP="00052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 Хамовники»</w:t>
      </w:r>
      <w:r w:rsidR="0078450C" w:rsidRPr="00502B0F">
        <w:rPr>
          <w:b/>
          <w:sz w:val="28"/>
          <w:szCs w:val="28"/>
        </w:rPr>
        <w:t xml:space="preserve"> за 20</w:t>
      </w:r>
      <w:r w:rsidR="005B1188" w:rsidRPr="00502B0F">
        <w:rPr>
          <w:b/>
          <w:sz w:val="28"/>
          <w:szCs w:val="28"/>
        </w:rPr>
        <w:t>22</w:t>
      </w:r>
      <w:r w:rsidR="0078450C" w:rsidRPr="00502B0F">
        <w:rPr>
          <w:b/>
          <w:sz w:val="28"/>
          <w:szCs w:val="28"/>
        </w:rPr>
        <w:t xml:space="preserve"> год»</w:t>
      </w:r>
    </w:p>
    <w:p w:rsidR="0078450C" w:rsidRPr="00502B0F" w:rsidRDefault="0078450C" w:rsidP="00052632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на заседании Совета депутатов</w:t>
      </w:r>
    </w:p>
    <w:p w:rsidR="0078450C" w:rsidRPr="00502B0F" w:rsidRDefault="0078450C" w:rsidP="00052632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муниципального округа Хамовники</w:t>
      </w:r>
    </w:p>
    <w:p w:rsidR="0078450C" w:rsidRPr="00502B0F" w:rsidRDefault="00B151E7" w:rsidP="00052632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19 января 2023</w:t>
      </w:r>
      <w:r w:rsidR="0078450C" w:rsidRPr="00502B0F">
        <w:rPr>
          <w:b/>
          <w:sz w:val="28"/>
          <w:szCs w:val="28"/>
        </w:rPr>
        <w:t xml:space="preserve"> г.</w:t>
      </w:r>
    </w:p>
    <w:p w:rsidR="0078450C" w:rsidRPr="00502B0F" w:rsidRDefault="0078450C" w:rsidP="00052632">
      <w:pPr>
        <w:jc w:val="both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ab/>
      </w:r>
    </w:p>
    <w:p w:rsidR="00C10ABB" w:rsidRPr="00324FBF" w:rsidRDefault="0078450C" w:rsidP="00052632">
      <w:pPr>
        <w:ind w:firstLine="708"/>
        <w:jc w:val="both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Добрый вечер</w:t>
      </w:r>
      <w:r w:rsidR="00282D0B" w:rsidRPr="00502B0F">
        <w:rPr>
          <w:b/>
          <w:sz w:val="28"/>
          <w:szCs w:val="28"/>
        </w:rPr>
        <w:t>,</w:t>
      </w:r>
      <w:r w:rsidRPr="00502B0F">
        <w:rPr>
          <w:b/>
          <w:sz w:val="28"/>
          <w:szCs w:val="28"/>
        </w:rPr>
        <w:t xml:space="preserve"> уважаемые депутаты Муниципального округа Хамовники</w:t>
      </w:r>
      <w:r w:rsidR="00CC55DD" w:rsidRPr="00502B0F">
        <w:rPr>
          <w:b/>
          <w:sz w:val="28"/>
          <w:szCs w:val="28"/>
        </w:rPr>
        <w:t>!</w:t>
      </w:r>
      <w:r w:rsidRPr="00502B0F">
        <w:rPr>
          <w:b/>
          <w:sz w:val="28"/>
          <w:szCs w:val="28"/>
        </w:rPr>
        <w:t xml:space="preserve"> </w:t>
      </w:r>
    </w:p>
    <w:p w:rsidR="0078450C" w:rsidRPr="00502B0F" w:rsidRDefault="00CC55DD" w:rsidP="00052632">
      <w:pPr>
        <w:ind w:firstLine="708"/>
        <w:jc w:val="both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 xml:space="preserve">Добрый вечер, уважаемые </w:t>
      </w:r>
      <w:r w:rsidR="00F160C2" w:rsidRPr="00502B0F">
        <w:rPr>
          <w:b/>
          <w:sz w:val="28"/>
          <w:szCs w:val="28"/>
        </w:rPr>
        <w:t>Анна Павловна</w:t>
      </w:r>
      <w:r w:rsidR="0078450C" w:rsidRPr="00502B0F">
        <w:rPr>
          <w:b/>
          <w:sz w:val="28"/>
          <w:szCs w:val="28"/>
        </w:rPr>
        <w:t xml:space="preserve">, </w:t>
      </w:r>
      <w:r w:rsidR="005864C3" w:rsidRPr="00502B0F">
        <w:rPr>
          <w:b/>
          <w:sz w:val="28"/>
          <w:szCs w:val="28"/>
        </w:rPr>
        <w:t>Максим Александрович</w:t>
      </w:r>
      <w:r w:rsidR="0078450C" w:rsidRPr="00502B0F">
        <w:rPr>
          <w:b/>
          <w:sz w:val="28"/>
          <w:szCs w:val="28"/>
        </w:rPr>
        <w:t>, жители и коллеги!</w:t>
      </w:r>
    </w:p>
    <w:p w:rsidR="00D73773" w:rsidRPr="00502B0F" w:rsidRDefault="00D73773" w:rsidP="00052632">
      <w:pPr>
        <w:ind w:firstLine="708"/>
        <w:jc w:val="both"/>
        <w:rPr>
          <w:b/>
          <w:sz w:val="28"/>
          <w:szCs w:val="28"/>
        </w:rPr>
      </w:pPr>
    </w:p>
    <w:p w:rsidR="00CC55DD" w:rsidRPr="00502B0F" w:rsidRDefault="00CC55DD" w:rsidP="00052632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Разреш</w:t>
      </w:r>
      <w:r w:rsidR="00C10ABB">
        <w:rPr>
          <w:sz w:val="28"/>
          <w:szCs w:val="28"/>
        </w:rPr>
        <w:t>ите представить Вашему вниманию</w:t>
      </w:r>
      <w:r w:rsidRPr="00502B0F">
        <w:rPr>
          <w:sz w:val="28"/>
          <w:szCs w:val="28"/>
        </w:rPr>
        <w:t xml:space="preserve"> информацию о проделанной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работе в </w:t>
      </w:r>
      <w:r w:rsidR="00F160C2" w:rsidRPr="00502B0F">
        <w:rPr>
          <w:sz w:val="28"/>
          <w:szCs w:val="28"/>
        </w:rPr>
        <w:t>2022</w:t>
      </w:r>
      <w:r w:rsidRPr="00502B0F">
        <w:rPr>
          <w:sz w:val="28"/>
          <w:szCs w:val="28"/>
        </w:rPr>
        <w:t xml:space="preserve"> году.</w:t>
      </w:r>
    </w:p>
    <w:p w:rsidR="00CC55DD" w:rsidRPr="00502B0F" w:rsidRDefault="00CC55DD" w:rsidP="00052632">
      <w:pPr>
        <w:ind w:firstLine="708"/>
        <w:jc w:val="both"/>
        <w:rPr>
          <w:sz w:val="28"/>
          <w:szCs w:val="28"/>
        </w:rPr>
      </w:pPr>
    </w:p>
    <w:p w:rsidR="00A95C3F" w:rsidRPr="00502B0F" w:rsidRDefault="00A95C3F" w:rsidP="00A95C3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Государственное бюд</w:t>
      </w:r>
      <w:r w:rsidR="00C1681B" w:rsidRPr="00502B0F">
        <w:rPr>
          <w:sz w:val="28"/>
          <w:szCs w:val="28"/>
        </w:rPr>
        <w:t>жетное учреждение города Москвы</w:t>
      </w:r>
      <w:r w:rsidRPr="00502B0F">
        <w:rPr>
          <w:sz w:val="28"/>
          <w:szCs w:val="28"/>
        </w:rPr>
        <w:t xml:space="preserve">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</w:t>
      </w:r>
      <w:r w:rsidR="00C10ABB">
        <w:rPr>
          <w:sz w:val="28"/>
          <w:szCs w:val="28"/>
        </w:rPr>
        <w:t>и» (далее - Учреждение) создано</w:t>
      </w:r>
      <w:r w:rsidRPr="00502B0F">
        <w:rPr>
          <w:sz w:val="28"/>
          <w:szCs w:val="28"/>
        </w:rPr>
        <w:t xml:space="preserve"> и действует на основании постановл</w:t>
      </w:r>
      <w:r w:rsidR="00BB7C71">
        <w:rPr>
          <w:sz w:val="28"/>
          <w:szCs w:val="28"/>
        </w:rPr>
        <w:t xml:space="preserve">ения Правительства Москвы от 14 марта 2013 </w:t>
      </w:r>
      <w:r w:rsidRPr="00502B0F">
        <w:rPr>
          <w:sz w:val="28"/>
          <w:szCs w:val="28"/>
        </w:rPr>
        <w:t>г. N 146-ПП "О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</w:t>
      </w:r>
      <w:r w:rsidR="00C1681B" w:rsidRPr="00502B0F">
        <w:rPr>
          <w:sz w:val="28"/>
          <w:szCs w:val="28"/>
        </w:rPr>
        <w:t>кого хозяйства города Москвы" и</w:t>
      </w:r>
      <w:r w:rsidR="00C10ABB">
        <w:rPr>
          <w:sz w:val="28"/>
          <w:szCs w:val="28"/>
        </w:rPr>
        <w:t xml:space="preserve"> является правопреемником</w:t>
      </w:r>
      <w:r w:rsidRPr="00502B0F">
        <w:rPr>
          <w:sz w:val="28"/>
          <w:szCs w:val="28"/>
        </w:rPr>
        <w:t xml:space="preserve"> Государственного унитарного предприятия города Москвы «Дирекция единого заказчика района Хамовники» в полном объеме по всем правам и обязательствам.</w:t>
      </w:r>
    </w:p>
    <w:p w:rsidR="00A95C3F" w:rsidRPr="00502B0F" w:rsidRDefault="00A95C3F" w:rsidP="00A95C3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Основными</w:t>
      </w:r>
      <w:r w:rsidR="000E31EF" w:rsidRPr="00502B0F">
        <w:rPr>
          <w:sz w:val="28"/>
          <w:szCs w:val="28"/>
        </w:rPr>
        <w:t xml:space="preserve"> видами деятельности Учреждения</w:t>
      </w:r>
      <w:r w:rsidRPr="00502B0F">
        <w:rPr>
          <w:sz w:val="28"/>
          <w:szCs w:val="28"/>
        </w:rPr>
        <w:t xml:space="preserve"> являются выполнение работ по содержанию и текущему ремонту дворовых территорий, объектов дорожного хозяйства 3, 4, 5 катег</w:t>
      </w:r>
      <w:r w:rsidR="008F404A" w:rsidRPr="00502B0F">
        <w:rPr>
          <w:sz w:val="28"/>
          <w:szCs w:val="28"/>
        </w:rPr>
        <w:t>о</w:t>
      </w:r>
      <w:r w:rsidR="00BB7C71">
        <w:rPr>
          <w:sz w:val="28"/>
          <w:szCs w:val="28"/>
        </w:rPr>
        <w:t>рии</w:t>
      </w:r>
      <w:r w:rsidR="008F404A" w:rsidRPr="00502B0F">
        <w:rPr>
          <w:sz w:val="28"/>
          <w:szCs w:val="28"/>
        </w:rPr>
        <w:t xml:space="preserve"> и </w:t>
      </w:r>
      <w:proofErr w:type="spellStart"/>
      <w:r w:rsidR="008F404A" w:rsidRPr="00502B0F">
        <w:rPr>
          <w:sz w:val="28"/>
          <w:szCs w:val="28"/>
        </w:rPr>
        <w:t>внекатегорийных</w:t>
      </w:r>
      <w:proofErr w:type="spellEnd"/>
      <w:r w:rsidR="008F404A" w:rsidRPr="00502B0F">
        <w:rPr>
          <w:sz w:val="28"/>
          <w:szCs w:val="28"/>
        </w:rPr>
        <w:t xml:space="preserve"> объектов, а также управление многоквартирными домами, содержание и ремонт общедомового имущества МКД.</w:t>
      </w:r>
    </w:p>
    <w:p w:rsidR="00A95C3F" w:rsidRPr="00502B0F" w:rsidRDefault="00A95C3F" w:rsidP="00C10ABB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Указанные работы выполняются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собственными силами. </w:t>
      </w:r>
    </w:p>
    <w:p w:rsidR="009035B9" w:rsidRPr="003F41FE" w:rsidRDefault="008708F1" w:rsidP="00A95C3F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</w:r>
      <w:r w:rsidR="00D00170" w:rsidRPr="00502B0F">
        <w:rPr>
          <w:sz w:val="28"/>
          <w:szCs w:val="28"/>
        </w:rPr>
        <w:t xml:space="preserve">Для </w:t>
      </w:r>
      <w:r w:rsidR="009035B9" w:rsidRPr="00502B0F">
        <w:rPr>
          <w:sz w:val="28"/>
          <w:szCs w:val="28"/>
        </w:rPr>
        <w:t xml:space="preserve">целей </w:t>
      </w:r>
      <w:r w:rsidR="00D00170" w:rsidRPr="00502B0F">
        <w:rPr>
          <w:sz w:val="28"/>
          <w:szCs w:val="28"/>
        </w:rPr>
        <w:t>реализации</w:t>
      </w:r>
      <w:r w:rsidR="00E7651D" w:rsidRPr="00502B0F">
        <w:rPr>
          <w:sz w:val="28"/>
          <w:szCs w:val="28"/>
        </w:rPr>
        <w:t xml:space="preserve"> уставной деятельности,</w:t>
      </w:r>
      <w:r w:rsidR="00C1681B" w:rsidRPr="00502B0F">
        <w:rPr>
          <w:sz w:val="28"/>
          <w:szCs w:val="28"/>
        </w:rPr>
        <w:t xml:space="preserve"> Учреждению</w:t>
      </w:r>
      <w:r w:rsidR="009035B9" w:rsidRPr="00502B0F">
        <w:rPr>
          <w:sz w:val="28"/>
          <w:szCs w:val="28"/>
        </w:rPr>
        <w:t xml:space="preserve"> пе</w:t>
      </w:r>
      <w:r w:rsidR="00C1681B" w:rsidRPr="00502B0F">
        <w:rPr>
          <w:sz w:val="28"/>
          <w:szCs w:val="28"/>
        </w:rPr>
        <w:t>реданы в оперативное управление</w:t>
      </w:r>
      <w:r w:rsidR="009035B9" w:rsidRPr="00502B0F">
        <w:rPr>
          <w:sz w:val="28"/>
          <w:szCs w:val="28"/>
        </w:rPr>
        <w:t xml:space="preserve"> нежи</w:t>
      </w:r>
      <w:r w:rsidR="00C1681B" w:rsidRPr="00502B0F">
        <w:rPr>
          <w:sz w:val="28"/>
          <w:szCs w:val="28"/>
        </w:rPr>
        <w:t xml:space="preserve">лые помещения для размещения </w:t>
      </w:r>
      <w:r w:rsidR="009035B9" w:rsidRPr="00502B0F">
        <w:rPr>
          <w:sz w:val="28"/>
          <w:szCs w:val="28"/>
        </w:rPr>
        <w:t>АУП, О</w:t>
      </w:r>
      <w:r w:rsidR="003F41FE">
        <w:rPr>
          <w:sz w:val="28"/>
          <w:szCs w:val="28"/>
        </w:rPr>
        <w:t>ДС, мастерских участков, склада, автомобильных баз.</w:t>
      </w:r>
    </w:p>
    <w:p w:rsidR="0080353E" w:rsidRPr="00502B0F" w:rsidRDefault="0080353E" w:rsidP="00635D0A">
      <w:pPr>
        <w:contextualSpacing/>
        <w:jc w:val="both"/>
        <w:rPr>
          <w:sz w:val="28"/>
          <w:szCs w:val="28"/>
        </w:rPr>
      </w:pPr>
    </w:p>
    <w:p w:rsidR="00E26FD8" w:rsidRDefault="00231470" w:rsidP="00231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Для проживания рабочих из регионов РФ по адресу: </w:t>
      </w:r>
      <w:proofErr w:type="spellStart"/>
      <w:r w:rsidRPr="00502B0F">
        <w:rPr>
          <w:sz w:val="28"/>
          <w:szCs w:val="28"/>
        </w:rPr>
        <w:t>Лужнецкая</w:t>
      </w:r>
      <w:proofErr w:type="spellEnd"/>
      <w:r w:rsidR="00C10ABB">
        <w:rPr>
          <w:sz w:val="28"/>
          <w:szCs w:val="28"/>
        </w:rPr>
        <w:t xml:space="preserve"> наб., д.10А</w:t>
      </w:r>
      <w:r w:rsidRPr="00502B0F">
        <w:rPr>
          <w:sz w:val="28"/>
          <w:szCs w:val="28"/>
        </w:rPr>
        <w:t xml:space="preserve"> в 2014 году был построен </w:t>
      </w:r>
      <w:r w:rsidR="00E26FD8">
        <w:rPr>
          <w:sz w:val="28"/>
          <w:szCs w:val="28"/>
        </w:rPr>
        <w:t xml:space="preserve">модульной городок на 280 мест, бытовой городок оснащен </w:t>
      </w:r>
      <w:r w:rsidRPr="00502B0F">
        <w:rPr>
          <w:sz w:val="28"/>
          <w:szCs w:val="28"/>
        </w:rPr>
        <w:t>душевыми</w:t>
      </w:r>
      <w:r w:rsidR="00E26FD8">
        <w:rPr>
          <w:sz w:val="28"/>
          <w:szCs w:val="28"/>
        </w:rPr>
        <w:t xml:space="preserve"> кабинами</w:t>
      </w:r>
      <w:r w:rsidRPr="00502B0F">
        <w:rPr>
          <w:sz w:val="28"/>
          <w:szCs w:val="28"/>
        </w:rPr>
        <w:t>, местом при</w:t>
      </w:r>
      <w:r w:rsidR="00E26FD8">
        <w:rPr>
          <w:sz w:val="28"/>
          <w:szCs w:val="28"/>
        </w:rPr>
        <w:t>ема пищи, сушильными комнатами.</w:t>
      </w:r>
    </w:p>
    <w:p w:rsidR="00231470" w:rsidRPr="00502B0F" w:rsidRDefault="00E26FD8" w:rsidP="00231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ABB">
        <w:rPr>
          <w:sz w:val="28"/>
          <w:szCs w:val="28"/>
        </w:rPr>
        <w:t xml:space="preserve"> целях безопасности </w:t>
      </w:r>
      <w:r w:rsidR="00231470" w:rsidRPr="00502B0F">
        <w:rPr>
          <w:sz w:val="28"/>
          <w:szCs w:val="28"/>
        </w:rPr>
        <w:t>в 2015 году произведено оснащение камерами видеонаблюдения, установлены турникеты, «тревожная кнопка».</w:t>
      </w:r>
    </w:p>
    <w:p w:rsidR="00635D0A" w:rsidRPr="00502B0F" w:rsidRDefault="00F63D69" w:rsidP="00A95C3F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 xml:space="preserve">Кроме того, </w:t>
      </w:r>
      <w:r w:rsidR="00C10ABB">
        <w:rPr>
          <w:sz w:val="28"/>
          <w:szCs w:val="28"/>
        </w:rPr>
        <w:t>Учреждением</w:t>
      </w:r>
      <w:r w:rsidR="00231470" w:rsidRPr="00502B0F">
        <w:rPr>
          <w:sz w:val="28"/>
          <w:szCs w:val="28"/>
        </w:rPr>
        <w:t xml:space="preserve"> заключен договор с ООО «</w:t>
      </w:r>
      <w:proofErr w:type="spellStart"/>
      <w:r w:rsidR="00231470" w:rsidRPr="00502B0F">
        <w:rPr>
          <w:sz w:val="28"/>
          <w:szCs w:val="28"/>
        </w:rPr>
        <w:t>Бэст</w:t>
      </w:r>
      <w:proofErr w:type="spellEnd"/>
      <w:r w:rsidR="00E26FD8">
        <w:rPr>
          <w:sz w:val="28"/>
          <w:szCs w:val="28"/>
        </w:rPr>
        <w:t>-</w:t>
      </w:r>
      <w:r w:rsidR="00231470" w:rsidRPr="00502B0F">
        <w:rPr>
          <w:sz w:val="28"/>
          <w:szCs w:val="28"/>
        </w:rPr>
        <w:t>Отель» на пред</w:t>
      </w:r>
      <w:r w:rsidR="00C10ABB">
        <w:rPr>
          <w:sz w:val="28"/>
          <w:szCs w:val="28"/>
        </w:rPr>
        <w:t>оставление 250-ти</w:t>
      </w:r>
      <w:r w:rsidRPr="00502B0F">
        <w:rPr>
          <w:sz w:val="28"/>
          <w:szCs w:val="28"/>
        </w:rPr>
        <w:t xml:space="preserve"> койко-мест </w:t>
      </w:r>
      <w:r w:rsidR="00E26FD8">
        <w:rPr>
          <w:sz w:val="28"/>
          <w:szCs w:val="28"/>
        </w:rPr>
        <w:t>в общежитии для проживания рабочих из регионов, общежитие располагается по адресу:</w:t>
      </w:r>
      <w:r w:rsidR="009C7A07">
        <w:rPr>
          <w:sz w:val="28"/>
          <w:szCs w:val="28"/>
        </w:rPr>
        <w:t xml:space="preserve"> </w:t>
      </w:r>
      <w:r w:rsidR="00547B91" w:rsidRPr="00502B0F">
        <w:rPr>
          <w:sz w:val="28"/>
          <w:szCs w:val="28"/>
        </w:rPr>
        <w:t>г.</w:t>
      </w:r>
      <w:r w:rsidR="008C0142" w:rsidRPr="00502B0F">
        <w:rPr>
          <w:sz w:val="28"/>
          <w:szCs w:val="28"/>
        </w:rPr>
        <w:t xml:space="preserve"> </w:t>
      </w:r>
      <w:r w:rsidR="00E26FD8">
        <w:rPr>
          <w:sz w:val="28"/>
          <w:szCs w:val="28"/>
        </w:rPr>
        <w:t xml:space="preserve">Москва, ул. </w:t>
      </w:r>
      <w:proofErr w:type="spellStart"/>
      <w:r w:rsidR="00E26FD8">
        <w:rPr>
          <w:sz w:val="28"/>
          <w:szCs w:val="28"/>
        </w:rPr>
        <w:t>Дубининская</w:t>
      </w:r>
      <w:proofErr w:type="spellEnd"/>
      <w:r w:rsidR="00E26FD8">
        <w:rPr>
          <w:sz w:val="28"/>
          <w:szCs w:val="28"/>
        </w:rPr>
        <w:t>, д.10</w:t>
      </w:r>
      <w:r w:rsidR="00547B91" w:rsidRPr="00502B0F">
        <w:rPr>
          <w:sz w:val="28"/>
          <w:szCs w:val="28"/>
        </w:rPr>
        <w:t>.</w:t>
      </w:r>
      <w:r w:rsidR="00231470" w:rsidRPr="00502B0F">
        <w:rPr>
          <w:sz w:val="28"/>
          <w:szCs w:val="28"/>
        </w:rPr>
        <w:t xml:space="preserve"> </w:t>
      </w:r>
    </w:p>
    <w:p w:rsidR="00CC55DD" w:rsidRPr="00502B0F" w:rsidRDefault="00CC55DD" w:rsidP="00052632">
      <w:pPr>
        <w:ind w:firstLine="708"/>
        <w:jc w:val="both"/>
        <w:rPr>
          <w:sz w:val="28"/>
          <w:szCs w:val="28"/>
        </w:rPr>
      </w:pPr>
    </w:p>
    <w:p w:rsidR="003F41FE" w:rsidRDefault="003F41FE" w:rsidP="00E26FD8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22DEC" w:rsidRPr="00502B0F" w:rsidRDefault="0078450C" w:rsidP="00E26FD8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324FBF">
        <w:rPr>
          <w:b/>
          <w:color w:val="000000" w:themeColor="text1"/>
          <w:sz w:val="28"/>
          <w:szCs w:val="28"/>
        </w:rPr>
        <w:lastRenderedPageBreak/>
        <w:t xml:space="preserve">В оперативном управлении </w:t>
      </w:r>
      <w:r w:rsidR="00E26FD8" w:rsidRPr="00324FBF">
        <w:rPr>
          <w:b/>
          <w:color w:val="000000" w:themeColor="text1"/>
          <w:sz w:val="28"/>
          <w:szCs w:val="28"/>
        </w:rPr>
        <w:t>у</w:t>
      </w:r>
      <w:r w:rsidR="001B3692" w:rsidRPr="00324FBF">
        <w:rPr>
          <w:b/>
          <w:color w:val="000000" w:themeColor="text1"/>
          <w:sz w:val="28"/>
          <w:szCs w:val="28"/>
        </w:rPr>
        <w:t>чреждения</w:t>
      </w:r>
      <w:r w:rsidR="00E22DEC" w:rsidRPr="00324FBF">
        <w:rPr>
          <w:b/>
          <w:color w:val="000000" w:themeColor="text1"/>
          <w:sz w:val="28"/>
          <w:szCs w:val="28"/>
        </w:rPr>
        <w:t xml:space="preserve"> наход</w:t>
      </w:r>
      <w:r w:rsidR="00CB2656" w:rsidRPr="00324FBF">
        <w:rPr>
          <w:b/>
          <w:color w:val="000000" w:themeColor="text1"/>
          <w:sz w:val="28"/>
          <w:szCs w:val="28"/>
        </w:rPr>
        <w:t>и</w:t>
      </w:r>
      <w:r w:rsidR="00E22DEC" w:rsidRPr="00324FBF">
        <w:rPr>
          <w:b/>
          <w:color w:val="000000" w:themeColor="text1"/>
          <w:sz w:val="28"/>
          <w:szCs w:val="28"/>
        </w:rPr>
        <w:t>тся:</w:t>
      </w:r>
    </w:p>
    <w:p w:rsidR="00E22DEC" w:rsidRPr="00502B0F" w:rsidRDefault="00E22DEC" w:rsidP="00052632">
      <w:pPr>
        <w:jc w:val="both"/>
        <w:rPr>
          <w:color w:val="000000" w:themeColor="text1"/>
          <w:sz w:val="28"/>
          <w:szCs w:val="28"/>
        </w:rPr>
      </w:pPr>
    </w:p>
    <w:p w:rsidR="00D1225F" w:rsidRPr="00502B0F" w:rsidRDefault="00F63D69" w:rsidP="00F63D69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b/>
          <w:color w:val="000000" w:themeColor="text1"/>
          <w:sz w:val="28"/>
          <w:szCs w:val="28"/>
        </w:rPr>
        <w:t xml:space="preserve">- </w:t>
      </w:r>
      <w:r w:rsidR="00D1225F" w:rsidRPr="00CB2656">
        <w:rPr>
          <w:b/>
          <w:color w:val="000000" w:themeColor="text1"/>
          <w:sz w:val="28"/>
          <w:szCs w:val="28"/>
        </w:rPr>
        <w:t>230</w:t>
      </w:r>
      <w:r w:rsidRPr="00CB2656">
        <w:rPr>
          <w:b/>
          <w:color w:val="000000" w:themeColor="text1"/>
          <w:sz w:val="28"/>
          <w:szCs w:val="28"/>
        </w:rPr>
        <w:t xml:space="preserve"> </w:t>
      </w:r>
      <w:r w:rsidR="00D1225F" w:rsidRPr="00CB2656">
        <w:rPr>
          <w:b/>
          <w:color w:val="000000" w:themeColor="text1"/>
          <w:sz w:val="28"/>
          <w:szCs w:val="28"/>
        </w:rPr>
        <w:t>дворовых территорий</w:t>
      </w:r>
      <w:r w:rsidR="00D1225F" w:rsidRPr="00502B0F">
        <w:rPr>
          <w:color w:val="000000" w:themeColor="text1"/>
          <w:sz w:val="28"/>
          <w:szCs w:val="28"/>
        </w:rPr>
        <w:t>, общей площадью   </w:t>
      </w:r>
      <w:r w:rsidR="003F41FE">
        <w:rPr>
          <w:b/>
          <w:color w:val="000000" w:themeColor="text1"/>
          <w:sz w:val="28"/>
          <w:szCs w:val="28"/>
        </w:rPr>
        <w:t>1,7 млн.</w:t>
      </w:r>
      <w:r w:rsidR="00D1225F" w:rsidRPr="00CB265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1225F" w:rsidRPr="00CB2656">
        <w:rPr>
          <w:b/>
          <w:color w:val="000000" w:themeColor="text1"/>
          <w:sz w:val="28"/>
          <w:szCs w:val="28"/>
        </w:rPr>
        <w:t>кв.м</w:t>
      </w:r>
      <w:proofErr w:type="spellEnd"/>
      <w:r w:rsidR="00CB2656">
        <w:rPr>
          <w:b/>
          <w:color w:val="000000" w:themeColor="text1"/>
          <w:sz w:val="28"/>
          <w:szCs w:val="28"/>
        </w:rPr>
        <w:t>.</w:t>
      </w:r>
      <w:r w:rsidR="00CB2656">
        <w:rPr>
          <w:color w:val="000000" w:themeColor="text1"/>
          <w:sz w:val="28"/>
          <w:szCs w:val="28"/>
        </w:rPr>
        <w:t>;</w:t>
      </w:r>
    </w:p>
    <w:p w:rsidR="00E22DEC" w:rsidRPr="00502B0F" w:rsidRDefault="00E22DEC" w:rsidP="00052632">
      <w:pPr>
        <w:jc w:val="both"/>
        <w:rPr>
          <w:color w:val="000000" w:themeColor="text1"/>
          <w:sz w:val="28"/>
          <w:szCs w:val="28"/>
        </w:rPr>
      </w:pPr>
    </w:p>
    <w:p w:rsidR="00E22DEC" w:rsidRPr="00502B0F" w:rsidRDefault="00F63D69" w:rsidP="00F63D69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- </w:t>
      </w:r>
      <w:r w:rsidR="00E22DEC" w:rsidRPr="00CB2656">
        <w:rPr>
          <w:b/>
          <w:sz w:val="28"/>
          <w:szCs w:val="28"/>
        </w:rPr>
        <w:t>76 объектов дорожного хозяйства</w:t>
      </w:r>
      <w:r w:rsidR="00A95C3F" w:rsidRPr="00502B0F">
        <w:rPr>
          <w:sz w:val="28"/>
          <w:szCs w:val="28"/>
        </w:rPr>
        <w:t>,</w:t>
      </w:r>
      <w:r w:rsidR="00E22DEC" w:rsidRPr="00502B0F">
        <w:rPr>
          <w:sz w:val="28"/>
          <w:szCs w:val="28"/>
        </w:rPr>
        <w:t xml:space="preserve"> общей площадью </w:t>
      </w:r>
      <w:r w:rsidR="003F41FE">
        <w:rPr>
          <w:b/>
          <w:sz w:val="28"/>
          <w:szCs w:val="28"/>
        </w:rPr>
        <w:t xml:space="preserve">466 </w:t>
      </w:r>
      <w:proofErr w:type="spellStart"/>
      <w:r w:rsidR="003F41FE">
        <w:rPr>
          <w:b/>
          <w:sz w:val="28"/>
          <w:szCs w:val="28"/>
        </w:rPr>
        <w:t>тыс.</w:t>
      </w:r>
      <w:r w:rsidR="00E22DEC" w:rsidRPr="00CB2656">
        <w:rPr>
          <w:b/>
          <w:sz w:val="28"/>
          <w:szCs w:val="28"/>
        </w:rPr>
        <w:t>кв.м</w:t>
      </w:r>
      <w:proofErr w:type="spellEnd"/>
      <w:r w:rsidR="00CB2656">
        <w:rPr>
          <w:b/>
          <w:sz w:val="28"/>
          <w:szCs w:val="28"/>
        </w:rPr>
        <w:t>.</w:t>
      </w:r>
      <w:r w:rsidR="00CB2656">
        <w:rPr>
          <w:sz w:val="28"/>
          <w:szCs w:val="28"/>
        </w:rPr>
        <w:t>;</w:t>
      </w:r>
    </w:p>
    <w:p w:rsidR="0078450C" w:rsidRPr="00502B0F" w:rsidRDefault="0078450C" w:rsidP="00052632">
      <w:pPr>
        <w:jc w:val="both"/>
        <w:rPr>
          <w:sz w:val="28"/>
          <w:szCs w:val="28"/>
        </w:rPr>
      </w:pPr>
    </w:p>
    <w:p w:rsidR="00E22DEC" w:rsidRPr="00502B0F" w:rsidRDefault="00F63D69" w:rsidP="00F63D69">
      <w:pPr>
        <w:ind w:firstLine="708"/>
        <w:jc w:val="both"/>
        <w:rPr>
          <w:sz w:val="28"/>
          <w:szCs w:val="28"/>
        </w:rPr>
      </w:pPr>
      <w:r w:rsidRPr="00CB2656">
        <w:rPr>
          <w:b/>
          <w:sz w:val="28"/>
          <w:szCs w:val="28"/>
        </w:rPr>
        <w:t xml:space="preserve">- </w:t>
      </w:r>
      <w:r w:rsidR="00E22DEC" w:rsidRPr="00CB2656">
        <w:rPr>
          <w:b/>
          <w:sz w:val="28"/>
          <w:szCs w:val="28"/>
        </w:rPr>
        <w:t>23 объекта озеленения</w:t>
      </w:r>
      <w:r w:rsidR="00E22DEC" w:rsidRPr="00502B0F">
        <w:rPr>
          <w:sz w:val="28"/>
          <w:szCs w:val="28"/>
        </w:rPr>
        <w:t xml:space="preserve"> 2 категории</w:t>
      </w:r>
      <w:r w:rsidR="00A95C3F" w:rsidRPr="00502B0F">
        <w:rPr>
          <w:sz w:val="28"/>
          <w:szCs w:val="28"/>
        </w:rPr>
        <w:t>,</w:t>
      </w:r>
      <w:r w:rsidR="00E22DEC" w:rsidRPr="00502B0F">
        <w:rPr>
          <w:sz w:val="28"/>
          <w:szCs w:val="28"/>
        </w:rPr>
        <w:t xml:space="preserve"> общей площадью </w:t>
      </w:r>
      <w:r w:rsidR="003F41FE">
        <w:rPr>
          <w:b/>
          <w:sz w:val="28"/>
          <w:szCs w:val="28"/>
        </w:rPr>
        <w:t xml:space="preserve">35 </w:t>
      </w:r>
      <w:proofErr w:type="spellStart"/>
      <w:r w:rsidR="003F41FE">
        <w:rPr>
          <w:b/>
          <w:sz w:val="28"/>
          <w:szCs w:val="28"/>
        </w:rPr>
        <w:t>тыс.</w:t>
      </w:r>
      <w:r w:rsidR="00E22DEC" w:rsidRPr="00CB2656">
        <w:rPr>
          <w:b/>
          <w:sz w:val="28"/>
          <w:szCs w:val="28"/>
        </w:rPr>
        <w:t>кв</w:t>
      </w:r>
      <w:proofErr w:type="spellEnd"/>
      <w:r w:rsidR="00E22DEC" w:rsidRPr="00CB2656">
        <w:rPr>
          <w:b/>
          <w:sz w:val="28"/>
          <w:szCs w:val="28"/>
        </w:rPr>
        <w:t>. м</w:t>
      </w:r>
      <w:r w:rsidR="00CB2656">
        <w:rPr>
          <w:b/>
          <w:sz w:val="28"/>
          <w:szCs w:val="28"/>
        </w:rPr>
        <w:t>.</w:t>
      </w:r>
    </w:p>
    <w:p w:rsidR="00E22DEC" w:rsidRPr="00502B0F" w:rsidRDefault="00E22DEC" w:rsidP="00052632">
      <w:pPr>
        <w:jc w:val="both"/>
        <w:rPr>
          <w:sz w:val="28"/>
          <w:szCs w:val="28"/>
        </w:rPr>
      </w:pPr>
    </w:p>
    <w:p w:rsidR="00D1225F" w:rsidRPr="00502B0F" w:rsidRDefault="00D1225F" w:rsidP="00F63D69">
      <w:pPr>
        <w:ind w:firstLine="708"/>
        <w:jc w:val="both"/>
        <w:rPr>
          <w:sz w:val="28"/>
          <w:szCs w:val="28"/>
        </w:rPr>
      </w:pPr>
      <w:r w:rsidRPr="00502B0F">
        <w:rPr>
          <w:b/>
          <w:sz w:val="28"/>
          <w:szCs w:val="28"/>
        </w:rPr>
        <w:t>ГБУ «</w:t>
      </w:r>
      <w:proofErr w:type="spellStart"/>
      <w:r w:rsidRPr="00502B0F">
        <w:rPr>
          <w:b/>
          <w:sz w:val="28"/>
          <w:szCs w:val="28"/>
        </w:rPr>
        <w:t>Жилищник</w:t>
      </w:r>
      <w:proofErr w:type="spellEnd"/>
      <w:r w:rsidRPr="00502B0F">
        <w:rPr>
          <w:b/>
          <w:sz w:val="28"/>
          <w:szCs w:val="28"/>
        </w:rPr>
        <w:t>» является упр</w:t>
      </w:r>
      <w:r w:rsidR="00D60E09">
        <w:rPr>
          <w:b/>
          <w:sz w:val="28"/>
          <w:szCs w:val="28"/>
        </w:rPr>
        <w:t>авляющей организацией 319</w:t>
      </w:r>
      <w:r w:rsidRPr="00502B0F">
        <w:rPr>
          <w:b/>
          <w:sz w:val="28"/>
          <w:szCs w:val="28"/>
        </w:rPr>
        <w:t xml:space="preserve"> МКД,</w:t>
      </w:r>
      <w:r w:rsidRPr="00502B0F">
        <w:rPr>
          <w:sz w:val="28"/>
          <w:szCs w:val="28"/>
        </w:rPr>
        <w:t xml:space="preserve"> из</w:t>
      </w:r>
      <w:r w:rsidR="00C10ABB">
        <w:rPr>
          <w:sz w:val="28"/>
          <w:szCs w:val="28"/>
        </w:rPr>
        <w:t xml:space="preserve"> которых в 10-ти МКД созданы ТСЖ</w:t>
      </w:r>
      <w:r w:rsidRPr="00502B0F">
        <w:rPr>
          <w:sz w:val="28"/>
          <w:szCs w:val="28"/>
        </w:rPr>
        <w:t xml:space="preserve">, в 4-х - ЖСК. </w:t>
      </w:r>
    </w:p>
    <w:p w:rsidR="009B08EA" w:rsidRPr="00502B0F" w:rsidRDefault="009B08EA" w:rsidP="006A2765">
      <w:pPr>
        <w:jc w:val="both"/>
        <w:rPr>
          <w:b/>
          <w:sz w:val="28"/>
          <w:szCs w:val="28"/>
        </w:rPr>
      </w:pPr>
    </w:p>
    <w:p w:rsidR="0078450C" w:rsidRPr="00502B0F" w:rsidRDefault="00F63D69" w:rsidP="009B08EA">
      <w:pPr>
        <w:ind w:firstLine="708"/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Основные</w:t>
      </w:r>
      <w:r w:rsidR="00D1225F" w:rsidRPr="00502B0F">
        <w:rPr>
          <w:b/>
          <w:sz w:val="28"/>
          <w:szCs w:val="28"/>
        </w:rPr>
        <w:t xml:space="preserve"> направления</w:t>
      </w:r>
      <w:r w:rsidR="0078450C" w:rsidRPr="00502B0F">
        <w:rPr>
          <w:b/>
          <w:sz w:val="28"/>
          <w:szCs w:val="28"/>
        </w:rPr>
        <w:t xml:space="preserve"> деятельности ГБУ</w:t>
      </w:r>
      <w:r w:rsidR="00030E14" w:rsidRPr="00502B0F">
        <w:rPr>
          <w:b/>
          <w:sz w:val="28"/>
          <w:szCs w:val="28"/>
        </w:rPr>
        <w:t xml:space="preserve"> «</w:t>
      </w:r>
      <w:proofErr w:type="spellStart"/>
      <w:r w:rsidR="00030E14" w:rsidRPr="00502B0F">
        <w:rPr>
          <w:b/>
          <w:sz w:val="28"/>
          <w:szCs w:val="28"/>
        </w:rPr>
        <w:t>Жилищник</w:t>
      </w:r>
      <w:proofErr w:type="spellEnd"/>
      <w:r w:rsidR="00030E14" w:rsidRPr="00502B0F">
        <w:rPr>
          <w:b/>
          <w:sz w:val="28"/>
          <w:szCs w:val="28"/>
        </w:rPr>
        <w:t>»</w:t>
      </w:r>
      <w:r w:rsidRPr="00502B0F">
        <w:rPr>
          <w:b/>
          <w:sz w:val="28"/>
          <w:szCs w:val="28"/>
        </w:rPr>
        <w:t>:</w:t>
      </w:r>
    </w:p>
    <w:p w:rsidR="0078450C" w:rsidRPr="00502B0F" w:rsidRDefault="0078450C" w:rsidP="00052632">
      <w:pPr>
        <w:jc w:val="both"/>
        <w:rPr>
          <w:b/>
          <w:i/>
          <w:sz w:val="28"/>
          <w:szCs w:val="28"/>
        </w:rPr>
      </w:pPr>
    </w:p>
    <w:p w:rsidR="00433B96" w:rsidRDefault="0078450C" w:rsidP="00A42EFA">
      <w:pPr>
        <w:ind w:firstLine="708"/>
        <w:jc w:val="center"/>
        <w:rPr>
          <w:b/>
          <w:sz w:val="28"/>
          <w:szCs w:val="28"/>
        </w:rPr>
      </w:pPr>
      <w:r w:rsidRPr="00D60E09">
        <w:rPr>
          <w:b/>
          <w:sz w:val="28"/>
          <w:szCs w:val="28"/>
        </w:rPr>
        <w:t>Содержан</w:t>
      </w:r>
      <w:r w:rsidR="009C7A07">
        <w:rPr>
          <w:b/>
          <w:sz w:val="28"/>
          <w:szCs w:val="28"/>
        </w:rPr>
        <w:t>ие и ремонт дворовых территорий</w:t>
      </w:r>
      <w:r w:rsidR="006E14DC">
        <w:rPr>
          <w:b/>
          <w:sz w:val="28"/>
          <w:szCs w:val="28"/>
        </w:rPr>
        <w:t xml:space="preserve"> </w:t>
      </w:r>
    </w:p>
    <w:p w:rsidR="006E14DC" w:rsidRPr="00A42EFA" w:rsidRDefault="006E14DC" w:rsidP="00A42EFA">
      <w:pPr>
        <w:ind w:firstLine="708"/>
        <w:jc w:val="center"/>
        <w:rPr>
          <w:b/>
          <w:sz w:val="28"/>
          <w:szCs w:val="28"/>
        </w:rPr>
      </w:pPr>
    </w:p>
    <w:p w:rsidR="0073773A" w:rsidRPr="00502B0F" w:rsidRDefault="0073773A" w:rsidP="00F63D69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Все дворники обеспечены спецодеждой с логотипом организации, а также необходимым инвентарем. За дворниками закреплены конкретные дворовые территории, согласно уборочным зонам.</w:t>
      </w:r>
    </w:p>
    <w:p w:rsidR="0073773A" w:rsidRPr="00502B0F" w:rsidRDefault="0073773A" w:rsidP="0073773A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В настоящее время дворовые территории в районе объединены в </w:t>
      </w:r>
      <w:r w:rsidRPr="00C10ABB">
        <w:rPr>
          <w:sz w:val="28"/>
          <w:szCs w:val="28"/>
        </w:rPr>
        <w:t>92</w:t>
      </w:r>
      <w:r w:rsidR="00D60E09">
        <w:rPr>
          <w:sz w:val="28"/>
          <w:szCs w:val="28"/>
        </w:rPr>
        <w:t>-е</w:t>
      </w:r>
      <w:r w:rsidRPr="00C10ABB">
        <w:rPr>
          <w:sz w:val="28"/>
          <w:szCs w:val="28"/>
        </w:rPr>
        <w:t xml:space="preserve"> у</w:t>
      </w:r>
      <w:r w:rsidRPr="00502B0F">
        <w:rPr>
          <w:sz w:val="28"/>
          <w:szCs w:val="28"/>
        </w:rPr>
        <w:t xml:space="preserve">борочные зоны, в состав которых включены парковочные карманы (812 ед.) объектов улично-дорожной сети. </w:t>
      </w:r>
    </w:p>
    <w:p w:rsidR="0073773A" w:rsidRDefault="00A428AB" w:rsidP="0073773A">
      <w:pPr>
        <w:ind w:firstLine="708"/>
        <w:jc w:val="both"/>
        <w:rPr>
          <w:b/>
          <w:bCs/>
          <w:color w:val="414141"/>
          <w:sz w:val="28"/>
          <w:szCs w:val="28"/>
        </w:rPr>
      </w:pPr>
      <w:r w:rsidRPr="00A428AB">
        <w:rPr>
          <w:b/>
          <w:sz w:val="28"/>
          <w:szCs w:val="28"/>
        </w:rPr>
        <w:t xml:space="preserve">Общая площадь </w:t>
      </w:r>
      <w:r w:rsidR="0073773A" w:rsidRPr="00A428AB">
        <w:rPr>
          <w:b/>
          <w:sz w:val="28"/>
          <w:szCs w:val="28"/>
        </w:rPr>
        <w:t>дворовых территорий</w:t>
      </w:r>
      <w:r w:rsidR="0073773A" w:rsidRPr="00D60E09">
        <w:rPr>
          <w:sz w:val="28"/>
          <w:szCs w:val="28"/>
        </w:rPr>
        <w:t>,</w:t>
      </w:r>
      <w:r w:rsidR="0073773A" w:rsidRPr="00502B0F">
        <w:rPr>
          <w:sz w:val="28"/>
          <w:szCs w:val="28"/>
        </w:rPr>
        <w:t xml:space="preserve"> согласно титульному списку, составляет – </w:t>
      </w:r>
      <w:r>
        <w:rPr>
          <w:b/>
          <w:bCs/>
          <w:color w:val="414141"/>
          <w:sz w:val="28"/>
          <w:szCs w:val="28"/>
        </w:rPr>
        <w:t xml:space="preserve">1 695 674,46 </w:t>
      </w:r>
      <w:proofErr w:type="spellStart"/>
      <w:r w:rsidR="003F41FE">
        <w:rPr>
          <w:b/>
          <w:bCs/>
          <w:color w:val="414141"/>
          <w:sz w:val="28"/>
          <w:szCs w:val="28"/>
        </w:rPr>
        <w:t>тыс.</w:t>
      </w:r>
      <w:r w:rsidR="0073773A" w:rsidRPr="00502B0F">
        <w:rPr>
          <w:b/>
          <w:bCs/>
          <w:color w:val="414141"/>
          <w:sz w:val="28"/>
          <w:szCs w:val="28"/>
        </w:rPr>
        <w:t>кв.м</w:t>
      </w:r>
      <w:proofErr w:type="spellEnd"/>
      <w:r w:rsidR="0073773A" w:rsidRPr="00502B0F">
        <w:rPr>
          <w:b/>
          <w:bCs/>
          <w:color w:val="414141"/>
          <w:sz w:val="28"/>
          <w:szCs w:val="28"/>
        </w:rPr>
        <w:t xml:space="preserve">. </w:t>
      </w:r>
    </w:p>
    <w:p w:rsidR="00A428AB" w:rsidRDefault="00A428AB" w:rsidP="0073773A">
      <w:pPr>
        <w:ind w:firstLine="708"/>
        <w:jc w:val="both"/>
        <w:rPr>
          <w:b/>
          <w:bCs/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 xml:space="preserve">Площадь уборки </w:t>
      </w:r>
      <w:r w:rsidRPr="00F50ACB">
        <w:rPr>
          <w:bCs/>
          <w:color w:val="414141"/>
          <w:sz w:val="28"/>
          <w:szCs w:val="28"/>
        </w:rPr>
        <w:t>дворовых территорий</w:t>
      </w:r>
      <w:r>
        <w:rPr>
          <w:b/>
          <w:bCs/>
          <w:color w:val="414141"/>
          <w:sz w:val="28"/>
          <w:szCs w:val="28"/>
        </w:rPr>
        <w:t xml:space="preserve"> – 1 196 769,9 </w:t>
      </w:r>
      <w:proofErr w:type="spellStart"/>
      <w:r>
        <w:rPr>
          <w:b/>
          <w:bCs/>
          <w:color w:val="414141"/>
          <w:sz w:val="28"/>
          <w:szCs w:val="28"/>
        </w:rPr>
        <w:t>тыс.кв.м</w:t>
      </w:r>
      <w:proofErr w:type="spellEnd"/>
      <w:r>
        <w:rPr>
          <w:b/>
          <w:bCs/>
          <w:color w:val="414141"/>
          <w:sz w:val="28"/>
          <w:szCs w:val="28"/>
        </w:rPr>
        <w:t>.</w:t>
      </w:r>
    </w:p>
    <w:p w:rsidR="00A428AB" w:rsidRDefault="00F50ACB" w:rsidP="0073773A">
      <w:pPr>
        <w:ind w:firstLine="708"/>
        <w:jc w:val="both"/>
        <w:rPr>
          <w:b/>
          <w:bCs/>
          <w:color w:val="414141"/>
          <w:sz w:val="28"/>
          <w:szCs w:val="28"/>
        </w:rPr>
      </w:pPr>
      <w:r w:rsidRPr="00F50ACB">
        <w:rPr>
          <w:bCs/>
          <w:color w:val="414141"/>
          <w:sz w:val="28"/>
          <w:szCs w:val="28"/>
        </w:rPr>
        <w:t>Для проведения работ по содержанию дворовых территорий в соответс</w:t>
      </w:r>
      <w:r w:rsidR="00832BE9">
        <w:rPr>
          <w:bCs/>
          <w:color w:val="414141"/>
          <w:sz w:val="28"/>
          <w:szCs w:val="28"/>
        </w:rPr>
        <w:t xml:space="preserve">твии </w:t>
      </w:r>
      <w:proofErr w:type="gramStart"/>
      <w:r w:rsidR="00832BE9">
        <w:rPr>
          <w:bCs/>
          <w:color w:val="414141"/>
          <w:sz w:val="28"/>
          <w:szCs w:val="28"/>
        </w:rPr>
        <w:t>с</w:t>
      </w:r>
      <w:proofErr w:type="gramEnd"/>
      <w:r w:rsidRPr="00F50ACB">
        <w:rPr>
          <w:bCs/>
          <w:color w:val="414141"/>
          <w:sz w:val="28"/>
          <w:szCs w:val="28"/>
        </w:rPr>
        <w:t xml:space="preserve"> штатным расписание задействовано</w:t>
      </w:r>
      <w:r>
        <w:rPr>
          <w:b/>
          <w:bCs/>
          <w:color w:val="414141"/>
          <w:sz w:val="28"/>
          <w:szCs w:val="28"/>
        </w:rPr>
        <w:t xml:space="preserve">: </w:t>
      </w:r>
    </w:p>
    <w:p w:rsidR="00F50ACB" w:rsidRPr="00F50ACB" w:rsidRDefault="00F50ACB" w:rsidP="0073773A">
      <w:pPr>
        <w:ind w:firstLine="708"/>
        <w:jc w:val="both"/>
        <w:rPr>
          <w:bCs/>
          <w:color w:val="414141"/>
          <w:sz w:val="28"/>
          <w:szCs w:val="28"/>
        </w:rPr>
      </w:pPr>
      <w:r>
        <w:rPr>
          <w:bCs/>
          <w:color w:val="414141"/>
          <w:sz w:val="28"/>
          <w:szCs w:val="28"/>
        </w:rPr>
        <w:t xml:space="preserve">- </w:t>
      </w:r>
      <w:r w:rsidRPr="00F50ACB">
        <w:rPr>
          <w:b/>
          <w:bCs/>
          <w:color w:val="414141"/>
          <w:sz w:val="28"/>
          <w:szCs w:val="28"/>
        </w:rPr>
        <w:t>в зимний</w:t>
      </w:r>
      <w:r w:rsidRPr="00F50ACB">
        <w:rPr>
          <w:bCs/>
          <w:color w:val="414141"/>
          <w:sz w:val="28"/>
          <w:szCs w:val="28"/>
        </w:rPr>
        <w:t xml:space="preserve"> период </w:t>
      </w:r>
      <w:r w:rsidRPr="00F50ACB">
        <w:rPr>
          <w:b/>
          <w:bCs/>
          <w:color w:val="414141"/>
          <w:sz w:val="28"/>
          <w:szCs w:val="28"/>
        </w:rPr>
        <w:t>464</w:t>
      </w:r>
      <w:r w:rsidRPr="00F50ACB">
        <w:rPr>
          <w:bCs/>
          <w:color w:val="414141"/>
          <w:sz w:val="28"/>
          <w:szCs w:val="28"/>
        </w:rPr>
        <w:t xml:space="preserve"> дворника;</w:t>
      </w:r>
    </w:p>
    <w:p w:rsidR="00F50ACB" w:rsidRPr="00F50ACB" w:rsidRDefault="00F50ACB" w:rsidP="0073773A">
      <w:pPr>
        <w:ind w:firstLine="708"/>
        <w:jc w:val="both"/>
        <w:rPr>
          <w:bCs/>
          <w:color w:val="414141"/>
          <w:sz w:val="28"/>
          <w:szCs w:val="28"/>
        </w:rPr>
      </w:pPr>
      <w:r w:rsidRPr="00F50ACB">
        <w:rPr>
          <w:bCs/>
          <w:color w:val="414141"/>
          <w:sz w:val="28"/>
          <w:szCs w:val="28"/>
        </w:rPr>
        <w:t xml:space="preserve">- </w:t>
      </w:r>
      <w:r w:rsidRPr="00F50ACB">
        <w:rPr>
          <w:b/>
          <w:bCs/>
          <w:color w:val="414141"/>
          <w:sz w:val="28"/>
          <w:szCs w:val="28"/>
        </w:rPr>
        <w:t xml:space="preserve">в летний </w:t>
      </w:r>
      <w:r w:rsidRPr="00F50ACB">
        <w:rPr>
          <w:bCs/>
          <w:color w:val="414141"/>
          <w:sz w:val="28"/>
          <w:szCs w:val="28"/>
        </w:rPr>
        <w:t xml:space="preserve">период </w:t>
      </w:r>
      <w:r w:rsidRPr="00F50ACB">
        <w:rPr>
          <w:b/>
          <w:bCs/>
          <w:color w:val="414141"/>
          <w:sz w:val="28"/>
          <w:szCs w:val="28"/>
        </w:rPr>
        <w:t>307</w:t>
      </w:r>
      <w:r w:rsidRPr="00F50ACB">
        <w:rPr>
          <w:bCs/>
          <w:color w:val="414141"/>
          <w:sz w:val="28"/>
          <w:szCs w:val="28"/>
        </w:rPr>
        <w:t xml:space="preserve"> дворников;</w:t>
      </w:r>
    </w:p>
    <w:p w:rsidR="00F50ACB" w:rsidRPr="00F50ACB" w:rsidRDefault="00F50ACB" w:rsidP="0073773A">
      <w:pPr>
        <w:ind w:firstLine="708"/>
        <w:jc w:val="both"/>
        <w:rPr>
          <w:bCs/>
          <w:color w:val="414141"/>
          <w:sz w:val="28"/>
          <w:szCs w:val="28"/>
        </w:rPr>
      </w:pPr>
      <w:r w:rsidRPr="00F50ACB">
        <w:rPr>
          <w:bCs/>
          <w:color w:val="414141"/>
          <w:sz w:val="28"/>
          <w:szCs w:val="28"/>
        </w:rPr>
        <w:t xml:space="preserve">По состоянию на </w:t>
      </w:r>
      <w:r w:rsidRPr="00F50ACB">
        <w:rPr>
          <w:b/>
          <w:bCs/>
          <w:color w:val="414141"/>
          <w:sz w:val="28"/>
          <w:szCs w:val="28"/>
        </w:rPr>
        <w:t>01.01.2023</w:t>
      </w:r>
      <w:r w:rsidRPr="00F50ACB">
        <w:rPr>
          <w:bCs/>
          <w:color w:val="414141"/>
          <w:sz w:val="28"/>
          <w:szCs w:val="28"/>
        </w:rPr>
        <w:t xml:space="preserve"> штат укомплектован на 91,8 % - </w:t>
      </w:r>
      <w:r w:rsidRPr="00F50ACB">
        <w:rPr>
          <w:b/>
          <w:bCs/>
          <w:color w:val="414141"/>
          <w:sz w:val="28"/>
          <w:szCs w:val="28"/>
        </w:rPr>
        <w:t>426 чел</w:t>
      </w:r>
      <w:r w:rsidRPr="00F50ACB">
        <w:rPr>
          <w:bCs/>
          <w:color w:val="414141"/>
          <w:sz w:val="28"/>
          <w:szCs w:val="28"/>
        </w:rPr>
        <w:t>.</w:t>
      </w:r>
    </w:p>
    <w:p w:rsidR="00F50ACB" w:rsidRDefault="00F50ACB" w:rsidP="0073773A">
      <w:pPr>
        <w:ind w:firstLine="708"/>
        <w:jc w:val="both"/>
        <w:rPr>
          <w:sz w:val="28"/>
          <w:szCs w:val="28"/>
        </w:rPr>
      </w:pPr>
    </w:p>
    <w:p w:rsidR="0073773A" w:rsidRPr="00502B0F" w:rsidRDefault="0073773A" w:rsidP="0073773A">
      <w:pPr>
        <w:ind w:firstLine="708"/>
        <w:jc w:val="both"/>
        <w:rPr>
          <w:color w:val="000000"/>
          <w:sz w:val="28"/>
          <w:szCs w:val="28"/>
        </w:rPr>
      </w:pPr>
      <w:r w:rsidRPr="00502B0F">
        <w:rPr>
          <w:color w:val="000000"/>
          <w:sz w:val="28"/>
          <w:szCs w:val="28"/>
        </w:rPr>
        <w:t>Распоряжением Департамента жилищно-коммунального хозяйства и благоустройства города Москвы от 28.09</w:t>
      </w:r>
      <w:r w:rsidR="00D60E09">
        <w:rPr>
          <w:color w:val="000000"/>
          <w:sz w:val="28"/>
          <w:szCs w:val="28"/>
        </w:rPr>
        <w:t>.2011 № 05-14-650/1 утверждена т</w:t>
      </w:r>
      <w:r w:rsidRPr="00502B0F">
        <w:rPr>
          <w:color w:val="000000"/>
          <w:sz w:val="28"/>
          <w:szCs w:val="28"/>
        </w:rPr>
        <w:t>ехнология зимней уборки проезжей части магистра</w:t>
      </w:r>
      <w:r w:rsidR="00D60E09">
        <w:rPr>
          <w:color w:val="000000"/>
          <w:sz w:val="28"/>
          <w:szCs w:val="28"/>
        </w:rPr>
        <w:t xml:space="preserve">лей, улиц, проездов и площадей </w:t>
      </w:r>
      <w:r w:rsidRPr="00502B0F">
        <w:rPr>
          <w:color w:val="000000"/>
          <w:sz w:val="28"/>
          <w:szCs w:val="28"/>
        </w:rPr>
        <w:t>объектов дорожного хозяйства</w:t>
      </w:r>
      <w:r w:rsidR="00D60E09">
        <w:rPr>
          <w:color w:val="000000"/>
          <w:sz w:val="28"/>
          <w:szCs w:val="28"/>
        </w:rPr>
        <w:t xml:space="preserve"> г. Москвы</w:t>
      </w:r>
      <w:r w:rsidRPr="00502B0F">
        <w:rPr>
          <w:color w:val="000000"/>
          <w:sz w:val="28"/>
          <w:szCs w:val="28"/>
        </w:rPr>
        <w:t xml:space="preserve"> с применением </w:t>
      </w:r>
      <w:proofErr w:type="spellStart"/>
      <w:r w:rsidRPr="00502B0F">
        <w:rPr>
          <w:color w:val="000000"/>
          <w:sz w:val="28"/>
          <w:szCs w:val="28"/>
        </w:rPr>
        <w:t>противогололедных</w:t>
      </w:r>
      <w:proofErr w:type="spellEnd"/>
      <w:r w:rsidRPr="00502B0F">
        <w:rPr>
          <w:color w:val="000000"/>
          <w:sz w:val="28"/>
          <w:szCs w:val="28"/>
        </w:rPr>
        <w:t xml:space="preserve"> материалов.</w:t>
      </w:r>
    </w:p>
    <w:p w:rsidR="0073773A" w:rsidRPr="00502B0F" w:rsidRDefault="0073773A" w:rsidP="0073773A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Применение ПГМ и его дозировка осуществляется на основании </w:t>
      </w:r>
      <w:proofErr w:type="spellStart"/>
      <w:r w:rsidRPr="00502B0F">
        <w:rPr>
          <w:sz w:val="28"/>
          <w:szCs w:val="28"/>
        </w:rPr>
        <w:t>факсограмм</w:t>
      </w:r>
      <w:proofErr w:type="spellEnd"/>
      <w:r w:rsidRPr="00502B0F">
        <w:rPr>
          <w:sz w:val="28"/>
          <w:szCs w:val="28"/>
        </w:rPr>
        <w:t xml:space="preserve"> Департамента жилищно-коммунального хозяйства города Москвы, с учетом данных Метеобюро.</w:t>
      </w:r>
    </w:p>
    <w:p w:rsidR="0073773A" w:rsidRPr="00502B0F" w:rsidRDefault="0073773A" w:rsidP="0073773A">
      <w:pPr>
        <w:ind w:firstLine="708"/>
        <w:jc w:val="both"/>
        <w:rPr>
          <w:color w:val="000000"/>
          <w:sz w:val="28"/>
          <w:szCs w:val="28"/>
        </w:rPr>
      </w:pPr>
      <w:r w:rsidRPr="00502B0F">
        <w:rPr>
          <w:color w:val="000000"/>
          <w:sz w:val="28"/>
          <w:szCs w:val="28"/>
        </w:rPr>
        <w:t xml:space="preserve">Приказом Департамента Федеральной службы по надзору в сфере природопользования по Центральному федеральному округу от 12.09.2011 № 08-Э на Технологию зимней уборки получено положительное заключение экологической экспертизы в соответствии с Федеральным законом от 23.11.1995 № 174-ФЗ «Об экологической экспертизе». </w:t>
      </w:r>
    </w:p>
    <w:p w:rsidR="0073773A" w:rsidRPr="00502B0F" w:rsidRDefault="0073773A" w:rsidP="0073773A">
      <w:pPr>
        <w:ind w:firstLine="708"/>
        <w:jc w:val="both"/>
        <w:rPr>
          <w:color w:val="000000"/>
          <w:sz w:val="28"/>
          <w:szCs w:val="28"/>
        </w:rPr>
      </w:pPr>
      <w:r w:rsidRPr="00502B0F">
        <w:rPr>
          <w:color w:val="000000"/>
          <w:sz w:val="28"/>
          <w:szCs w:val="28"/>
        </w:rPr>
        <w:lastRenderedPageBreak/>
        <w:t>По решению общего собрания собственников МКД применение ПГМ при уборке 38-ти дворо</w:t>
      </w:r>
      <w:r w:rsidR="00D60E09">
        <w:rPr>
          <w:color w:val="000000"/>
          <w:sz w:val="28"/>
          <w:szCs w:val="28"/>
        </w:rPr>
        <w:t xml:space="preserve">вых территорий не производится, </w:t>
      </w:r>
      <w:r w:rsidRPr="00502B0F">
        <w:rPr>
          <w:color w:val="000000"/>
          <w:sz w:val="28"/>
          <w:szCs w:val="28"/>
        </w:rPr>
        <w:t xml:space="preserve">используется имеющаяся </w:t>
      </w:r>
      <w:r w:rsidR="00D60E09">
        <w:rPr>
          <w:color w:val="000000"/>
          <w:sz w:val="28"/>
          <w:szCs w:val="28"/>
        </w:rPr>
        <w:t>для этих целей гранитная крошка</w:t>
      </w:r>
      <w:r w:rsidRPr="00502B0F">
        <w:rPr>
          <w:color w:val="000000"/>
          <w:sz w:val="28"/>
          <w:szCs w:val="28"/>
        </w:rPr>
        <w:t>.</w:t>
      </w:r>
    </w:p>
    <w:p w:rsidR="00D60E09" w:rsidRDefault="0073773A" w:rsidP="0073773A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</w:r>
      <w:r w:rsidR="005939E7" w:rsidRPr="00502B0F">
        <w:rPr>
          <w:sz w:val="28"/>
          <w:szCs w:val="28"/>
        </w:rPr>
        <w:t>В</w:t>
      </w:r>
      <w:r w:rsidRPr="00502B0F">
        <w:rPr>
          <w:sz w:val="28"/>
          <w:szCs w:val="28"/>
        </w:rPr>
        <w:t xml:space="preserve"> периоды обильных снегопадов </w:t>
      </w:r>
      <w:r w:rsidR="00F05D92" w:rsidRPr="00502B0F">
        <w:rPr>
          <w:sz w:val="28"/>
          <w:szCs w:val="28"/>
        </w:rPr>
        <w:t>в уборке дворов задействуется снегоуборочная техника,</w:t>
      </w:r>
      <w:r w:rsidRPr="00502B0F">
        <w:rPr>
          <w:sz w:val="28"/>
          <w:szCs w:val="28"/>
        </w:rPr>
        <w:t xml:space="preserve"> самосвалы для последующей погрузки и вывоза снега, а также</w:t>
      </w:r>
      <w:r w:rsidR="005939E7" w:rsidRPr="00502B0F">
        <w:rPr>
          <w:sz w:val="28"/>
          <w:szCs w:val="28"/>
        </w:rPr>
        <w:t xml:space="preserve"> используются</w:t>
      </w:r>
      <w:r w:rsidRPr="00502B0F">
        <w:rPr>
          <w:sz w:val="28"/>
          <w:szCs w:val="28"/>
        </w:rPr>
        <w:t xml:space="preserve"> закуплен</w:t>
      </w:r>
      <w:r w:rsidR="005939E7" w:rsidRPr="00502B0F">
        <w:rPr>
          <w:sz w:val="28"/>
          <w:szCs w:val="28"/>
        </w:rPr>
        <w:t>н</w:t>
      </w:r>
      <w:r w:rsidRPr="00502B0F">
        <w:rPr>
          <w:sz w:val="28"/>
          <w:szCs w:val="28"/>
        </w:rPr>
        <w:t>ы</w:t>
      </w:r>
      <w:r w:rsidR="005939E7" w:rsidRPr="00502B0F">
        <w:rPr>
          <w:sz w:val="28"/>
          <w:szCs w:val="28"/>
        </w:rPr>
        <w:t>е</w:t>
      </w:r>
      <w:r w:rsidRPr="00502B0F">
        <w:rPr>
          <w:sz w:val="28"/>
          <w:szCs w:val="28"/>
        </w:rPr>
        <w:t xml:space="preserve"> 27 ед. роторной техники, для подметания дворовой территории, и переброски снега. Техника распределена по участкам пропорционально уборочной площади.</w:t>
      </w:r>
      <w:r w:rsidR="00F05D92" w:rsidRPr="00502B0F">
        <w:rPr>
          <w:sz w:val="28"/>
          <w:szCs w:val="28"/>
        </w:rPr>
        <w:t xml:space="preserve"> </w:t>
      </w:r>
    </w:p>
    <w:p w:rsidR="0073773A" w:rsidRPr="00502B0F" w:rsidRDefault="00F05D92" w:rsidP="00D60E09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чрезвычайных погодных ус</w:t>
      </w:r>
      <w:r w:rsidR="00C10ABB">
        <w:rPr>
          <w:sz w:val="28"/>
          <w:szCs w:val="28"/>
        </w:rPr>
        <w:t>ловиях текущего зимнего периода</w:t>
      </w:r>
      <w:r w:rsidRPr="00502B0F">
        <w:rPr>
          <w:sz w:val="28"/>
          <w:szCs w:val="28"/>
        </w:rPr>
        <w:t xml:space="preserve"> к уборке дворов привлекаются дополнительные силы.</w:t>
      </w:r>
    </w:p>
    <w:p w:rsidR="00B941CF" w:rsidRPr="00502B0F" w:rsidRDefault="00C10ABB" w:rsidP="00800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зимнего отдыха</w:t>
      </w:r>
      <w:r w:rsidR="0073773A" w:rsidRPr="00502B0F">
        <w:rPr>
          <w:sz w:val="28"/>
          <w:szCs w:val="28"/>
        </w:rPr>
        <w:t xml:space="preserve"> </w:t>
      </w:r>
      <w:r w:rsidR="00D60E09">
        <w:rPr>
          <w:sz w:val="28"/>
          <w:szCs w:val="28"/>
        </w:rPr>
        <w:t xml:space="preserve">жителей </w:t>
      </w:r>
      <w:r w:rsidR="0073773A" w:rsidRPr="00502B0F">
        <w:rPr>
          <w:sz w:val="28"/>
          <w:szCs w:val="28"/>
        </w:rPr>
        <w:t>во дворах района силами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производилась заливка</w:t>
      </w:r>
      <w:r w:rsidR="0073773A" w:rsidRPr="00502B0F">
        <w:rPr>
          <w:sz w:val="28"/>
          <w:szCs w:val="28"/>
        </w:rPr>
        <w:t xml:space="preserve"> льда на 7-ми </w:t>
      </w:r>
      <w:r w:rsidR="008004E7">
        <w:rPr>
          <w:sz w:val="28"/>
          <w:szCs w:val="28"/>
        </w:rPr>
        <w:t>катках.</w:t>
      </w:r>
    </w:p>
    <w:p w:rsidR="00560B9F" w:rsidRDefault="008043F8" w:rsidP="008C0CD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период весеннего месячника по благоустройству</w:t>
      </w:r>
      <w:r w:rsidR="00A91964">
        <w:rPr>
          <w:sz w:val="28"/>
          <w:szCs w:val="28"/>
        </w:rPr>
        <w:t xml:space="preserve"> в рамках текущего содержания</w:t>
      </w:r>
      <w:r w:rsidR="003C23BD" w:rsidRPr="00502B0F">
        <w:rPr>
          <w:sz w:val="28"/>
          <w:szCs w:val="28"/>
        </w:rPr>
        <w:t xml:space="preserve"> </w:t>
      </w:r>
      <w:r w:rsidR="00A91964">
        <w:rPr>
          <w:sz w:val="28"/>
          <w:szCs w:val="28"/>
        </w:rPr>
        <w:t>территорий</w:t>
      </w:r>
      <w:r w:rsidRPr="00502B0F">
        <w:rPr>
          <w:sz w:val="28"/>
          <w:szCs w:val="28"/>
        </w:rPr>
        <w:t xml:space="preserve"> и МКД </w:t>
      </w:r>
      <w:r w:rsidR="003C23BD" w:rsidRPr="00502B0F">
        <w:rPr>
          <w:sz w:val="28"/>
          <w:szCs w:val="28"/>
        </w:rPr>
        <w:t xml:space="preserve">проводились </w:t>
      </w:r>
      <w:r w:rsidR="008C0CDF">
        <w:rPr>
          <w:sz w:val="28"/>
          <w:szCs w:val="28"/>
        </w:rPr>
        <w:t xml:space="preserve">следующие виды работ: </w:t>
      </w:r>
    </w:p>
    <w:p w:rsidR="00560B9F" w:rsidRDefault="00560B9F" w:rsidP="008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C23BD" w:rsidRPr="00502B0F">
        <w:rPr>
          <w:sz w:val="28"/>
          <w:szCs w:val="28"/>
        </w:rPr>
        <w:t>аботы по ямочному ремо</w:t>
      </w:r>
      <w:r w:rsidR="008C0CDF">
        <w:rPr>
          <w:sz w:val="28"/>
          <w:szCs w:val="28"/>
        </w:rPr>
        <w:t xml:space="preserve">нту асфальтобетонного покрытия </w:t>
      </w:r>
      <w:r w:rsidR="003C23BD" w:rsidRPr="00502B0F">
        <w:rPr>
          <w:sz w:val="28"/>
          <w:szCs w:val="28"/>
        </w:rPr>
        <w:t>на улично-дорожн</w:t>
      </w:r>
      <w:r w:rsidR="008C0CDF">
        <w:rPr>
          <w:sz w:val="28"/>
          <w:szCs w:val="28"/>
        </w:rPr>
        <w:t>ой сети и во дворах жилых домов</w:t>
      </w:r>
      <w:r>
        <w:rPr>
          <w:sz w:val="28"/>
          <w:szCs w:val="28"/>
        </w:rPr>
        <w:t>;</w:t>
      </w:r>
    </w:p>
    <w:p w:rsidR="00560B9F" w:rsidRDefault="00560B9F" w:rsidP="008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CD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C0CDF">
        <w:rPr>
          <w:sz w:val="28"/>
          <w:szCs w:val="28"/>
        </w:rPr>
        <w:t xml:space="preserve">емонт газонов, </w:t>
      </w:r>
      <w:r w:rsidR="003C23BD" w:rsidRPr="00502B0F">
        <w:rPr>
          <w:sz w:val="28"/>
          <w:szCs w:val="28"/>
        </w:rPr>
        <w:t>по</w:t>
      </w:r>
      <w:r w:rsidR="008C0CDF">
        <w:rPr>
          <w:sz w:val="28"/>
          <w:szCs w:val="28"/>
        </w:rPr>
        <w:t>краска малых архитектурных форм</w:t>
      </w:r>
      <w:r>
        <w:rPr>
          <w:sz w:val="28"/>
          <w:szCs w:val="28"/>
        </w:rPr>
        <w:t xml:space="preserve">, </w:t>
      </w:r>
      <w:r w:rsidR="008C0CDF">
        <w:rPr>
          <w:sz w:val="28"/>
          <w:szCs w:val="28"/>
        </w:rPr>
        <w:t>включая вазоны, урны, скамейки</w:t>
      </w:r>
      <w:r>
        <w:rPr>
          <w:sz w:val="28"/>
          <w:szCs w:val="28"/>
        </w:rPr>
        <w:t>;</w:t>
      </w:r>
    </w:p>
    <w:p w:rsidR="00560B9F" w:rsidRDefault="00560B9F" w:rsidP="008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C0CDF">
        <w:rPr>
          <w:sz w:val="28"/>
          <w:szCs w:val="28"/>
        </w:rPr>
        <w:t>емонт и покраска</w:t>
      </w:r>
      <w:r w:rsidR="003C23BD" w:rsidRPr="00502B0F">
        <w:rPr>
          <w:sz w:val="28"/>
          <w:szCs w:val="28"/>
        </w:rPr>
        <w:t xml:space="preserve"> газонных ограждений, резиновых покрытий детских и спортивных площад</w:t>
      </w:r>
      <w:r>
        <w:rPr>
          <w:sz w:val="28"/>
          <w:szCs w:val="28"/>
        </w:rPr>
        <w:t>ок;</w:t>
      </w:r>
    </w:p>
    <w:p w:rsidR="00560B9F" w:rsidRDefault="00560B9F" w:rsidP="008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Удаление пней, посадка деревьев - 5 шт. и кустов - 90 шт.;</w:t>
      </w:r>
    </w:p>
    <w:p w:rsidR="00F249EA" w:rsidRDefault="00560B9F" w:rsidP="008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C23BD" w:rsidRPr="00502B0F">
        <w:rPr>
          <w:sz w:val="28"/>
          <w:szCs w:val="28"/>
        </w:rPr>
        <w:t>емонт и покраска цоколей, водосточных труб, приямков, входных дверей, промы</w:t>
      </w:r>
      <w:r w:rsidR="008C0CDF">
        <w:rPr>
          <w:sz w:val="28"/>
          <w:szCs w:val="28"/>
        </w:rPr>
        <w:t>вка окон на лестничных клетках,</w:t>
      </w:r>
      <w:r w:rsidR="003C23BD" w:rsidRPr="00502B0F">
        <w:rPr>
          <w:sz w:val="28"/>
          <w:szCs w:val="28"/>
        </w:rPr>
        <w:t xml:space="preserve"> промывка фасадов, домовых знаков и уличн</w:t>
      </w:r>
      <w:r w:rsidR="00F249EA">
        <w:rPr>
          <w:sz w:val="28"/>
          <w:szCs w:val="28"/>
        </w:rPr>
        <w:t>ых указателей, дорожных знаков;</w:t>
      </w:r>
    </w:p>
    <w:p w:rsidR="008043F8" w:rsidRDefault="00F249EA" w:rsidP="008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C23BD" w:rsidRPr="00502B0F">
        <w:rPr>
          <w:sz w:val="28"/>
          <w:szCs w:val="28"/>
        </w:rPr>
        <w:t xml:space="preserve">ромывка дорог и дворовых территорий с использованием специальных моющих средств, а также другие сезонные </w:t>
      </w:r>
      <w:r w:rsidR="008C0CDF">
        <w:rPr>
          <w:sz w:val="28"/>
          <w:szCs w:val="28"/>
        </w:rPr>
        <w:t>виды работ</w:t>
      </w:r>
      <w:r w:rsidR="003C23BD" w:rsidRPr="00502B0F">
        <w:rPr>
          <w:sz w:val="28"/>
          <w:szCs w:val="28"/>
        </w:rPr>
        <w:t>.</w:t>
      </w:r>
    </w:p>
    <w:p w:rsidR="00F249EA" w:rsidRPr="008C0CDF" w:rsidRDefault="00F249EA" w:rsidP="008C0CDF">
      <w:pPr>
        <w:ind w:firstLine="708"/>
        <w:jc w:val="both"/>
        <w:rPr>
          <w:sz w:val="28"/>
          <w:szCs w:val="28"/>
        </w:rPr>
      </w:pPr>
    </w:p>
    <w:p w:rsidR="00076E82" w:rsidRDefault="00D73773" w:rsidP="00F249EA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</w:r>
      <w:r w:rsidR="00076E82" w:rsidRPr="00502B0F">
        <w:rPr>
          <w:sz w:val="28"/>
          <w:szCs w:val="28"/>
        </w:rPr>
        <w:t>В рамках текущего содержания дворовых территорий силами ремонтно-эксплуатационных участков ГБУ «</w:t>
      </w:r>
      <w:proofErr w:type="spellStart"/>
      <w:r w:rsidR="00076E82" w:rsidRPr="00502B0F">
        <w:rPr>
          <w:sz w:val="28"/>
          <w:szCs w:val="28"/>
        </w:rPr>
        <w:t>Жилищник</w:t>
      </w:r>
      <w:proofErr w:type="spellEnd"/>
      <w:r w:rsidR="00076E82" w:rsidRPr="00502B0F">
        <w:rPr>
          <w:sz w:val="28"/>
          <w:szCs w:val="28"/>
        </w:rPr>
        <w:t xml:space="preserve"> район</w:t>
      </w:r>
      <w:r w:rsidR="0073773A" w:rsidRPr="00502B0F">
        <w:rPr>
          <w:sz w:val="28"/>
          <w:szCs w:val="28"/>
        </w:rPr>
        <w:t xml:space="preserve">а Хамовники» в весенний период </w:t>
      </w:r>
      <w:r w:rsidR="00076E82" w:rsidRPr="00502B0F">
        <w:rPr>
          <w:sz w:val="28"/>
          <w:szCs w:val="28"/>
        </w:rPr>
        <w:t xml:space="preserve">2022 года было высажено 213 040 единиц </w:t>
      </w:r>
      <w:r w:rsidR="00F249EA">
        <w:rPr>
          <w:sz w:val="28"/>
          <w:szCs w:val="28"/>
        </w:rPr>
        <w:t>цветочной рассады (однолетники), в осенний период – 107 650 шт. тюльпанов,</w:t>
      </w:r>
      <w:r w:rsidR="00076E82" w:rsidRPr="00502B0F">
        <w:rPr>
          <w:sz w:val="28"/>
          <w:szCs w:val="28"/>
        </w:rPr>
        <w:t xml:space="preserve"> проведена санитарная обрезка 155-ти деревьев, удалено 109 сухостойных и аварийных деревьев. </w:t>
      </w:r>
    </w:p>
    <w:p w:rsidR="00F249EA" w:rsidRPr="00502B0F" w:rsidRDefault="00F249EA" w:rsidP="00F249EA">
      <w:pPr>
        <w:jc w:val="both"/>
        <w:rPr>
          <w:sz w:val="28"/>
          <w:szCs w:val="28"/>
        </w:rPr>
      </w:pPr>
    </w:p>
    <w:p w:rsidR="0078450C" w:rsidRPr="00502B0F" w:rsidRDefault="0078450C" w:rsidP="00076E82">
      <w:pPr>
        <w:ind w:firstLine="708"/>
        <w:jc w:val="both"/>
        <w:rPr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В районе </w:t>
      </w:r>
      <w:r w:rsidR="00292675" w:rsidRPr="00502B0F">
        <w:rPr>
          <w:color w:val="000000" w:themeColor="text1"/>
          <w:sz w:val="28"/>
          <w:szCs w:val="28"/>
        </w:rPr>
        <w:t xml:space="preserve">оборудовано </w:t>
      </w:r>
      <w:r w:rsidR="00076E82" w:rsidRPr="00502B0F">
        <w:rPr>
          <w:color w:val="000000" w:themeColor="text1"/>
          <w:sz w:val="28"/>
          <w:szCs w:val="28"/>
        </w:rPr>
        <w:t>1</w:t>
      </w:r>
      <w:r w:rsidR="00DB156E" w:rsidRPr="00502B0F">
        <w:rPr>
          <w:color w:val="000000" w:themeColor="text1"/>
          <w:sz w:val="28"/>
          <w:szCs w:val="28"/>
        </w:rPr>
        <w:t>4</w:t>
      </w:r>
      <w:r w:rsidR="00076E82" w:rsidRPr="00502B0F">
        <w:rPr>
          <w:color w:val="000000" w:themeColor="text1"/>
          <w:sz w:val="28"/>
          <w:szCs w:val="28"/>
        </w:rPr>
        <w:t>7</w:t>
      </w:r>
      <w:r w:rsidR="008C0CDF">
        <w:rPr>
          <w:color w:val="000000" w:themeColor="text1"/>
          <w:sz w:val="28"/>
          <w:szCs w:val="28"/>
        </w:rPr>
        <w:t xml:space="preserve"> мест сбора отходов,</w:t>
      </w:r>
      <w:r w:rsidRPr="00502B0F">
        <w:rPr>
          <w:color w:val="000000" w:themeColor="text1"/>
          <w:sz w:val="28"/>
          <w:szCs w:val="28"/>
        </w:rPr>
        <w:t xml:space="preserve"> </w:t>
      </w:r>
      <w:r w:rsidR="008C0CDF">
        <w:rPr>
          <w:color w:val="000000" w:themeColor="text1"/>
          <w:sz w:val="28"/>
          <w:szCs w:val="28"/>
        </w:rPr>
        <w:t xml:space="preserve">вывоз мусора </w:t>
      </w:r>
      <w:r w:rsidR="00295080" w:rsidRPr="00502B0F">
        <w:rPr>
          <w:color w:val="000000" w:themeColor="text1"/>
          <w:sz w:val="28"/>
          <w:szCs w:val="28"/>
        </w:rPr>
        <w:t>по договору с ГБУ «</w:t>
      </w:r>
      <w:proofErr w:type="spellStart"/>
      <w:r w:rsidR="00295080" w:rsidRPr="00502B0F">
        <w:rPr>
          <w:color w:val="000000" w:themeColor="text1"/>
          <w:sz w:val="28"/>
          <w:szCs w:val="28"/>
        </w:rPr>
        <w:t>Жилищн</w:t>
      </w:r>
      <w:r w:rsidR="008C0CDF">
        <w:rPr>
          <w:color w:val="000000" w:themeColor="text1"/>
          <w:sz w:val="28"/>
          <w:szCs w:val="28"/>
        </w:rPr>
        <w:t>ик</w:t>
      </w:r>
      <w:proofErr w:type="spellEnd"/>
      <w:r w:rsidR="008C0CDF">
        <w:rPr>
          <w:color w:val="000000" w:themeColor="text1"/>
          <w:sz w:val="28"/>
          <w:szCs w:val="28"/>
        </w:rPr>
        <w:t>» осуществляет ООО «</w:t>
      </w:r>
      <w:proofErr w:type="spellStart"/>
      <w:r w:rsidR="008C0CDF">
        <w:rPr>
          <w:color w:val="000000" w:themeColor="text1"/>
          <w:sz w:val="28"/>
          <w:szCs w:val="28"/>
        </w:rPr>
        <w:t>Эколайн</w:t>
      </w:r>
      <w:proofErr w:type="spellEnd"/>
      <w:r w:rsidR="008C0CDF">
        <w:rPr>
          <w:color w:val="000000" w:themeColor="text1"/>
          <w:sz w:val="28"/>
          <w:szCs w:val="28"/>
        </w:rPr>
        <w:t>», р</w:t>
      </w:r>
      <w:r w:rsidR="00295080" w:rsidRPr="00502B0F">
        <w:rPr>
          <w:color w:val="000000" w:themeColor="text1"/>
          <w:sz w:val="28"/>
          <w:szCs w:val="28"/>
        </w:rPr>
        <w:t>егиональный оператор</w:t>
      </w:r>
      <w:r w:rsidR="008C0CDF">
        <w:rPr>
          <w:color w:val="000000" w:themeColor="text1"/>
          <w:sz w:val="28"/>
          <w:szCs w:val="28"/>
        </w:rPr>
        <w:t xml:space="preserve"> </w:t>
      </w:r>
      <w:r w:rsidR="00295080" w:rsidRPr="00502B0F">
        <w:rPr>
          <w:color w:val="000000" w:themeColor="text1"/>
          <w:sz w:val="28"/>
          <w:szCs w:val="28"/>
        </w:rPr>
        <w:t>- ГУП «</w:t>
      </w:r>
      <w:proofErr w:type="spellStart"/>
      <w:r w:rsidR="00295080" w:rsidRPr="00502B0F">
        <w:rPr>
          <w:color w:val="000000" w:themeColor="text1"/>
          <w:sz w:val="28"/>
          <w:szCs w:val="28"/>
        </w:rPr>
        <w:t>Экотехпром</w:t>
      </w:r>
      <w:proofErr w:type="spellEnd"/>
      <w:r w:rsidR="00295080" w:rsidRPr="00502B0F">
        <w:rPr>
          <w:color w:val="000000" w:themeColor="text1"/>
          <w:sz w:val="28"/>
          <w:szCs w:val="28"/>
        </w:rPr>
        <w:t>»</w:t>
      </w:r>
      <w:r w:rsidR="008C0CDF">
        <w:rPr>
          <w:color w:val="000000" w:themeColor="text1"/>
          <w:sz w:val="28"/>
          <w:szCs w:val="28"/>
        </w:rPr>
        <w:t xml:space="preserve"> Департамента жилищно-коммунального хозяйства города Москвы</w:t>
      </w:r>
      <w:r w:rsidR="00295080" w:rsidRPr="00502B0F">
        <w:rPr>
          <w:color w:val="000000" w:themeColor="text1"/>
          <w:sz w:val="28"/>
          <w:szCs w:val="28"/>
        </w:rPr>
        <w:t>.</w:t>
      </w:r>
    </w:p>
    <w:p w:rsidR="0078450C" w:rsidRPr="00502B0F" w:rsidRDefault="0078450C" w:rsidP="00EF0E47">
      <w:pPr>
        <w:ind w:firstLine="708"/>
        <w:jc w:val="both"/>
        <w:rPr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Вывоз ТБО производится по графику в течение</w:t>
      </w:r>
      <w:r w:rsidR="008C0CDF">
        <w:rPr>
          <w:color w:val="000000" w:themeColor="text1"/>
          <w:sz w:val="28"/>
          <w:szCs w:val="28"/>
        </w:rPr>
        <w:t xml:space="preserve"> дня, вывоз КГМ осуществляется </w:t>
      </w:r>
      <w:r w:rsidRPr="00502B0F">
        <w:rPr>
          <w:color w:val="000000" w:themeColor="text1"/>
          <w:sz w:val="28"/>
          <w:szCs w:val="28"/>
        </w:rPr>
        <w:t xml:space="preserve">по заявкам. </w:t>
      </w:r>
      <w:r w:rsidR="00367460" w:rsidRPr="00502B0F">
        <w:rPr>
          <w:sz w:val="28"/>
          <w:szCs w:val="28"/>
        </w:rPr>
        <w:t xml:space="preserve"> </w:t>
      </w:r>
    </w:p>
    <w:p w:rsidR="009051CE" w:rsidRDefault="009051CE" w:rsidP="00A42EFA">
      <w:pPr>
        <w:ind w:firstLine="708"/>
        <w:jc w:val="center"/>
        <w:rPr>
          <w:sz w:val="28"/>
          <w:szCs w:val="28"/>
        </w:rPr>
      </w:pPr>
    </w:p>
    <w:p w:rsidR="00F249EA" w:rsidRDefault="009C7A07" w:rsidP="00A42E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  <w:r w:rsidR="006E14DC">
        <w:rPr>
          <w:b/>
          <w:sz w:val="28"/>
          <w:szCs w:val="28"/>
        </w:rPr>
        <w:t xml:space="preserve"> </w:t>
      </w:r>
    </w:p>
    <w:p w:rsidR="006E14DC" w:rsidRPr="00A42EFA" w:rsidRDefault="006E14DC" w:rsidP="00A42EFA">
      <w:pPr>
        <w:ind w:firstLine="708"/>
        <w:jc w:val="center"/>
        <w:rPr>
          <w:b/>
          <w:sz w:val="28"/>
          <w:szCs w:val="28"/>
        </w:rPr>
      </w:pPr>
    </w:p>
    <w:p w:rsidR="00F211F8" w:rsidRDefault="00D927FC" w:rsidP="00F211F8">
      <w:pPr>
        <w:ind w:firstLine="708"/>
        <w:jc w:val="both"/>
        <w:rPr>
          <w:rStyle w:val="markedcontent"/>
          <w:b/>
          <w:sz w:val="28"/>
          <w:szCs w:val="28"/>
        </w:rPr>
      </w:pPr>
      <w:r w:rsidRPr="00502B0F">
        <w:rPr>
          <w:b/>
          <w:sz w:val="28"/>
          <w:szCs w:val="28"/>
        </w:rPr>
        <w:t>В 2022</w:t>
      </w:r>
      <w:r w:rsidR="00295080" w:rsidRPr="00502B0F">
        <w:rPr>
          <w:b/>
          <w:sz w:val="28"/>
          <w:szCs w:val="28"/>
        </w:rPr>
        <w:t xml:space="preserve"> году были выполнены работы </w:t>
      </w:r>
      <w:r w:rsidR="00F22B26" w:rsidRPr="00502B0F">
        <w:rPr>
          <w:rStyle w:val="markedcontent"/>
          <w:b/>
          <w:sz w:val="28"/>
          <w:szCs w:val="28"/>
        </w:rPr>
        <w:t>по</w:t>
      </w:r>
      <w:r w:rsidR="00295080" w:rsidRPr="00502B0F">
        <w:rPr>
          <w:rStyle w:val="markedcontent"/>
          <w:b/>
          <w:sz w:val="28"/>
          <w:szCs w:val="28"/>
        </w:rPr>
        <w:t xml:space="preserve"> комплексному благоустройству </w:t>
      </w:r>
      <w:r w:rsidRPr="00502B0F">
        <w:rPr>
          <w:rStyle w:val="markedcontent"/>
          <w:b/>
          <w:sz w:val="28"/>
          <w:szCs w:val="28"/>
        </w:rPr>
        <w:t>2</w:t>
      </w:r>
      <w:r w:rsidR="00295080" w:rsidRPr="00502B0F">
        <w:rPr>
          <w:rStyle w:val="markedcontent"/>
          <w:b/>
          <w:sz w:val="28"/>
          <w:szCs w:val="28"/>
        </w:rPr>
        <w:t>9-ти</w:t>
      </w:r>
      <w:r w:rsidR="00F211F8">
        <w:rPr>
          <w:rStyle w:val="markedcontent"/>
          <w:b/>
          <w:sz w:val="28"/>
          <w:szCs w:val="28"/>
        </w:rPr>
        <w:t xml:space="preserve"> дворовых территорий.</w:t>
      </w:r>
    </w:p>
    <w:p w:rsidR="00F211F8" w:rsidRPr="00F211F8" w:rsidRDefault="00F211F8" w:rsidP="00F211F8">
      <w:pPr>
        <w:ind w:firstLine="708"/>
        <w:jc w:val="both"/>
        <w:rPr>
          <w:rStyle w:val="markedcontent"/>
          <w:b/>
          <w:sz w:val="28"/>
          <w:szCs w:val="28"/>
        </w:rPr>
      </w:pPr>
    </w:p>
    <w:p w:rsidR="006E14DC" w:rsidRDefault="006E14DC" w:rsidP="00F211F8">
      <w:pPr>
        <w:ind w:firstLine="708"/>
        <w:jc w:val="both"/>
        <w:rPr>
          <w:b/>
          <w:sz w:val="28"/>
          <w:szCs w:val="28"/>
        </w:rPr>
      </w:pPr>
    </w:p>
    <w:p w:rsidR="0073773A" w:rsidRDefault="0073773A" w:rsidP="00F211F8">
      <w:pPr>
        <w:ind w:firstLine="708"/>
        <w:jc w:val="both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lastRenderedPageBreak/>
        <w:t>В рамках капитального ремон</w:t>
      </w:r>
      <w:r w:rsidR="00F249EA">
        <w:rPr>
          <w:b/>
          <w:sz w:val="28"/>
          <w:szCs w:val="28"/>
        </w:rPr>
        <w:t xml:space="preserve">та выполнены следующие </w:t>
      </w:r>
      <w:r w:rsidR="00807F3E">
        <w:rPr>
          <w:b/>
          <w:sz w:val="28"/>
          <w:szCs w:val="28"/>
        </w:rPr>
        <w:t xml:space="preserve">виды </w:t>
      </w:r>
      <w:r w:rsidR="00F249EA">
        <w:rPr>
          <w:b/>
          <w:sz w:val="28"/>
          <w:szCs w:val="28"/>
        </w:rPr>
        <w:t>работ:</w:t>
      </w:r>
    </w:p>
    <w:p w:rsidR="00F211F8" w:rsidRDefault="00F211F8" w:rsidP="00F211F8">
      <w:pPr>
        <w:jc w:val="both"/>
        <w:rPr>
          <w:color w:val="000000"/>
        </w:rPr>
      </w:pPr>
      <w:r>
        <w:rPr>
          <w:color w:val="000000"/>
        </w:rPr>
        <w:t xml:space="preserve">- ремонт асфальтобетонного покрытия - 52 111,5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.;</w:t>
      </w:r>
    </w:p>
    <w:p w:rsidR="00F211F8" w:rsidRDefault="00F211F8" w:rsidP="00F211F8">
      <w:pPr>
        <w:jc w:val="both"/>
        <w:rPr>
          <w:color w:val="000000"/>
        </w:rPr>
      </w:pPr>
      <w:r>
        <w:rPr>
          <w:color w:val="000000"/>
        </w:rPr>
        <w:t xml:space="preserve">- ремонт и замена бортового камня – 7 135 </w:t>
      </w:r>
      <w:proofErr w:type="spellStart"/>
      <w:r>
        <w:rPr>
          <w:color w:val="000000"/>
        </w:rPr>
        <w:t>пог.м</w:t>
      </w:r>
      <w:proofErr w:type="spellEnd"/>
      <w:r>
        <w:rPr>
          <w:color w:val="000000"/>
        </w:rPr>
        <w:t>.;</w:t>
      </w:r>
    </w:p>
    <w:p w:rsidR="00F211F8" w:rsidRDefault="00F211F8" w:rsidP="00F211F8">
      <w:pPr>
        <w:jc w:val="both"/>
        <w:rPr>
          <w:color w:val="000000"/>
          <w:highlight w:val="yellow"/>
        </w:rPr>
      </w:pPr>
      <w:r>
        <w:rPr>
          <w:color w:val="000000"/>
        </w:rPr>
        <w:t xml:space="preserve">- ремонт подпорных стен - 1030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.;</w:t>
      </w:r>
    </w:p>
    <w:p w:rsidR="00F211F8" w:rsidRDefault="00F211F8" w:rsidP="00F211F8">
      <w:pPr>
        <w:jc w:val="both"/>
        <w:rPr>
          <w:color w:val="000000"/>
        </w:rPr>
      </w:pPr>
      <w:r>
        <w:rPr>
          <w:color w:val="000000"/>
        </w:rPr>
        <w:t xml:space="preserve">- ремонт газонов – 36 850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.;</w:t>
      </w:r>
    </w:p>
    <w:p w:rsidR="00F211F8" w:rsidRDefault="00F211F8" w:rsidP="00F211F8">
      <w:pPr>
        <w:jc w:val="both"/>
        <w:rPr>
          <w:color w:val="000000"/>
        </w:rPr>
      </w:pPr>
      <w:r>
        <w:rPr>
          <w:color w:val="000000"/>
        </w:rPr>
        <w:t>- посадка деревьев – 3 шт.;</w:t>
      </w:r>
    </w:p>
    <w:p w:rsidR="00F211F8" w:rsidRDefault="00F211F8" w:rsidP="00F211F8">
      <w:pPr>
        <w:jc w:val="both"/>
        <w:rPr>
          <w:color w:val="000000"/>
          <w:highlight w:val="yellow"/>
        </w:rPr>
      </w:pPr>
      <w:r>
        <w:rPr>
          <w:color w:val="000000"/>
        </w:rPr>
        <w:t>-посадка кустов – 9 249 шт.</w:t>
      </w:r>
    </w:p>
    <w:p w:rsidR="00F211F8" w:rsidRDefault="00F211F8" w:rsidP="00F211F8">
      <w:pPr>
        <w:jc w:val="both"/>
        <w:rPr>
          <w:color w:val="000000"/>
        </w:rPr>
      </w:pPr>
      <w:r>
        <w:rPr>
          <w:color w:val="000000"/>
        </w:rPr>
        <w:t>- устройство покрытий д/</w:t>
      </w:r>
      <w:proofErr w:type="spellStart"/>
      <w:proofErr w:type="gramStart"/>
      <w:r>
        <w:rPr>
          <w:color w:val="000000"/>
        </w:rPr>
        <w:t>пл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воркаут</w:t>
      </w:r>
      <w:proofErr w:type="spellEnd"/>
      <w:r>
        <w:rPr>
          <w:color w:val="000000"/>
        </w:rPr>
        <w:t xml:space="preserve"> – 3322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.;</w:t>
      </w:r>
    </w:p>
    <w:p w:rsidR="00F211F8" w:rsidRDefault="00F211F8" w:rsidP="00F211F8">
      <w:pPr>
        <w:jc w:val="both"/>
        <w:rPr>
          <w:color w:val="000000"/>
        </w:rPr>
      </w:pPr>
    </w:p>
    <w:p w:rsidR="00F211F8" w:rsidRPr="009F5B94" w:rsidRDefault="00F211F8" w:rsidP="009F5B94">
      <w:pPr>
        <w:ind w:firstLine="708"/>
        <w:jc w:val="both"/>
        <w:rPr>
          <w:color w:val="000000"/>
        </w:rPr>
      </w:pPr>
      <w:r>
        <w:rPr>
          <w:color w:val="000000"/>
        </w:rPr>
        <w:t>Установлено</w:t>
      </w:r>
      <w:r w:rsidRPr="00F211F8">
        <w:rPr>
          <w:b/>
          <w:color w:val="000000"/>
        </w:rPr>
        <w:t xml:space="preserve"> МАФ</w:t>
      </w:r>
      <w:r>
        <w:rPr>
          <w:color w:val="000000"/>
        </w:rPr>
        <w:t xml:space="preserve"> – </w:t>
      </w:r>
      <w:r w:rsidR="009F5B94">
        <w:rPr>
          <w:color w:val="000000"/>
        </w:rPr>
        <w:t xml:space="preserve">всего </w:t>
      </w:r>
      <w:r w:rsidRPr="00F211F8">
        <w:rPr>
          <w:b/>
          <w:color w:val="000000"/>
        </w:rPr>
        <w:t>689 шт.</w:t>
      </w:r>
      <w:r>
        <w:rPr>
          <w:color w:val="000000"/>
        </w:rPr>
        <w:t xml:space="preserve"> </w:t>
      </w:r>
      <w:r w:rsidRPr="009F5B94">
        <w:rPr>
          <w:color w:val="000000"/>
        </w:rPr>
        <w:t>из них:</w:t>
      </w:r>
    </w:p>
    <w:p w:rsidR="00F211F8" w:rsidRDefault="00F211F8" w:rsidP="00F211F8">
      <w:pPr>
        <w:jc w:val="both"/>
        <w:rPr>
          <w:color w:val="000000"/>
        </w:rPr>
      </w:pPr>
      <w:r w:rsidRPr="00F211F8">
        <w:rPr>
          <w:color w:val="000000"/>
        </w:rPr>
        <w:t>- на детских площадках установлено - 82 ед.</w:t>
      </w:r>
      <w:r>
        <w:rPr>
          <w:color w:val="000000"/>
        </w:rPr>
        <w:t>;</w:t>
      </w:r>
    </w:p>
    <w:p w:rsidR="00F211F8" w:rsidRDefault="00F211F8" w:rsidP="00F211F8">
      <w:pPr>
        <w:jc w:val="both"/>
        <w:rPr>
          <w:color w:val="000000"/>
        </w:rPr>
      </w:pPr>
      <w:r>
        <w:rPr>
          <w:color w:val="000000"/>
        </w:rPr>
        <w:t xml:space="preserve">- на спортивных площадках, площадках </w:t>
      </w:r>
      <w:proofErr w:type="spellStart"/>
      <w:r>
        <w:rPr>
          <w:color w:val="000000"/>
        </w:rPr>
        <w:t>воркаут</w:t>
      </w:r>
      <w:proofErr w:type="spellEnd"/>
      <w:r w:rsidR="009F5B94">
        <w:rPr>
          <w:color w:val="000000"/>
        </w:rPr>
        <w:t>, и</w:t>
      </w:r>
      <w:r>
        <w:rPr>
          <w:color w:val="000000"/>
        </w:rPr>
        <w:t>гровых</w:t>
      </w:r>
      <w:r w:rsidR="009F5B94">
        <w:rPr>
          <w:color w:val="000000"/>
        </w:rPr>
        <w:t xml:space="preserve"> спортивных площадках</w:t>
      </w:r>
      <w:r>
        <w:rPr>
          <w:color w:val="000000"/>
        </w:rPr>
        <w:t xml:space="preserve"> установлено - 26 ед.;</w:t>
      </w:r>
    </w:p>
    <w:p w:rsidR="00F211F8" w:rsidRDefault="009F5B94" w:rsidP="00F211F8">
      <w:pPr>
        <w:jc w:val="both"/>
      </w:pPr>
      <w:r>
        <w:rPr>
          <w:color w:val="000000"/>
        </w:rPr>
        <w:t>- н</w:t>
      </w:r>
      <w:r w:rsidR="00F211F8">
        <w:rPr>
          <w:color w:val="000000"/>
        </w:rPr>
        <w:t xml:space="preserve">а </w:t>
      </w:r>
      <w:r>
        <w:rPr>
          <w:color w:val="000000"/>
        </w:rPr>
        <w:t xml:space="preserve">дворовых территориях установлено - </w:t>
      </w:r>
      <w:r w:rsidR="00F211F8">
        <w:rPr>
          <w:color w:val="000000"/>
        </w:rPr>
        <w:t xml:space="preserve">581 ед. </w:t>
      </w:r>
      <w:proofErr w:type="gramStart"/>
      <w:r>
        <w:rPr>
          <w:color w:val="000000"/>
        </w:rPr>
        <w:t>садово/парковой</w:t>
      </w:r>
      <w:proofErr w:type="gramEnd"/>
      <w:r>
        <w:rPr>
          <w:color w:val="000000"/>
        </w:rPr>
        <w:t xml:space="preserve"> мебели (лавки/скамейки).</w:t>
      </w:r>
      <w:r w:rsidR="00F211F8">
        <w:t xml:space="preserve"> </w:t>
      </w:r>
    </w:p>
    <w:p w:rsidR="00807F3E" w:rsidRDefault="00807F3E" w:rsidP="007A7148">
      <w:pPr>
        <w:rPr>
          <w:b/>
          <w:sz w:val="28"/>
          <w:szCs w:val="28"/>
        </w:rPr>
      </w:pPr>
    </w:p>
    <w:p w:rsidR="003C23BD" w:rsidRPr="009F5B94" w:rsidRDefault="00EB1685" w:rsidP="007A7148">
      <w:pPr>
        <w:rPr>
          <w:b/>
          <w:sz w:val="28"/>
          <w:szCs w:val="28"/>
        </w:rPr>
      </w:pPr>
      <w:r w:rsidRPr="009F5B94">
        <w:rPr>
          <w:b/>
          <w:sz w:val="28"/>
          <w:szCs w:val="28"/>
        </w:rPr>
        <w:t>Выполнен р</w:t>
      </w:r>
      <w:r w:rsidR="006A2765" w:rsidRPr="009F5B94">
        <w:rPr>
          <w:b/>
          <w:sz w:val="28"/>
          <w:szCs w:val="28"/>
        </w:rPr>
        <w:t>емонт</w:t>
      </w:r>
      <w:r w:rsidR="00F22B26" w:rsidRPr="009F5B94">
        <w:rPr>
          <w:b/>
          <w:sz w:val="28"/>
          <w:szCs w:val="28"/>
        </w:rPr>
        <w:t xml:space="preserve"> 5-ти спортивных </w:t>
      </w:r>
      <w:r w:rsidR="007A7148" w:rsidRPr="009F5B94">
        <w:rPr>
          <w:b/>
          <w:sz w:val="28"/>
          <w:szCs w:val="28"/>
        </w:rPr>
        <w:t>площадок</w:t>
      </w:r>
      <w:r w:rsidR="003C23BD" w:rsidRPr="009F5B94">
        <w:rPr>
          <w:b/>
          <w:sz w:val="28"/>
          <w:szCs w:val="28"/>
        </w:rPr>
        <w:t xml:space="preserve"> по адресам</w:t>
      </w:r>
      <w:r w:rsidR="00807F3E" w:rsidRPr="009F5B94">
        <w:rPr>
          <w:b/>
          <w:sz w:val="28"/>
          <w:szCs w:val="28"/>
        </w:rPr>
        <w:t>:</w:t>
      </w:r>
    </w:p>
    <w:p w:rsidR="007A7148" w:rsidRPr="00502B0F" w:rsidRDefault="007A7148" w:rsidP="007A7148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2B0F">
        <w:rPr>
          <w:color w:val="000000"/>
          <w:sz w:val="28"/>
          <w:szCs w:val="28"/>
        </w:rPr>
        <w:t>Усачева ул., д. 29</w:t>
      </w:r>
      <w:r w:rsidR="00807F3E">
        <w:rPr>
          <w:color w:val="000000"/>
          <w:sz w:val="28"/>
          <w:szCs w:val="28"/>
        </w:rPr>
        <w:t>;</w:t>
      </w:r>
    </w:p>
    <w:p w:rsidR="007A7148" w:rsidRPr="00502B0F" w:rsidRDefault="007A7148" w:rsidP="007A7148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2B0F">
        <w:rPr>
          <w:color w:val="000000"/>
          <w:sz w:val="28"/>
          <w:szCs w:val="28"/>
        </w:rPr>
        <w:t>Ул. Остоженка, 39/47</w:t>
      </w:r>
      <w:r w:rsidR="00807F3E">
        <w:rPr>
          <w:color w:val="000000"/>
          <w:sz w:val="28"/>
          <w:szCs w:val="28"/>
        </w:rPr>
        <w:t>;</w:t>
      </w:r>
    </w:p>
    <w:p w:rsidR="007A7148" w:rsidRPr="00502B0F" w:rsidRDefault="007A7148" w:rsidP="007A7148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2B0F">
        <w:rPr>
          <w:color w:val="000000"/>
          <w:sz w:val="28"/>
          <w:szCs w:val="28"/>
        </w:rPr>
        <w:t>Комсомольский пр-т</w:t>
      </w:r>
      <w:proofErr w:type="gramStart"/>
      <w:r w:rsidRPr="00502B0F">
        <w:rPr>
          <w:color w:val="000000"/>
          <w:sz w:val="28"/>
          <w:szCs w:val="28"/>
        </w:rPr>
        <w:t xml:space="preserve">., </w:t>
      </w:r>
      <w:proofErr w:type="gramEnd"/>
      <w:r w:rsidRPr="00502B0F">
        <w:rPr>
          <w:color w:val="000000"/>
          <w:sz w:val="28"/>
          <w:szCs w:val="28"/>
        </w:rPr>
        <w:t>д. 40</w:t>
      </w:r>
      <w:r w:rsidR="00807F3E">
        <w:rPr>
          <w:color w:val="000000"/>
          <w:sz w:val="28"/>
          <w:szCs w:val="28"/>
        </w:rPr>
        <w:t>;</w:t>
      </w:r>
    </w:p>
    <w:p w:rsidR="007A7148" w:rsidRPr="00502B0F" w:rsidRDefault="007A7148" w:rsidP="007A7148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2B0F">
        <w:rPr>
          <w:color w:val="000000"/>
          <w:sz w:val="28"/>
          <w:szCs w:val="28"/>
        </w:rPr>
        <w:t>Комсомольский пр-т, 13/15</w:t>
      </w:r>
      <w:r w:rsidR="00807F3E">
        <w:rPr>
          <w:color w:val="000000"/>
          <w:sz w:val="28"/>
          <w:szCs w:val="28"/>
        </w:rPr>
        <w:t>;</w:t>
      </w:r>
    </w:p>
    <w:p w:rsidR="00BE37F3" w:rsidRPr="00EB1685" w:rsidRDefault="007A7148" w:rsidP="00BE37F3">
      <w:pPr>
        <w:pStyle w:val="a5"/>
        <w:numPr>
          <w:ilvl w:val="0"/>
          <w:numId w:val="9"/>
        </w:numPr>
        <w:rPr>
          <w:sz w:val="28"/>
          <w:szCs w:val="28"/>
        </w:rPr>
      </w:pPr>
      <w:r w:rsidRPr="00502B0F">
        <w:rPr>
          <w:color w:val="000000"/>
          <w:sz w:val="28"/>
          <w:szCs w:val="28"/>
        </w:rPr>
        <w:t>Комсомольский пр-т</w:t>
      </w:r>
      <w:proofErr w:type="gramStart"/>
      <w:r w:rsidRPr="00502B0F">
        <w:rPr>
          <w:color w:val="000000"/>
          <w:sz w:val="28"/>
          <w:szCs w:val="28"/>
        </w:rPr>
        <w:t xml:space="preserve">., </w:t>
      </w:r>
      <w:proofErr w:type="gramEnd"/>
      <w:r w:rsidRPr="00502B0F">
        <w:rPr>
          <w:color w:val="000000"/>
          <w:sz w:val="28"/>
          <w:szCs w:val="28"/>
        </w:rPr>
        <w:t>д. 23/7</w:t>
      </w:r>
      <w:r w:rsidR="00807F3E">
        <w:rPr>
          <w:color w:val="000000"/>
          <w:sz w:val="28"/>
          <w:szCs w:val="28"/>
        </w:rPr>
        <w:t>.</w:t>
      </w:r>
    </w:p>
    <w:p w:rsidR="00295080" w:rsidRPr="00502B0F" w:rsidRDefault="00EB1685" w:rsidP="009F5B94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На спортивных площадках п</w:t>
      </w:r>
      <w:r w:rsidRPr="00EB1685">
        <w:rPr>
          <w:color w:val="000000"/>
          <w:sz w:val="28"/>
          <w:szCs w:val="28"/>
        </w:rPr>
        <w:t xml:space="preserve">роизведен </w:t>
      </w:r>
      <w:r w:rsidR="00BE37F3" w:rsidRPr="00EB1685">
        <w:rPr>
          <w:sz w:val="28"/>
          <w:szCs w:val="28"/>
        </w:rPr>
        <w:t>ремонт резиновог</w:t>
      </w:r>
      <w:r w:rsidRPr="00EB1685">
        <w:rPr>
          <w:sz w:val="28"/>
          <w:szCs w:val="28"/>
        </w:rPr>
        <w:t xml:space="preserve">о покрытия - 2096 </w:t>
      </w:r>
      <w:proofErr w:type="spellStart"/>
      <w:r w:rsidRPr="00EB1685">
        <w:rPr>
          <w:sz w:val="28"/>
          <w:szCs w:val="28"/>
        </w:rPr>
        <w:t>кв.м</w:t>
      </w:r>
      <w:proofErr w:type="spellEnd"/>
      <w:r w:rsidRPr="00EB1685">
        <w:rPr>
          <w:sz w:val="28"/>
          <w:szCs w:val="28"/>
        </w:rPr>
        <w:t xml:space="preserve">., </w:t>
      </w:r>
      <w:r w:rsidR="00BE37F3" w:rsidRPr="00EB1685">
        <w:rPr>
          <w:sz w:val="28"/>
          <w:szCs w:val="28"/>
        </w:rPr>
        <w:t xml:space="preserve">замена ограждения спортивных коробок - 447 </w:t>
      </w:r>
      <w:proofErr w:type="spellStart"/>
      <w:r w:rsidR="00BE37F3" w:rsidRPr="00EB1685">
        <w:rPr>
          <w:sz w:val="28"/>
          <w:szCs w:val="28"/>
        </w:rPr>
        <w:t>п</w:t>
      </w:r>
      <w:r w:rsidRPr="00EB1685">
        <w:rPr>
          <w:sz w:val="28"/>
          <w:szCs w:val="28"/>
        </w:rPr>
        <w:t>ог</w:t>
      </w:r>
      <w:r w:rsidR="00BE37F3" w:rsidRPr="00EB1685">
        <w:rPr>
          <w:sz w:val="28"/>
          <w:szCs w:val="28"/>
        </w:rPr>
        <w:t>.м</w:t>
      </w:r>
      <w:proofErr w:type="spellEnd"/>
      <w:r w:rsidR="00BE37F3" w:rsidRPr="00EB1685">
        <w:rPr>
          <w:sz w:val="28"/>
          <w:szCs w:val="28"/>
        </w:rPr>
        <w:t>.</w:t>
      </w:r>
      <w:r w:rsidRPr="00EB1685">
        <w:rPr>
          <w:sz w:val="28"/>
          <w:szCs w:val="28"/>
        </w:rPr>
        <w:t xml:space="preserve">, </w:t>
      </w:r>
      <w:r w:rsidR="00BE37F3" w:rsidRPr="00EB1685">
        <w:rPr>
          <w:sz w:val="28"/>
          <w:szCs w:val="28"/>
        </w:rPr>
        <w:t>устройство опор освещения - 16 шт.</w:t>
      </w:r>
      <w:r w:rsidR="00D927FC" w:rsidRPr="00502B0F">
        <w:rPr>
          <w:sz w:val="28"/>
          <w:szCs w:val="28"/>
        </w:rPr>
        <w:t xml:space="preserve"> </w:t>
      </w:r>
    </w:p>
    <w:p w:rsidR="000F278B" w:rsidRPr="009F5B94" w:rsidRDefault="00C84858" w:rsidP="009F5B94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В 2022 году в ГБУ «</w:t>
      </w:r>
      <w:proofErr w:type="spellStart"/>
      <w:r w:rsidRPr="00502B0F">
        <w:rPr>
          <w:color w:val="000000" w:themeColor="text1"/>
          <w:sz w:val="28"/>
          <w:szCs w:val="28"/>
        </w:rPr>
        <w:t>Жилищник</w:t>
      </w:r>
      <w:proofErr w:type="spellEnd"/>
      <w:r w:rsidRPr="00502B0F">
        <w:rPr>
          <w:color w:val="000000" w:themeColor="text1"/>
          <w:sz w:val="28"/>
          <w:szCs w:val="28"/>
        </w:rPr>
        <w:t xml:space="preserve"> района Хамовники» за предоставлением субсидий на установку шлагбаума обратились жители одной дворовой территории по адресу: 1-й </w:t>
      </w:r>
      <w:proofErr w:type="spellStart"/>
      <w:r w:rsidRPr="00502B0F">
        <w:rPr>
          <w:color w:val="000000" w:themeColor="text1"/>
          <w:sz w:val="28"/>
          <w:szCs w:val="28"/>
        </w:rPr>
        <w:t>Неопалимовский</w:t>
      </w:r>
      <w:proofErr w:type="spellEnd"/>
      <w:r w:rsidRPr="00502B0F">
        <w:rPr>
          <w:color w:val="000000" w:themeColor="text1"/>
          <w:sz w:val="28"/>
          <w:szCs w:val="28"/>
        </w:rPr>
        <w:t xml:space="preserve"> пер., д. 9/15 и 1-й </w:t>
      </w:r>
      <w:proofErr w:type="spellStart"/>
      <w:r w:rsidRPr="00502B0F">
        <w:rPr>
          <w:color w:val="000000" w:themeColor="text1"/>
          <w:sz w:val="28"/>
          <w:szCs w:val="28"/>
        </w:rPr>
        <w:t>Неопалимовский</w:t>
      </w:r>
      <w:proofErr w:type="spellEnd"/>
      <w:r w:rsidRPr="00502B0F">
        <w:rPr>
          <w:color w:val="000000" w:themeColor="text1"/>
          <w:sz w:val="28"/>
          <w:szCs w:val="28"/>
        </w:rPr>
        <w:t xml:space="preserve"> пер. д. 11/22. Выплата </w:t>
      </w:r>
      <w:r w:rsidR="009F5B94">
        <w:rPr>
          <w:color w:val="000000" w:themeColor="text1"/>
          <w:sz w:val="28"/>
          <w:szCs w:val="28"/>
        </w:rPr>
        <w:t>бюджетных сре</w:t>
      </w:r>
      <w:proofErr w:type="gramStart"/>
      <w:r w:rsidR="009F5B94">
        <w:rPr>
          <w:color w:val="000000" w:themeColor="text1"/>
          <w:sz w:val="28"/>
          <w:szCs w:val="28"/>
        </w:rPr>
        <w:t>дств пр</w:t>
      </w:r>
      <w:proofErr w:type="gramEnd"/>
      <w:r w:rsidR="009F5B94">
        <w:rPr>
          <w:color w:val="000000" w:themeColor="text1"/>
          <w:sz w:val="28"/>
          <w:szCs w:val="28"/>
        </w:rPr>
        <w:t xml:space="preserve">оизведена. </w:t>
      </w:r>
    </w:p>
    <w:p w:rsidR="006A2765" w:rsidRPr="00502B0F" w:rsidRDefault="006A2765" w:rsidP="00502B0F">
      <w:pPr>
        <w:spacing w:line="276" w:lineRule="auto"/>
        <w:rPr>
          <w:b/>
          <w:bCs/>
          <w:sz w:val="28"/>
          <w:szCs w:val="28"/>
        </w:rPr>
      </w:pPr>
    </w:p>
    <w:p w:rsidR="0004179D" w:rsidRDefault="001B798E" w:rsidP="00A42EFA">
      <w:pPr>
        <w:spacing w:line="276" w:lineRule="auto"/>
        <w:jc w:val="center"/>
        <w:rPr>
          <w:b/>
          <w:bCs/>
          <w:sz w:val="28"/>
          <w:szCs w:val="28"/>
        </w:rPr>
      </w:pPr>
      <w:r w:rsidRPr="00502B0F">
        <w:rPr>
          <w:b/>
          <w:bCs/>
          <w:sz w:val="28"/>
          <w:szCs w:val="28"/>
        </w:rPr>
        <w:t xml:space="preserve">Содержание </w:t>
      </w:r>
      <w:r w:rsidR="009C7A07">
        <w:rPr>
          <w:b/>
          <w:bCs/>
          <w:sz w:val="28"/>
          <w:szCs w:val="28"/>
        </w:rPr>
        <w:t xml:space="preserve">и ремонт </w:t>
      </w:r>
      <w:r w:rsidR="006E14DC">
        <w:rPr>
          <w:b/>
          <w:bCs/>
          <w:sz w:val="28"/>
          <w:szCs w:val="28"/>
        </w:rPr>
        <w:t xml:space="preserve">ОДХ </w:t>
      </w:r>
    </w:p>
    <w:p w:rsidR="006E14DC" w:rsidRPr="00502B0F" w:rsidRDefault="006E14DC" w:rsidP="00A42EFA">
      <w:pPr>
        <w:spacing w:line="276" w:lineRule="auto"/>
        <w:jc w:val="center"/>
        <w:rPr>
          <w:b/>
          <w:bCs/>
          <w:sz w:val="28"/>
          <w:szCs w:val="28"/>
        </w:rPr>
      </w:pPr>
    </w:p>
    <w:p w:rsidR="001B798E" w:rsidRPr="00440AEE" w:rsidRDefault="001B798E" w:rsidP="001B798E">
      <w:pPr>
        <w:spacing w:line="276" w:lineRule="auto"/>
        <w:ind w:firstLine="737"/>
        <w:jc w:val="both"/>
        <w:rPr>
          <w:b/>
          <w:sz w:val="28"/>
          <w:szCs w:val="28"/>
        </w:rPr>
      </w:pPr>
      <w:r w:rsidRPr="00502B0F">
        <w:rPr>
          <w:sz w:val="28"/>
          <w:szCs w:val="28"/>
        </w:rPr>
        <w:t>На обслуживании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</w:t>
      </w:r>
      <w:r w:rsidRPr="00440AEE">
        <w:rPr>
          <w:b/>
          <w:sz w:val="28"/>
          <w:szCs w:val="28"/>
        </w:rPr>
        <w:t xml:space="preserve">находятся 76 объектов дорожного хозяйства общей площадью 466 289,31 </w:t>
      </w:r>
      <w:proofErr w:type="spellStart"/>
      <w:r w:rsidRPr="00440AEE">
        <w:rPr>
          <w:b/>
          <w:sz w:val="28"/>
          <w:szCs w:val="28"/>
        </w:rPr>
        <w:t>кв.м</w:t>
      </w:r>
      <w:proofErr w:type="spellEnd"/>
      <w:r w:rsidRPr="00440AEE">
        <w:rPr>
          <w:b/>
          <w:sz w:val="28"/>
          <w:szCs w:val="28"/>
        </w:rPr>
        <w:t>. из них: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3 категория: 34 объекта площадью - 323 876,74 </w:t>
      </w:r>
      <w:proofErr w:type="spellStart"/>
      <w:r w:rsidRPr="00502B0F">
        <w:rPr>
          <w:sz w:val="28"/>
          <w:szCs w:val="28"/>
        </w:rPr>
        <w:t>кв.м</w:t>
      </w:r>
      <w:proofErr w:type="spellEnd"/>
      <w:r w:rsidRPr="00502B0F">
        <w:rPr>
          <w:sz w:val="28"/>
          <w:szCs w:val="28"/>
        </w:rPr>
        <w:t>.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4 категория: 29 объектов площадью - 91 243,71 </w:t>
      </w:r>
      <w:proofErr w:type="spellStart"/>
      <w:r w:rsidRPr="00502B0F">
        <w:rPr>
          <w:sz w:val="28"/>
          <w:szCs w:val="28"/>
        </w:rPr>
        <w:t>кв.м</w:t>
      </w:r>
      <w:proofErr w:type="spellEnd"/>
      <w:r w:rsidRPr="00502B0F">
        <w:rPr>
          <w:sz w:val="28"/>
          <w:szCs w:val="28"/>
        </w:rPr>
        <w:t>.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9 категория: 1 объект площадью - 3 817,90 </w:t>
      </w:r>
      <w:proofErr w:type="spellStart"/>
      <w:r w:rsidRPr="00502B0F">
        <w:rPr>
          <w:sz w:val="28"/>
          <w:szCs w:val="28"/>
        </w:rPr>
        <w:t>кв.м</w:t>
      </w:r>
      <w:proofErr w:type="spellEnd"/>
      <w:r w:rsidRPr="00502B0F">
        <w:rPr>
          <w:sz w:val="28"/>
          <w:szCs w:val="28"/>
        </w:rPr>
        <w:t>.</w:t>
      </w:r>
      <w:r w:rsidR="005C7E08" w:rsidRPr="00502B0F">
        <w:rPr>
          <w:sz w:val="28"/>
          <w:szCs w:val="28"/>
        </w:rPr>
        <w:t xml:space="preserve"> (ТПУ)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proofErr w:type="spellStart"/>
      <w:r w:rsidRPr="00502B0F">
        <w:rPr>
          <w:sz w:val="28"/>
          <w:szCs w:val="28"/>
        </w:rPr>
        <w:t>Внекатегорийная</w:t>
      </w:r>
      <w:proofErr w:type="spellEnd"/>
      <w:r w:rsidRPr="00502B0F">
        <w:rPr>
          <w:sz w:val="28"/>
          <w:szCs w:val="28"/>
        </w:rPr>
        <w:t xml:space="preserve">: 12 объектов площадью - 47 350,97 </w:t>
      </w:r>
      <w:proofErr w:type="spellStart"/>
      <w:r w:rsidRPr="00502B0F">
        <w:rPr>
          <w:sz w:val="28"/>
          <w:szCs w:val="28"/>
        </w:rPr>
        <w:t>кв.м</w:t>
      </w:r>
      <w:proofErr w:type="spellEnd"/>
      <w:r w:rsidRPr="00502B0F">
        <w:rPr>
          <w:sz w:val="28"/>
          <w:szCs w:val="28"/>
        </w:rPr>
        <w:t>.</w:t>
      </w:r>
    </w:p>
    <w:p w:rsidR="008C61C8" w:rsidRDefault="001B798E" w:rsidP="001B798E">
      <w:pPr>
        <w:spacing w:line="276" w:lineRule="auto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На 54 объектах имеются платные парковки </w:t>
      </w:r>
      <w:r w:rsidR="008C61C8">
        <w:rPr>
          <w:sz w:val="28"/>
          <w:szCs w:val="28"/>
        </w:rPr>
        <w:t xml:space="preserve">в количестве 5 332 </w:t>
      </w:r>
      <w:proofErr w:type="gramStart"/>
      <w:r w:rsidR="00984D9B">
        <w:rPr>
          <w:sz w:val="28"/>
          <w:szCs w:val="28"/>
        </w:rPr>
        <w:t>Машино</w:t>
      </w:r>
      <w:proofErr w:type="gramEnd"/>
      <w:r w:rsidR="00984D9B">
        <w:rPr>
          <w:sz w:val="28"/>
          <w:szCs w:val="28"/>
        </w:rPr>
        <w:t xml:space="preserve"> мест</w:t>
      </w:r>
      <w:r w:rsidR="008C61C8">
        <w:rPr>
          <w:sz w:val="28"/>
          <w:szCs w:val="28"/>
        </w:rPr>
        <w:t xml:space="preserve">. </w:t>
      </w:r>
    </w:p>
    <w:p w:rsidR="001B798E" w:rsidRPr="00502B0F" w:rsidRDefault="001B798E" w:rsidP="008C61C8">
      <w:pPr>
        <w:spacing w:line="276" w:lineRule="auto"/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Также на убираемой территории имеются транспортно-пересадочный узел: «Лужники</w:t>
      </w:r>
      <w:r w:rsidR="008C61C8">
        <w:rPr>
          <w:sz w:val="28"/>
          <w:szCs w:val="28"/>
        </w:rPr>
        <w:t>». Северный вход станции метро</w:t>
      </w:r>
      <w:r w:rsidR="00622EE5" w:rsidRPr="00502B0F">
        <w:rPr>
          <w:sz w:val="28"/>
          <w:szCs w:val="28"/>
        </w:rPr>
        <w:t xml:space="preserve"> «С</w:t>
      </w:r>
      <w:r w:rsidRPr="00502B0F">
        <w:rPr>
          <w:sz w:val="28"/>
          <w:szCs w:val="28"/>
        </w:rPr>
        <w:t>портивная</w:t>
      </w:r>
      <w:r w:rsidR="00622EE5" w:rsidRPr="00502B0F">
        <w:rPr>
          <w:sz w:val="28"/>
          <w:szCs w:val="28"/>
        </w:rPr>
        <w:t>»</w:t>
      </w:r>
      <w:r w:rsidRPr="00502B0F">
        <w:rPr>
          <w:sz w:val="28"/>
          <w:szCs w:val="28"/>
        </w:rPr>
        <w:t xml:space="preserve"> и прилегающая территория к ТПУ «</w:t>
      </w:r>
      <w:proofErr w:type="spellStart"/>
      <w:r w:rsidRPr="00502B0F">
        <w:rPr>
          <w:sz w:val="28"/>
          <w:szCs w:val="28"/>
        </w:rPr>
        <w:t>Фрунзенская</w:t>
      </w:r>
      <w:proofErr w:type="spellEnd"/>
      <w:r w:rsidRPr="00502B0F">
        <w:rPr>
          <w:sz w:val="28"/>
          <w:szCs w:val="28"/>
        </w:rPr>
        <w:t>» (Трубецкая ул.).</w:t>
      </w:r>
    </w:p>
    <w:p w:rsidR="001B798E" w:rsidRPr="00502B0F" w:rsidRDefault="001B798E" w:rsidP="001B798E">
      <w:pPr>
        <w:spacing w:line="276" w:lineRule="auto"/>
        <w:jc w:val="both"/>
        <w:rPr>
          <w:sz w:val="28"/>
          <w:szCs w:val="28"/>
        </w:rPr>
      </w:pPr>
      <w:r w:rsidRPr="00502B0F">
        <w:rPr>
          <w:sz w:val="28"/>
          <w:szCs w:val="28"/>
        </w:rPr>
        <w:lastRenderedPageBreak/>
        <w:tab/>
        <w:t xml:space="preserve">Работы выполняются в соответствии с Регламентом </w:t>
      </w:r>
      <w:r w:rsidR="009877F4">
        <w:rPr>
          <w:sz w:val="28"/>
          <w:szCs w:val="28"/>
        </w:rPr>
        <w:t>по комплексному содержанию объектов дорожного хозяйства от 21.11.2019 № 01-01-14-505/19</w:t>
      </w:r>
      <w:r w:rsidRPr="00502B0F">
        <w:rPr>
          <w:sz w:val="28"/>
          <w:szCs w:val="28"/>
        </w:rPr>
        <w:t>, утвержденным Департаментом жилищно-коммуна</w:t>
      </w:r>
      <w:r w:rsidR="007D2670">
        <w:rPr>
          <w:sz w:val="28"/>
          <w:szCs w:val="28"/>
        </w:rPr>
        <w:t>льного хозяйства города Москвы</w:t>
      </w:r>
      <w:r w:rsidR="009877F4">
        <w:rPr>
          <w:sz w:val="28"/>
          <w:szCs w:val="28"/>
        </w:rPr>
        <w:t>.</w:t>
      </w:r>
    </w:p>
    <w:p w:rsidR="001B798E" w:rsidRPr="00502B0F" w:rsidRDefault="001B798E" w:rsidP="001B798E">
      <w:pPr>
        <w:spacing w:line="276" w:lineRule="auto"/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>Для уборки дорог имеется необходимая уборочная техника, подключенная к системе ГЛОНАСС и оснащенная датчиками уровня топл</w:t>
      </w:r>
      <w:r w:rsidR="008C61C8">
        <w:rPr>
          <w:sz w:val="28"/>
          <w:szCs w:val="28"/>
        </w:rPr>
        <w:t>ива для оперативного контроля над</w:t>
      </w:r>
      <w:r w:rsidRPr="00502B0F">
        <w:rPr>
          <w:sz w:val="28"/>
          <w:szCs w:val="28"/>
        </w:rPr>
        <w:t xml:space="preserve"> расходом топлива. Вся техника закреплена за водительским составом. </w:t>
      </w:r>
    </w:p>
    <w:p w:rsidR="001B798E" w:rsidRPr="00502B0F" w:rsidRDefault="001B798E" w:rsidP="001B798E">
      <w:pPr>
        <w:spacing w:line="276" w:lineRule="auto"/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 xml:space="preserve">В соответствии с регламентом зимней уборки объектов УДС проводится следующий комплекс работ: 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798E" w:rsidRPr="00502B0F">
        <w:rPr>
          <w:sz w:val="28"/>
          <w:szCs w:val="28"/>
        </w:rPr>
        <w:t xml:space="preserve"> </w:t>
      </w:r>
      <w:proofErr w:type="spellStart"/>
      <w:r w:rsidR="001B798E" w:rsidRPr="00502B0F">
        <w:rPr>
          <w:sz w:val="28"/>
          <w:szCs w:val="28"/>
        </w:rPr>
        <w:t>Прометание</w:t>
      </w:r>
      <w:proofErr w:type="spellEnd"/>
      <w:r w:rsidR="001B798E" w:rsidRPr="00502B0F">
        <w:rPr>
          <w:sz w:val="28"/>
          <w:szCs w:val="28"/>
        </w:rPr>
        <w:t xml:space="preserve"> и обработка ПГМ проезжей части</w:t>
      </w:r>
      <w:r>
        <w:rPr>
          <w:sz w:val="28"/>
          <w:szCs w:val="28"/>
        </w:rPr>
        <w:t>;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B798E" w:rsidRPr="00502B0F">
        <w:rPr>
          <w:sz w:val="28"/>
          <w:szCs w:val="28"/>
        </w:rPr>
        <w:t>Прометание</w:t>
      </w:r>
      <w:proofErr w:type="spellEnd"/>
      <w:r w:rsidR="001B798E" w:rsidRPr="00502B0F">
        <w:rPr>
          <w:sz w:val="28"/>
          <w:szCs w:val="28"/>
        </w:rPr>
        <w:t xml:space="preserve"> и обработка ПГМ трот</w:t>
      </w:r>
      <w:r>
        <w:rPr>
          <w:sz w:val="28"/>
          <w:szCs w:val="28"/>
        </w:rPr>
        <w:t>уаров механизированным способом;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8E" w:rsidRPr="00502B0F">
        <w:rPr>
          <w:sz w:val="28"/>
          <w:szCs w:val="28"/>
        </w:rPr>
        <w:t>Ручная уборка и обработка тротуаров</w:t>
      </w:r>
      <w:r>
        <w:rPr>
          <w:sz w:val="28"/>
          <w:szCs w:val="28"/>
        </w:rPr>
        <w:t>;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8E" w:rsidRPr="00502B0F">
        <w:rPr>
          <w:sz w:val="28"/>
          <w:szCs w:val="28"/>
        </w:rPr>
        <w:t>Уборка и обработка остановок</w:t>
      </w:r>
      <w:r>
        <w:rPr>
          <w:sz w:val="28"/>
          <w:szCs w:val="28"/>
        </w:rPr>
        <w:t>;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Уборка парковок;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8E" w:rsidRPr="00502B0F">
        <w:rPr>
          <w:sz w:val="28"/>
          <w:szCs w:val="28"/>
        </w:rPr>
        <w:t>Погрузка и вывоз снега</w:t>
      </w:r>
      <w:r>
        <w:rPr>
          <w:sz w:val="28"/>
          <w:szCs w:val="28"/>
        </w:rPr>
        <w:t>;</w:t>
      </w:r>
    </w:p>
    <w:p w:rsidR="001B798E" w:rsidRPr="00502B0F" w:rsidRDefault="008C61C8" w:rsidP="008C61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B798E" w:rsidRPr="00502B0F">
        <w:rPr>
          <w:sz w:val="28"/>
          <w:szCs w:val="28"/>
        </w:rPr>
        <w:t>Прометание</w:t>
      </w:r>
      <w:proofErr w:type="spellEnd"/>
      <w:r w:rsidR="001B798E" w:rsidRPr="00502B0F">
        <w:rPr>
          <w:sz w:val="28"/>
          <w:szCs w:val="28"/>
        </w:rPr>
        <w:t xml:space="preserve"> вакуумными </w:t>
      </w:r>
      <w:r w:rsidR="00984D9B" w:rsidRPr="00502B0F">
        <w:rPr>
          <w:sz w:val="28"/>
          <w:szCs w:val="28"/>
        </w:rPr>
        <w:t>пылесосами</w:t>
      </w:r>
      <w:r w:rsidR="001B798E" w:rsidRPr="00502B0F">
        <w:rPr>
          <w:sz w:val="28"/>
          <w:szCs w:val="28"/>
        </w:rPr>
        <w:t xml:space="preserve"> проезжей части и тротуаров – при благоприятных погодных условиях. </w:t>
      </w:r>
    </w:p>
    <w:p w:rsidR="008C61C8" w:rsidRDefault="001B798E" w:rsidP="00622EE5">
      <w:pPr>
        <w:spacing w:line="276" w:lineRule="auto"/>
        <w:ind w:firstLine="737"/>
        <w:jc w:val="both"/>
        <w:rPr>
          <w:sz w:val="28"/>
          <w:szCs w:val="28"/>
        </w:rPr>
      </w:pPr>
      <w:r w:rsidRPr="00A71BDE">
        <w:rPr>
          <w:b/>
          <w:sz w:val="28"/>
          <w:szCs w:val="28"/>
        </w:rPr>
        <w:t>В зимний</w:t>
      </w:r>
      <w:r w:rsidRPr="00502B0F">
        <w:rPr>
          <w:sz w:val="28"/>
          <w:szCs w:val="28"/>
        </w:rPr>
        <w:t xml:space="preserve"> период для содержания и уборки объектов дорожного хозяйства задействовано </w:t>
      </w:r>
      <w:r w:rsidRPr="00A71BDE">
        <w:rPr>
          <w:b/>
          <w:sz w:val="28"/>
          <w:szCs w:val="28"/>
        </w:rPr>
        <w:t>58 ед.</w:t>
      </w:r>
      <w:r w:rsidRPr="00502B0F">
        <w:rPr>
          <w:sz w:val="28"/>
          <w:szCs w:val="28"/>
        </w:rPr>
        <w:t xml:space="preserve"> коммунально-уборочной техники, </w:t>
      </w:r>
      <w:r w:rsidR="00A71BDE">
        <w:rPr>
          <w:sz w:val="28"/>
          <w:szCs w:val="28"/>
        </w:rPr>
        <w:t xml:space="preserve">привлекается дополнительная техника </w:t>
      </w:r>
      <w:r w:rsidRPr="00502B0F">
        <w:rPr>
          <w:sz w:val="28"/>
          <w:szCs w:val="28"/>
        </w:rPr>
        <w:t xml:space="preserve">в зависимости от погодных условий. </w:t>
      </w:r>
    </w:p>
    <w:p w:rsidR="00571862" w:rsidRPr="00502B0F" w:rsidRDefault="008C61C8" w:rsidP="00622EE5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1B798E" w:rsidRPr="00502B0F">
        <w:rPr>
          <w:sz w:val="28"/>
          <w:szCs w:val="28"/>
        </w:rPr>
        <w:t xml:space="preserve"> фактическими маршрутами техники и выполнением маршрутных заданий производится с помощью системы </w:t>
      </w:r>
      <w:r w:rsidR="00F22B26" w:rsidRPr="00502B0F">
        <w:rPr>
          <w:sz w:val="28"/>
          <w:szCs w:val="28"/>
        </w:rPr>
        <w:t xml:space="preserve">спутникового слежения. </w:t>
      </w:r>
      <w:r w:rsidR="00622EE5" w:rsidRPr="00502B0F">
        <w:rPr>
          <w:sz w:val="28"/>
          <w:szCs w:val="28"/>
        </w:rPr>
        <w:t>При обильных снегопадах используются площадки временного складирования снега.</w:t>
      </w:r>
    </w:p>
    <w:p w:rsidR="009C7A07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Работы по текущему ремонту АБП выполняются круглый год. 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Летом используется горячая асфальтобетонная смесь, зимой – литой асфальт. 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Для удовлетворительного содержания дорожного покрытия подведомственной территории в 2022</w:t>
      </w:r>
      <w:r w:rsidR="008C61C8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 xml:space="preserve">г. собственными силами произведен ямочный ремонт на 15 699,10 </w:t>
      </w:r>
      <w:proofErr w:type="spellStart"/>
      <w:r w:rsidRPr="00502B0F">
        <w:rPr>
          <w:sz w:val="28"/>
          <w:szCs w:val="28"/>
        </w:rPr>
        <w:t>км</w:t>
      </w:r>
      <w:proofErr w:type="gramStart"/>
      <w:r w:rsidRPr="00502B0F">
        <w:rPr>
          <w:sz w:val="28"/>
          <w:szCs w:val="28"/>
        </w:rPr>
        <w:t>.м</w:t>
      </w:r>
      <w:proofErr w:type="spellEnd"/>
      <w:proofErr w:type="gramEnd"/>
      <w:r w:rsidRPr="00502B0F">
        <w:rPr>
          <w:sz w:val="28"/>
          <w:szCs w:val="28"/>
        </w:rPr>
        <w:t xml:space="preserve">. покрытия. </w:t>
      </w:r>
    </w:p>
    <w:p w:rsidR="001B798E" w:rsidRPr="00502B0F" w:rsidRDefault="001B798E" w:rsidP="001B798E">
      <w:pPr>
        <w:spacing w:line="276" w:lineRule="auto"/>
        <w:ind w:firstLine="73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Получено асфальтобетонной смеси: </w:t>
      </w:r>
    </w:p>
    <w:p w:rsidR="001B798E" w:rsidRPr="00502B0F" w:rsidRDefault="0004174B" w:rsidP="008C61C8">
      <w:pPr>
        <w:spacing w:line="276" w:lineRule="auto"/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 в</w:t>
      </w:r>
      <w:r w:rsidR="001B798E" w:rsidRPr="00502B0F">
        <w:rPr>
          <w:sz w:val="28"/>
          <w:szCs w:val="28"/>
        </w:rPr>
        <w:t xml:space="preserve"> весенне-летний период – 1718,27 тонн горячей АБС для устранения 14 439,24 кв. м</w:t>
      </w:r>
      <w:r w:rsidRPr="00502B0F">
        <w:rPr>
          <w:sz w:val="28"/>
          <w:szCs w:val="28"/>
        </w:rPr>
        <w:t>. разрушений дорожного покрытия;</w:t>
      </w:r>
      <w:r w:rsidR="001B798E" w:rsidRPr="00502B0F">
        <w:rPr>
          <w:sz w:val="28"/>
          <w:szCs w:val="28"/>
        </w:rPr>
        <w:t xml:space="preserve"> </w:t>
      </w:r>
    </w:p>
    <w:p w:rsidR="001B798E" w:rsidRPr="00502B0F" w:rsidRDefault="0004174B" w:rsidP="008C61C8">
      <w:pPr>
        <w:spacing w:line="276" w:lineRule="auto"/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 в</w:t>
      </w:r>
      <w:r w:rsidR="001B798E" w:rsidRPr="00502B0F">
        <w:rPr>
          <w:sz w:val="28"/>
          <w:szCs w:val="28"/>
        </w:rPr>
        <w:t xml:space="preserve"> осенне-зимний – 157,48 тонн литой АБС для устранения 1259,84 </w:t>
      </w:r>
      <w:proofErr w:type="spellStart"/>
      <w:r w:rsidR="001B798E" w:rsidRPr="00502B0F">
        <w:rPr>
          <w:sz w:val="28"/>
          <w:szCs w:val="28"/>
        </w:rPr>
        <w:t>кв</w:t>
      </w:r>
      <w:proofErr w:type="gramStart"/>
      <w:r w:rsidR="001B798E" w:rsidRPr="00502B0F">
        <w:rPr>
          <w:sz w:val="28"/>
          <w:szCs w:val="28"/>
        </w:rPr>
        <w:t>.м</w:t>
      </w:r>
      <w:proofErr w:type="spellEnd"/>
      <w:proofErr w:type="gramEnd"/>
      <w:r w:rsidR="001B798E" w:rsidRPr="00502B0F">
        <w:rPr>
          <w:sz w:val="28"/>
          <w:szCs w:val="28"/>
        </w:rPr>
        <w:t xml:space="preserve"> разрушений дорожного покрытия. </w:t>
      </w:r>
    </w:p>
    <w:p w:rsidR="001B798E" w:rsidRPr="00502B0F" w:rsidRDefault="001B798E" w:rsidP="001B798E">
      <w:pPr>
        <w:spacing w:line="276" w:lineRule="auto"/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 xml:space="preserve">Выполнен ремонт 1200 кв. м. тротуарной плитки. </w:t>
      </w:r>
    </w:p>
    <w:p w:rsidR="00571862" w:rsidRPr="00502B0F" w:rsidRDefault="00571862" w:rsidP="00571862">
      <w:pPr>
        <w:spacing w:line="276" w:lineRule="auto"/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На обслуживании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находится 23 объекта озеленения 2 категории общей площадью 35 574,68 кв. м.</w:t>
      </w:r>
    </w:p>
    <w:p w:rsidR="00571862" w:rsidRPr="00502B0F" w:rsidRDefault="008C61C8" w:rsidP="008C61C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 отчетный период были проведены работы по </w:t>
      </w:r>
      <w:r w:rsidR="00571862" w:rsidRPr="00502B0F">
        <w:rPr>
          <w:sz w:val="28"/>
          <w:szCs w:val="28"/>
        </w:rPr>
        <w:t>текущему ремонт</w:t>
      </w:r>
      <w:r>
        <w:rPr>
          <w:sz w:val="28"/>
          <w:szCs w:val="28"/>
        </w:rPr>
        <w:t xml:space="preserve">у </w:t>
      </w:r>
      <w:r w:rsidR="00571862" w:rsidRPr="00502B0F">
        <w:rPr>
          <w:sz w:val="28"/>
          <w:szCs w:val="28"/>
        </w:rPr>
        <w:t xml:space="preserve">газонов, покосу травы, посадке цветов, санитарной обрезке ветвей деревьев, в том числе </w:t>
      </w:r>
      <w:r w:rsidR="00571862" w:rsidRPr="00502B0F">
        <w:rPr>
          <w:sz w:val="28"/>
          <w:szCs w:val="28"/>
        </w:rPr>
        <w:lastRenderedPageBreak/>
        <w:t>загораживающих видимость дорожных знаков и расположенных ветвями на кабельных линиях и другие регламентные работы.</w:t>
      </w:r>
    </w:p>
    <w:p w:rsidR="009C7A07" w:rsidRPr="009C7A07" w:rsidRDefault="00571862" w:rsidP="009C7A07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</w:r>
      <w:r w:rsidR="008C61C8">
        <w:rPr>
          <w:sz w:val="28"/>
          <w:szCs w:val="28"/>
        </w:rPr>
        <w:t>Работниками ОДХ регулярно</w:t>
      </w:r>
      <w:r w:rsidR="0004179D" w:rsidRPr="00502B0F">
        <w:rPr>
          <w:sz w:val="28"/>
          <w:szCs w:val="28"/>
        </w:rPr>
        <w:t xml:space="preserve"> проводятся работы по обследованию дорожных знаков и указателей, расположенных на улично-дорожной сети, и принимаются </w:t>
      </w:r>
      <w:r w:rsidR="008C61C8">
        <w:rPr>
          <w:sz w:val="28"/>
          <w:szCs w:val="28"/>
        </w:rPr>
        <w:t xml:space="preserve">меры по обеспечению их </w:t>
      </w:r>
      <w:r w:rsidR="0004179D" w:rsidRPr="00502B0F">
        <w:rPr>
          <w:sz w:val="28"/>
          <w:szCs w:val="28"/>
        </w:rPr>
        <w:t>надлежащего внешнего вида (промывка, покраска, ремонт, заявка на замену и др.)</w:t>
      </w:r>
    </w:p>
    <w:p w:rsidR="009C7A07" w:rsidRPr="009C7A07" w:rsidRDefault="009C7A07" w:rsidP="009C7A07">
      <w:pPr>
        <w:ind w:firstLine="360"/>
        <w:jc w:val="both"/>
        <w:rPr>
          <w:sz w:val="28"/>
          <w:szCs w:val="28"/>
        </w:rPr>
      </w:pPr>
      <w:r w:rsidRPr="009C7A07">
        <w:rPr>
          <w:sz w:val="28"/>
          <w:szCs w:val="28"/>
        </w:rPr>
        <w:t>За счет средств от платных парковок благоустроено 4 объекта ОДХ балансовой принадлежности ГБУ «</w:t>
      </w:r>
      <w:proofErr w:type="spellStart"/>
      <w:r w:rsidRPr="009C7A07">
        <w:rPr>
          <w:sz w:val="28"/>
          <w:szCs w:val="28"/>
        </w:rPr>
        <w:t>Жилищник</w:t>
      </w:r>
      <w:proofErr w:type="spellEnd"/>
      <w:r w:rsidRPr="009C7A07">
        <w:rPr>
          <w:sz w:val="28"/>
          <w:szCs w:val="28"/>
        </w:rPr>
        <w:t xml:space="preserve"> района Хамовники» по следующим адресам:</w:t>
      </w:r>
    </w:p>
    <w:p w:rsidR="009C7A07" w:rsidRPr="009C7A07" w:rsidRDefault="009C7A07" w:rsidP="009C7A07">
      <w:pPr>
        <w:ind w:firstLine="284"/>
        <w:rPr>
          <w:sz w:val="28"/>
          <w:szCs w:val="28"/>
        </w:rPr>
      </w:pPr>
      <w:r w:rsidRPr="009C7A07">
        <w:rPr>
          <w:sz w:val="28"/>
          <w:szCs w:val="28"/>
        </w:rPr>
        <w:t>1.</w:t>
      </w:r>
      <w:r w:rsidRPr="009C7A07">
        <w:rPr>
          <w:sz w:val="28"/>
          <w:szCs w:val="28"/>
        </w:rPr>
        <w:tab/>
        <w:t xml:space="preserve">1-ый </w:t>
      </w:r>
      <w:proofErr w:type="spellStart"/>
      <w:r w:rsidRPr="009C7A07">
        <w:rPr>
          <w:sz w:val="28"/>
          <w:szCs w:val="28"/>
        </w:rPr>
        <w:t>Неопалимовский</w:t>
      </w:r>
      <w:proofErr w:type="spellEnd"/>
      <w:r w:rsidRPr="009C7A07">
        <w:rPr>
          <w:sz w:val="28"/>
          <w:szCs w:val="28"/>
        </w:rPr>
        <w:t xml:space="preserve"> пер.;</w:t>
      </w:r>
    </w:p>
    <w:p w:rsidR="009C7A07" w:rsidRPr="009C7A07" w:rsidRDefault="009C7A07" w:rsidP="009C7A07">
      <w:pPr>
        <w:ind w:firstLine="284"/>
        <w:rPr>
          <w:sz w:val="28"/>
          <w:szCs w:val="28"/>
        </w:rPr>
      </w:pPr>
      <w:r w:rsidRPr="009C7A07">
        <w:rPr>
          <w:sz w:val="28"/>
          <w:szCs w:val="28"/>
        </w:rPr>
        <w:t>2.</w:t>
      </w:r>
      <w:r w:rsidRPr="009C7A07">
        <w:rPr>
          <w:sz w:val="28"/>
          <w:szCs w:val="28"/>
        </w:rPr>
        <w:tab/>
        <w:t xml:space="preserve">2-ой </w:t>
      </w:r>
      <w:proofErr w:type="spellStart"/>
      <w:r w:rsidRPr="009C7A07">
        <w:rPr>
          <w:sz w:val="28"/>
          <w:szCs w:val="28"/>
        </w:rPr>
        <w:t>Неопалимовский</w:t>
      </w:r>
      <w:proofErr w:type="spellEnd"/>
      <w:r w:rsidRPr="009C7A07">
        <w:rPr>
          <w:sz w:val="28"/>
          <w:szCs w:val="28"/>
        </w:rPr>
        <w:t xml:space="preserve"> пер.;</w:t>
      </w:r>
    </w:p>
    <w:p w:rsidR="009C7A07" w:rsidRPr="009C7A07" w:rsidRDefault="009C7A07" w:rsidP="009C7A07">
      <w:pPr>
        <w:ind w:firstLine="284"/>
        <w:rPr>
          <w:sz w:val="28"/>
          <w:szCs w:val="28"/>
        </w:rPr>
      </w:pPr>
      <w:r w:rsidRPr="009C7A07">
        <w:rPr>
          <w:sz w:val="28"/>
          <w:szCs w:val="28"/>
        </w:rPr>
        <w:t>3.</w:t>
      </w:r>
      <w:r w:rsidRPr="009C7A07">
        <w:rPr>
          <w:sz w:val="28"/>
          <w:szCs w:val="28"/>
        </w:rPr>
        <w:tab/>
        <w:t>Земледельческий пер.;</w:t>
      </w:r>
    </w:p>
    <w:p w:rsidR="009C7A07" w:rsidRPr="009C7A07" w:rsidRDefault="009C7A07" w:rsidP="009C7A07">
      <w:pPr>
        <w:ind w:firstLine="284"/>
        <w:rPr>
          <w:sz w:val="28"/>
          <w:szCs w:val="28"/>
        </w:rPr>
      </w:pPr>
      <w:r w:rsidRPr="009C7A07">
        <w:rPr>
          <w:sz w:val="28"/>
          <w:szCs w:val="28"/>
        </w:rPr>
        <w:t>4.</w:t>
      </w:r>
      <w:r w:rsidRPr="009C7A07">
        <w:rPr>
          <w:sz w:val="28"/>
          <w:szCs w:val="28"/>
        </w:rPr>
        <w:tab/>
        <w:t xml:space="preserve">Серпов пер. </w:t>
      </w:r>
    </w:p>
    <w:p w:rsidR="009C7A07" w:rsidRPr="00502B0F" w:rsidRDefault="009C7A07" w:rsidP="009C7A07">
      <w:pPr>
        <w:ind w:firstLine="284"/>
        <w:jc w:val="both"/>
        <w:rPr>
          <w:sz w:val="28"/>
          <w:szCs w:val="28"/>
        </w:rPr>
      </w:pPr>
      <w:r w:rsidRPr="009C7A07">
        <w:rPr>
          <w:sz w:val="28"/>
          <w:szCs w:val="28"/>
        </w:rPr>
        <w:t xml:space="preserve">На данных объектах выполнены следующие работы: замена АБП - 21152,1 </w:t>
      </w:r>
      <w:proofErr w:type="spellStart"/>
      <w:r w:rsidRPr="009C7A07">
        <w:rPr>
          <w:sz w:val="28"/>
          <w:szCs w:val="28"/>
        </w:rPr>
        <w:t>кв.м</w:t>
      </w:r>
      <w:proofErr w:type="spellEnd"/>
      <w:r w:rsidRPr="009C7A07">
        <w:rPr>
          <w:sz w:val="28"/>
          <w:szCs w:val="28"/>
        </w:rPr>
        <w:t xml:space="preserve">., замена бортового камня - 2000 </w:t>
      </w:r>
      <w:proofErr w:type="spellStart"/>
      <w:r w:rsidRPr="009C7A07">
        <w:rPr>
          <w:sz w:val="28"/>
          <w:szCs w:val="28"/>
        </w:rPr>
        <w:t>пог.м</w:t>
      </w:r>
      <w:proofErr w:type="spellEnd"/>
      <w:r w:rsidRPr="009C7A07">
        <w:rPr>
          <w:sz w:val="28"/>
          <w:szCs w:val="28"/>
        </w:rPr>
        <w:t>., устройство опор освещения - 74 шт.</w:t>
      </w:r>
    </w:p>
    <w:p w:rsidR="009C7A07" w:rsidRPr="00502B0F" w:rsidRDefault="009C7A07" w:rsidP="00052632">
      <w:pPr>
        <w:jc w:val="both"/>
        <w:rPr>
          <w:sz w:val="28"/>
          <w:szCs w:val="28"/>
        </w:rPr>
      </w:pPr>
    </w:p>
    <w:p w:rsidR="009A1857" w:rsidRDefault="0078450C" w:rsidP="00A42EFA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Управление и эксплуата</w:t>
      </w:r>
      <w:r w:rsidR="008C61C8">
        <w:rPr>
          <w:b/>
          <w:sz w:val="28"/>
          <w:szCs w:val="28"/>
        </w:rPr>
        <w:t>ция многоквартирных жилых домов</w:t>
      </w:r>
      <w:r w:rsidR="006E14DC">
        <w:rPr>
          <w:b/>
          <w:sz w:val="28"/>
          <w:szCs w:val="28"/>
        </w:rPr>
        <w:t xml:space="preserve"> </w:t>
      </w:r>
    </w:p>
    <w:p w:rsidR="006E14DC" w:rsidRPr="00A42EFA" w:rsidRDefault="006E14DC" w:rsidP="00A42EFA">
      <w:pPr>
        <w:jc w:val="center"/>
        <w:rPr>
          <w:sz w:val="28"/>
          <w:szCs w:val="28"/>
          <w:highlight w:val="yellow"/>
        </w:rPr>
      </w:pPr>
    </w:p>
    <w:p w:rsidR="0004174B" w:rsidRPr="00502B0F" w:rsidRDefault="00866164" w:rsidP="00A42EFA">
      <w:pPr>
        <w:ind w:firstLine="567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управле</w:t>
      </w:r>
      <w:r w:rsidR="00DB14B0" w:rsidRPr="00502B0F">
        <w:rPr>
          <w:sz w:val="28"/>
          <w:szCs w:val="28"/>
        </w:rPr>
        <w:t>нии ГБУ «</w:t>
      </w:r>
      <w:proofErr w:type="spellStart"/>
      <w:r w:rsidR="00DB14B0" w:rsidRPr="00502B0F">
        <w:rPr>
          <w:sz w:val="28"/>
          <w:szCs w:val="28"/>
        </w:rPr>
        <w:t>Жилищник</w:t>
      </w:r>
      <w:proofErr w:type="spellEnd"/>
      <w:r w:rsidR="009C7A07">
        <w:rPr>
          <w:sz w:val="28"/>
          <w:szCs w:val="28"/>
        </w:rPr>
        <w:t xml:space="preserve"> района</w:t>
      </w:r>
      <w:r w:rsidR="00DB14B0" w:rsidRPr="00502B0F">
        <w:rPr>
          <w:sz w:val="28"/>
          <w:szCs w:val="28"/>
        </w:rPr>
        <w:t xml:space="preserve">» находится </w:t>
      </w:r>
      <w:r w:rsidR="00111BC8">
        <w:rPr>
          <w:sz w:val="28"/>
          <w:szCs w:val="28"/>
        </w:rPr>
        <w:t>319</w:t>
      </w:r>
      <w:r w:rsidR="000B7A52">
        <w:rPr>
          <w:sz w:val="28"/>
          <w:szCs w:val="28"/>
        </w:rPr>
        <w:t xml:space="preserve"> МКД</w:t>
      </w:r>
      <w:r w:rsidR="000411C5">
        <w:rPr>
          <w:sz w:val="28"/>
          <w:szCs w:val="28"/>
        </w:rPr>
        <w:t xml:space="preserve">, </w:t>
      </w:r>
      <w:r w:rsidR="0004174B" w:rsidRPr="00502B0F">
        <w:rPr>
          <w:sz w:val="28"/>
          <w:szCs w:val="28"/>
        </w:rPr>
        <w:t>в том числе:</w:t>
      </w:r>
      <w:r w:rsidR="00107640" w:rsidRPr="00502B0F">
        <w:rPr>
          <w:sz w:val="28"/>
          <w:szCs w:val="28"/>
        </w:rPr>
        <w:t xml:space="preserve"> </w:t>
      </w:r>
    </w:p>
    <w:p w:rsidR="0004174B" w:rsidRPr="00502B0F" w:rsidRDefault="0004174B" w:rsidP="00A42EFA">
      <w:pPr>
        <w:ind w:firstLine="567"/>
        <w:jc w:val="both"/>
        <w:rPr>
          <w:sz w:val="28"/>
          <w:szCs w:val="28"/>
        </w:rPr>
      </w:pPr>
      <w:proofErr w:type="gramStart"/>
      <w:r w:rsidRPr="00502B0F">
        <w:rPr>
          <w:sz w:val="28"/>
          <w:szCs w:val="28"/>
        </w:rPr>
        <w:t xml:space="preserve">- </w:t>
      </w:r>
      <w:r w:rsidR="00146F4F">
        <w:rPr>
          <w:sz w:val="28"/>
          <w:szCs w:val="28"/>
        </w:rPr>
        <w:t xml:space="preserve">34 МКД приняты от </w:t>
      </w:r>
      <w:r w:rsidR="008C61C8">
        <w:rPr>
          <w:sz w:val="28"/>
          <w:szCs w:val="28"/>
        </w:rPr>
        <w:t>частной УК «</w:t>
      </w:r>
      <w:r w:rsidR="00107640" w:rsidRPr="00502B0F">
        <w:rPr>
          <w:sz w:val="28"/>
          <w:szCs w:val="28"/>
        </w:rPr>
        <w:t>ООО «</w:t>
      </w:r>
      <w:proofErr w:type="spellStart"/>
      <w:r w:rsidR="00107640" w:rsidRPr="00502B0F">
        <w:rPr>
          <w:sz w:val="28"/>
          <w:szCs w:val="28"/>
        </w:rPr>
        <w:t>Бамос</w:t>
      </w:r>
      <w:proofErr w:type="spellEnd"/>
      <w:r w:rsidR="00107640" w:rsidRPr="00502B0F">
        <w:rPr>
          <w:sz w:val="28"/>
          <w:szCs w:val="28"/>
        </w:rPr>
        <w:t xml:space="preserve">-Трейд» в сентябре 2022 г.; </w:t>
      </w:r>
      <w:proofErr w:type="gramEnd"/>
    </w:p>
    <w:p w:rsidR="0004174B" w:rsidRDefault="0004174B" w:rsidP="00A42EFA">
      <w:pPr>
        <w:ind w:firstLine="567"/>
        <w:jc w:val="both"/>
        <w:rPr>
          <w:sz w:val="28"/>
          <w:szCs w:val="28"/>
        </w:rPr>
      </w:pPr>
      <w:proofErr w:type="gramStart"/>
      <w:r w:rsidRPr="00502B0F">
        <w:rPr>
          <w:sz w:val="28"/>
          <w:szCs w:val="28"/>
        </w:rPr>
        <w:t xml:space="preserve">- </w:t>
      </w:r>
      <w:r w:rsidR="009B08EA" w:rsidRPr="00502B0F">
        <w:rPr>
          <w:sz w:val="28"/>
          <w:szCs w:val="28"/>
        </w:rPr>
        <w:t xml:space="preserve">7 МКД приняты от частной </w:t>
      </w:r>
      <w:r w:rsidR="008C61C8">
        <w:rPr>
          <w:sz w:val="28"/>
          <w:szCs w:val="28"/>
        </w:rPr>
        <w:t>УК «</w:t>
      </w:r>
      <w:r w:rsidR="00146F4F">
        <w:rPr>
          <w:sz w:val="28"/>
          <w:szCs w:val="28"/>
        </w:rPr>
        <w:t>ООО «</w:t>
      </w:r>
      <w:proofErr w:type="spellStart"/>
      <w:r w:rsidR="00146F4F">
        <w:rPr>
          <w:sz w:val="28"/>
          <w:szCs w:val="28"/>
        </w:rPr>
        <w:t>Жилстандарт</w:t>
      </w:r>
      <w:proofErr w:type="spellEnd"/>
      <w:r w:rsidR="00146F4F">
        <w:rPr>
          <w:sz w:val="28"/>
          <w:szCs w:val="28"/>
        </w:rPr>
        <w:t>» с 01.01.2</w:t>
      </w:r>
      <w:r w:rsidR="00107640" w:rsidRPr="00502B0F">
        <w:rPr>
          <w:sz w:val="28"/>
          <w:szCs w:val="28"/>
        </w:rPr>
        <w:t>023 года</w:t>
      </w:r>
      <w:r w:rsidR="00E12710" w:rsidRPr="00502B0F">
        <w:rPr>
          <w:sz w:val="28"/>
          <w:szCs w:val="28"/>
        </w:rPr>
        <w:t>;</w:t>
      </w:r>
      <w:r w:rsidR="00107640" w:rsidRPr="00502B0F">
        <w:rPr>
          <w:sz w:val="28"/>
          <w:szCs w:val="28"/>
        </w:rPr>
        <w:t xml:space="preserve"> </w:t>
      </w:r>
      <w:proofErr w:type="gramEnd"/>
    </w:p>
    <w:p w:rsidR="00107640" w:rsidRPr="00502B0F" w:rsidRDefault="00146F4F" w:rsidP="00A42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7640" w:rsidRPr="00502B0F">
        <w:rPr>
          <w:sz w:val="28"/>
          <w:szCs w:val="28"/>
        </w:rPr>
        <w:t>роме того ГБУ «</w:t>
      </w:r>
      <w:proofErr w:type="spellStart"/>
      <w:r w:rsidR="00107640" w:rsidRPr="00502B0F"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» является управляющей компанией 4-х </w:t>
      </w:r>
      <w:r w:rsidR="00107640" w:rsidRPr="00502B0F">
        <w:rPr>
          <w:sz w:val="28"/>
          <w:szCs w:val="28"/>
        </w:rPr>
        <w:t xml:space="preserve">ЖСК. </w:t>
      </w:r>
    </w:p>
    <w:p w:rsidR="001E7166" w:rsidRPr="00502B0F" w:rsidRDefault="001E7166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соответствии с действующими нормативами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>» осуществляет комплекс</w:t>
      </w:r>
      <w:r w:rsidR="00146F4F">
        <w:rPr>
          <w:sz w:val="28"/>
          <w:szCs w:val="28"/>
        </w:rPr>
        <w:t xml:space="preserve"> мероприятий, направленных на </w:t>
      </w:r>
      <w:r w:rsidRPr="00502B0F">
        <w:rPr>
          <w:sz w:val="28"/>
          <w:szCs w:val="28"/>
        </w:rPr>
        <w:t>оказание надлежащих коммунальных услуг.</w:t>
      </w:r>
    </w:p>
    <w:p w:rsidR="00146F4F" w:rsidRDefault="00C160CC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отчетном периоде были проведены работы по подготовке многоквартирных домов к</w:t>
      </w:r>
      <w:r w:rsidR="00146F4F">
        <w:rPr>
          <w:sz w:val="28"/>
          <w:szCs w:val="28"/>
        </w:rPr>
        <w:t xml:space="preserve"> эксплуатации в зимний период.</w:t>
      </w:r>
    </w:p>
    <w:p w:rsidR="00146F4F" w:rsidRDefault="00107640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управлении находятся 23 строения</w:t>
      </w:r>
      <w:r w:rsidR="001E7166" w:rsidRPr="00502B0F">
        <w:rPr>
          <w:sz w:val="28"/>
          <w:szCs w:val="28"/>
        </w:rPr>
        <w:t xml:space="preserve"> повышенной этажности</w:t>
      </w:r>
      <w:r w:rsidRPr="00502B0F">
        <w:rPr>
          <w:sz w:val="28"/>
          <w:szCs w:val="28"/>
        </w:rPr>
        <w:t>, в которых</w:t>
      </w:r>
      <w:r w:rsidR="00146F4F">
        <w:rPr>
          <w:sz w:val="28"/>
          <w:szCs w:val="28"/>
        </w:rPr>
        <w:t xml:space="preserve"> </w:t>
      </w:r>
      <w:r w:rsidR="001E7166" w:rsidRPr="00502B0F">
        <w:rPr>
          <w:sz w:val="28"/>
          <w:szCs w:val="28"/>
        </w:rPr>
        <w:t xml:space="preserve">смонтированы системы ДУ и ППА. </w:t>
      </w:r>
    </w:p>
    <w:p w:rsidR="00146F4F" w:rsidRDefault="001E7166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Обеспечение их работоспособнос</w:t>
      </w:r>
      <w:r w:rsidR="00247923" w:rsidRPr="00502B0F">
        <w:rPr>
          <w:sz w:val="28"/>
          <w:szCs w:val="28"/>
        </w:rPr>
        <w:t xml:space="preserve">ти и техническое обслуживание </w:t>
      </w:r>
      <w:r w:rsidRPr="00502B0F">
        <w:rPr>
          <w:sz w:val="28"/>
          <w:szCs w:val="28"/>
        </w:rPr>
        <w:t>осуществляет специализированная</w:t>
      </w:r>
      <w:r w:rsidR="00146F4F">
        <w:rPr>
          <w:sz w:val="28"/>
          <w:szCs w:val="28"/>
        </w:rPr>
        <w:t xml:space="preserve"> организация ООО «Сигнал-2000».</w:t>
      </w:r>
    </w:p>
    <w:p w:rsidR="001B798E" w:rsidRPr="00146F4F" w:rsidRDefault="00CA4A43" w:rsidP="00146F4F">
      <w:pPr>
        <w:ind w:firstLine="708"/>
        <w:jc w:val="both"/>
        <w:rPr>
          <w:sz w:val="28"/>
          <w:szCs w:val="28"/>
          <w:highlight w:val="yellow"/>
        </w:rPr>
      </w:pPr>
      <w:r w:rsidRPr="00502B0F">
        <w:rPr>
          <w:sz w:val="28"/>
          <w:szCs w:val="28"/>
        </w:rPr>
        <w:t>О</w:t>
      </w:r>
      <w:r w:rsidR="00247923" w:rsidRPr="00502B0F">
        <w:rPr>
          <w:sz w:val="28"/>
          <w:szCs w:val="28"/>
        </w:rPr>
        <w:t>бследование систем противопожарного водопровода на предмет их работоспособности, оснащенност</w:t>
      </w:r>
      <w:r w:rsidR="005B44BD" w:rsidRPr="00502B0F">
        <w:rPr>
          <w:sz w:val="28"/>
          <w:szCs w:val="28"/>
        </w:rPr>
        <w:t>и пожарными стволами и рукавами с пополнением недостающих элементов</w:t>
      </w:r>
      <w:r w:rsidRPr="00502B0F">
        <w:rPr>
          <w:sz w:val="28"/>
          <w:szCs w:val="28"/>
        </w:rPr>
        <w:t xml:space="preserve"> проводится ежегодно.</w:t>
      </w:r>
    </w:p>
    <w:p w:rsidR="00A22E27" w:rsidRDefault="002A016D" w:rsidP="003E732F">
      <w:pPr>
        <w:ind w:firstLine="708"/>
        <w:jc w:val="both"/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</w:pPr>
      <w:r w:rsidRPr="00502B0F">
        <w:rPr>
          <w:sz w:val="28"/>
          <w:szCs w:val="28"/>
        </w:rPr>
        <w:t xml:space="preserve">В соответствии с рекомендациями </w:t>
      </w:r>
      <w:proofErr w:type="spellStart"/>
      <w:r w:rsidRPr="00502B0F">
        <w:rPr>
          <w:sz w:val="28"/>
          <w:szCs w:val="28"/>
        </w:rPr>
        <w:t>Мосжилинсп</w:t>
      </w:r>
      <w:r w:rsidR="00A22E27">
        <w:rPr>
          <w:sz w:val="28"/>
          <w:szCs w:val="28"/>
        </w:rPr>
        <w:t>екции</w:t>
      </w:r>
      <w:proofErr w:type="spellEnd"/>
      <w:r w:rsidR="00A22E27">
        <w:rPr>
          <w:sz w:val="28"/>
          <w:szCs w:val="28"/>
        </w:rPr>
        <w:t xml:space="preserve"> и во исполнение п. 3.2.9 п</w:t>
      </w:r>
      <w:r w:rsidRPr="00502B0F">
        <w:rPr>
          <w:sz w:val="28"/>
          <w:szCs w:val="28"/>
        </w:rPr>
        <w:t>равил и норм техническо</w:t>
      </w:r>
      <w:r w:rsidR="00A22E27">
        <w:rPr>
          <w:sz w:val="28"/>
          <w:szCs w:val="28"/>
        </w:rPr>
        <w:t xml:space="preserve">й эксплуатации жилищного фонда </w:t>
      </w:r>
      <w:r w:rsidR="00A22E27">
        <w:rPr>
          <w:rFonts w:eastAsiaTheme="minorHAnsi"/>
          <w:bCs/>
          <w:sz w:val="28"/>
          <w:szCs w:val="28"/>
          <w:lang w:eastAsia="en-US"/>
        </w:rPr>
        <w:t xml:space="preserve">в 2022 году </w:t>
      </w:r>
      <w:r w:rsidRPr="00502B0F">
        <w:rPr>
          <w:rFonts w:eastAsiaTheme="minorHAnsi"/>
          <w:bCs/>
          <w:sz w:val="28"/>
          <w:szCs w:val="28"/>
          <w:lang w:eastAsia="en-US"/>
        </w:rPr>
        <w:t xml:space="preserve">силами </w:t>
      </w:r>
      <w:r w:rsidR="003E732F" w:rsidRPr="00502B0F">
        <w:rPr>
          <w:rFonts w:eastAsiaTheme="minorHAnsi"/>
          <w:bCs/>
          <w:sz w:val="28"/>
          <w:szCs w:val="28"/>
          <w:lang w:eastAsia="en-US"/>
        </w:rPr>
        <w:t>ГБУ «</w:t>
      </w:r>
      <w:proofErr w:type="spellStart"/>
      <w:r w:rsidR="003E732F" w:rsidRPr="00502B0F">
        <w:rPr>
          <w:rFonts w:eastAsiaTheme="minorHAnsi"/>
          <w:bCs/>
          <w:sz w:val="28"/>
          <w:szCs w:val="28"/>
          <w:lang w:eastAsia="en-US"/>
        </w:rPr>
        <w:t>Жилищник</w:t>
      </w:r>
      <w:proofErr w:type="spellEnd"/>
      <w:r w:rsidR="003E732F" w:rsidRPr="00502B0F">
        <w:rPr>
          <w:rFonts w:eastAsiaTheme="minorHAnsi"/>
          <w:bCs/>
          <w:sz w:val="28"/>
          <w:szCs w:val="28"/>
          <w:lang w:eastAsia="en-US"/>
        </w:rPr>
        <w:t xml:space="preserve"> района Хамовники» </w:t>
      </w:r>
      <w:r w:rsidRPr="00502B0F">
        <w:rPr>
          <w:rFonts w:eastAsiaTheme="minorHAnsi"/>
          <w:bCs/>
          <w:sz w:val="28"/>
          <w:szCs w:val="28"/>
          <w:lang w:eastAsia="en-US"/>
        </w:rPr>
        <w:t xml:space="preserve">было </w:t>
      </w:r>
      <w:r w:rsidRPr="00502B0F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 xml:space="preserve">отремонтировано 63 подъезда при плане 99 подъездов. </w:t>
      </w:r>
    </w:p>
    <w:p w:rsidR="003E732F" w:rsidRPr="00502B0F" w:rsidRDefault="003E732F" w:rsidP="003E732F">
      <w:pPr>
        <w:ind w:firstLine="708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502B0F">
        <w:rPr>
          <w:rFonts w:eastAsiaTheme="minorHAnsi"/>
          <w:bCs/>
          <w:sz w:val="28"/>
          <w:szCs w:val="28"/>
          <w:lang w:eastAsia="en-US"/>
        </w:rPr>
        <w:t xml:space="preserve">Ремонт 36 подъездов, перешедших в </w:t>
      </w:r>
      <w:r w:rsidR="002A016D" w:rsidRPr="00502B0F"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r w:rsidRPr="00502B0F">
        <w:rPr>
          <w:rFonts w:eastAsiaTheme="minorHAnsi"/>
          <w:bCs/>
          <w:sz w:val="28"/>
          <w:szCs w:val="28"/>
          <w:lang w:eastAsia="en-US"/>
        </w:rPr>
        <w:t>ГБУ «</w:t>
      </w:r>
      <w:proofErr w:type="spellStart"/>
      <w:r w:rsidRPr="00502B0F">
        <w:rPr>
          <w:rFonts w:eastAsiaTheme="minorHAnsi"/>
          <w:bCs/>
          <w:sz w:val="28"/>
          <w:szCs w:val="28"/>
          <w:lang w:eastAsia="en-US"/>
        </w:rPr>
        <w:t>Жилищник</w:t>
      </w:r>
      <w:proofErr w:type="spellEnd"/>
      <w:r w:rsidRPr="00502B0F">
        <w:rPr>
          <w:rFonts w:eastAsiaTheme="minorHAnsi"/>
          <w:bCs/>
          <w:sz w:val="28"/>
          <w:szCs w:val="28"/>
          <w:lang w:eastAsia="en-US"/>
        </w:rPr>
        <w:t xml:space="preserve"> района Хамовники» по просьбе жителей, перенесён на 2023 год.</w:t>
      </w:r>
      <w:r w:rsidRPr="00502B0F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152BF4" w:rsidRPr="00502B0F" w:rsidRDefault="00E12710" w:rsidP="00A22E2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B0F">
        <w:rPr>
          <w:rFonts w:ascii="Times New Roman" w:hAnsi="Times New Roman" w:cs="Times New Roman"/>
          <w:sz w:val="28"/>
          <w:szCs w:val="28"/>
        </w:rPr>
        <w:t>В</w:t>
      </w:r>
      <w:r w:rsidR="00152BF4" w:rsidRPr="00502B0F">
        <w:rPr>
          <w:rFonts w:ascii="Times New Roman" w:hAnsi="Times New Roman" w:cs="Times New Roman"/>
          <w:sz w:val="28"/>
          <w:szCs w:val="28"/>
        </w:rPr>
        <w:t xml:space="preserve">ыполнены работы по ремонту входных групп в </w:t>
      </w:r>
      <w:r w:rsidR="00692EF2">
        <w:rPr>
          <w:rFonts w:ascii="Times New Roman" w:hAnsi="Times New Roman" w:cs="Times New Roman"/>
          <w:sz w:val="28"/>
          <w:szCs w:val="28"/>
        </w:rPr>
        <w:t xml:space="preserve">20 </w:t>
      </w:r>
      <w:r w:rsidR="00152BF4" w:rsidRPr="00502B0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92EF2">
        <w:rPr>
          <w:rFonts w:ascii="Times New Roman" w:hAnsi="Times New Roman" w:cs="Times New Roman"/>
          <w:sz w:val="28"/>
          <w:szCs w:val="28"/>
          <w:lang w:eastAsia="ru-RU"/>
        </w:rPr>
        <w:t>ногоквартирных домах по адресам.</w:t>
      </w:r>
    </w:p>
    <w:p w:rsidR="009B6768" w:rsidRPr="00502B0F" w:rsidRDefault="00983966" w:rsidP="00A22E27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Указанные организации осуществляю</w:t>
      </w:r>
      <w:r w:rsidR="00E700B0" w:rsidRPr="00502B0F">
        <w:rPr>
          <w:sz w:val="28"/>
          <w:szCs w:val="28"/>
        </w:rPr>
        <w:t xml:space="preserve">т техническое </w:t>
      </w:r>
      <w:r w:rsidR="00984D9B" w:rsidRPr="00502B0F">
        <w:rPr>
          <w:sz w:val="28"/>
          <w:szCs w:val="28"/>
        </w:rPr>
        <w:t>обслуживание установленного энергосберегающего</w:t>
      </w:r>
      <w:r w:rsidR="009B6768" w:rsidRPr="00502B0F">
        <w:rPr>
          <w:sz w:val="28"/>
          <w:szCs w:val="28"/>
        </w:rPr>
        <w:t xml:space="preserve"> оборудования в МКД.</w:t>
      </w:r>
    </w:p>
    <w:p w:rsidR="00F96A7C" w:rsidRPr="00502B0F" w:rsidRDefault="00F96A7C" w:rsidP="00052632">
      <w:pPr>
        <w:jc w:val="both"/>
        <w:rPr>
          <w:sz w:val="28"/>
          <w:szCs w:val="28"/>
        </w:rPr>
      </w:pPr>
    </w:p>
    <w:p w:rsidR="00A22E27" w:rsidRDefault="00A22E27" w:rsidP="00E700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 w:rsidR="00F96A7C" w:rsidRPr="00502B0F">
        <w:rPr>
          <w:sz w:val="28"/>
          <w:szCs w:val="28"/>
        </w:rPr>
        <w:t xml:space="preserve"> работо</w:t>
      </w:r>
      <w:r>
        <w:rPr>
          <w:sz w:val="28"/>
          <w:szCs w:val="28"/>
        </w:rPr>
        <w:t>й инженерного оборудования МКД и</w:t>
      </w:r>
      <w:r w:rsidR="00691178" w:rsidRPr="00502B0F">
        <w:rPr>
          <w:sz w:val="28"/>
          <w:szCs w:val="28"/>
        </w:rPr>
        <w:t xml:space="preserve"> </w:t>
      </w:r>
      <w:r w:rsidR="00F96A7C" w:rsidRPr="00502B0F">
        <w:rPr>
          <w:sz w:val="28"/>
          <w:szCs w:val="28"/>
        </w:rPr>
        <w:t>оперативным принятием мер в случае возникновения непредвиденн</w:t>
      </w:r>
      <w:r w:rsidR="00691178" w:rsidRPr="00502B0F">
        <w:rPr>
          <w:sz w:val="28"/>
          <w:szCs w:val="28"/>
        </w:rPr>
        <w:t>ых</w:t>
      </w:r>
      <w:r w:rsidR="00F96A7C" w:rsidRPr="00502B0F">
        <w:rPr>
          <w:sz w:val="28"/>
          <w:szCs w:val="28"/>
        </w:rPr>
        <w:t xml:space="preserve"> или чрезвычайн</w:t>
      </w:r>
      <w:r w:rsidR="00691178" w:rsidRPr="00502B0F">
        <w:rPr>
          <w:sz w:val="28"/>
          <w:szCs w:val="28"/>
        </w:rPr>
        <w:t>ых</w:t>
      </w:r>
      <w:r>
        <w:rPr>
          <w:sz w:val="28"/>
          <w:szCs w:val="28"/>
        </w:rPr>
        <w:t xml:space="preserve"> ситуации, а также </w:t>
      </w:r>
      <w:r w:rsidR="00F96A7C" w:rsidRPr="00502B0F">
        <w:rPr>
          <w:sz w:val="28"/>
          <w:szCs w:val="28"/>
        </w:rPr>
        <w:t>своевременным исполнением заявок, п</w:t>
      </w:r>
      <w:r>
        <w:rPr>
          <w:sz w:val="28"/>
          <w:szCs w:val="28"/>
        </w:rPr>
        <w:t xml:space="preserve">оступающих через единый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-цент, </w:t>
      </w:r>
      <w:r w:rsidR="00F96A7C" w:rsidRPr="00502B0F">
        <w:rPr>
          <w:sz w:val="28"/>
          <w:szCs w:val="28"/>
        </w:rPr>
        <w:t>в круглосуточном режиме осуществля</w:t>
      </w:r>
      <w:r w:rsidR="001D67F2" w:rsidRPr="00502B0F">
        <w:rPr>
          <w:sz w:val="28"/>
          <w:szCs w:val="28"/>
        </w:rPr>
        <w:t>ют</w:t>
      </w:r>
      <w:r w:rsidR="00F96A7C" w:rsidRPr="00502B0F">
        <w:rPr>
          <w:sz w:val="28"/>
          <w:szCs w:val="28"/>
        </w:rPr>
        <w:t xml:space="preserve"> диспетчерск</w:t>
      </w:r>
      <w:r w:rsidR="001D67F2" w:rsidRPr="00502B0F">
        <w:rPr>
          <w:sz w:val="28"/>
          <w:szCs w:val="28"/>
        </w:rPr>
        <w:t>ая</w:t>
      </w:r>
      <w:r w:rsidR="00F96A7C" w:rsidRPr="00502B0F">
        <w:rPr>
          <w:sz w:val="28"/>
          <w:szCs w:val="28"/>
        </w:rPr>
        <w:t xml:space="preserve"> служб</w:t>
      </w:r>
      <w:r w:rsidR="001D67F2" w:rsidRPr="00502B0F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в составе</w:t>
      </w:r>
      <w:r w:rsidR="00F96A7C" w:rsidRPr="00502B0F">
        <w:rPr>
          <w:sz w:val="28"/>
          <w:szCs w:val="28"/>
        </w:rPr>
        <w:t xml:space="preserve"> районной диспетчерской службы (РДС) и</w:t>
      </w:r>
      <w:r>
        <w:rPr>
          <w:sz w:val="28"/>
          <w:szCs w:val="28"/>
        </w:rPr>
        <w:t xml:space="preserve"> 12-ти диспетчерских служб ОДС.</w:t>
      </w:r>
    </w:p>
    <w:p w:rsidR="00A22E27" w:rsidRDefault="00F96A7C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Для принятия оперативных мер в случае возникновения аварийной ситуации</w:t>
      </w:r>
      <w:r w:rsidR="00851F7A" w:rsidRPr="00502B0F">
        <w:rPr>
          <w:sz w:val="28"/>
          <w:szCs w:val="28"/>
        </w:rPr>
        <w:t>,</w:t>
      </w:r>
      <w:r w:rsidRPr="00502B0F">
        <w:rPr>
          <w:sz w:val="28"/>
          <w:szCs w:val="28"/>
        </w:rPr>
        <w:t xml:space="preserve"> в</w:t>
      </w:r>
      <w:r w:rsidR="00A22E27">
        <w:rPr>
          <w:sz w:val="28"/>
          <w:szCs w:val="28"/>
        </w:rPr>
        <w:t xml:space="preserve"> ГБУ «</w:t>
      </w:r>
      <w:proofErr w:type="spellStart"/>
      <w:r w:rsidR="00A22E27">
        <w:rPr>
          <w:sz w:val="28"/>
          <w:szCs w:val="28"/>
        </w:rPr>
        <w:t>Жилищник</w:t>
      </w:r>
      <w:proofErr w:type="spellEnd"/>
      <w:r w:rsidR="00A22E27">
        <w:rPr>
          <w:sz w:val="28"/>
          <w:szCs w:val="28"/>
        </w:rPr>
        <w:t xml:space="preserve">» сформирована аварийная служба. </w:t>
      </w:r>
      <w:r w:rsidRPr="00502B0F">
        <w:rPr>
          <w:sz w:val="28"/>
          <w:szCs w:val="28"/>
        </w:rPr>
        <w:t xml:space="preserve">При каждой ОДС </w:t>
      </w:r>
      <w:r w:rsidR="00435E81" w:rsidRPr="00502B0F">
        <w:rPr>
          <w:sz w:val="28"/>
          <w:szCs w:val="28"/>
        </w:rPr>
        <w:t>функционирует</w:t>
      </w:r>
      <w:r w:rsidRPr="00502B0F">
        <w:rPr>
          <w:sz w:val="28"/>
          <w:szCs w:val="28"/>
        </w:rPr>
        <w:t xml:space="preserve"> мастерский участок. </w:t>
      </w:r>
    </w:p>
    <w:p w:rsidR="000B7A52" w:rsidRDefault="00A22E27" w:rsidP="00E70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Мастерские участки </w:t>
      </w:r>
      <w:r w:rsidR="00F96A7C" w:rsidRPr="00502B0F">
        <w:rPr>
          <w:sz w:val="28"/>
          <w:szCs w:val="28"/>
        </w:rPr>
        <w:t>и аварийная служба района укомплектованы необходимым персоналом</w:t>
      </w:r>
      <w:r w:rsidR="000B7A52">
        <w:rPr>
          <w:sz w:val="28"/>
          <w:szCs w:val="28"/>
        </w:rPr>
        <w:t xml:space="preserve"> и материалом</w:t>
      </w:r>
      <w:r w:rsidR="00851F7A" w:rsidRPr="00502B0F">
        <w:rPr>
          <w:sz w:val="28"/>
          <w:szCs w:val="28"/>
        </w:rPr>
        <w:t>,</w:t>
      </w:r>
      <w:r w:rsidR="00F96A7C" w:rsidRPr="00502B0F">
        <w:rPr>
          <w:sz w:val="28"/>
          <w:szCs w:val="28"/>
        </w:rPr>
        <w:t xml:space="preserve"> в соответствии с нормативом. </w:t>
      </w:r>
    </w:p>
    <w:p w:rsidR="00F96A7C" w:rsidRPr="00502B0F" w:rsidRDefault="000B7A52" w:rsidP="00E70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обучение и</w:t>
      </w:r>
      <w:r w:rsidR="00F96A7C" w:rsidRPr="00502B0F">
        <w:rPr>
          <w:sz w:val="28"/>
          <w:szCs w:val="28"/>
        </w:rPr>
        <w:t xml:space="preserve"> аттестация рабочих по специальностям. </w:t>
      </w:r>
    </w:p>
    <w:p w:rsidR="00F96A7C" w:rsidRPr="00502B0F" w:rsidRDefault="00F96A7C" w:rsidP="00052632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>Все мастерские участки име</w:t>
      </w:r>
      <w:r w:rsidR="000B7A52">
        <w:rPr>
          <w:sz w:val="28"/>
          <w:szCs w:val="28"/>
        </w:rPr>
        <w:t xml:space="preserve">ют аварийный запас материалов. </w:t>
      </w:r>
    </w:p>
    <w:p w:rsidR="00F96A7C" w:rsidRPr="00502B0F" w:rsidRDefault="00F96A7C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На случай возникновения аварийных ситуаций создан запас теплового оборудования: </w:t>
      </w:r>
    </w:p>
    <w:p w:rsidR="00F96A7C" w:rsidRPr="00502B0F" w:rsidRDefault="00F96A7C" w:rsidP="000B7A52">
      <w:pPr>
        <w:ind w:left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 передвижная</w:t>
      </w:r>
      <w:r w:rsidR="006A2765" w:rsidRPr="00502B0F">
        <w:rPr>
          <w:sz w:val="28"/>
          <w:szCs w:val="28"/>
        </w:rPr>
        <w:t xml:space="preserve"> электростанция – 1 шт. (ПЭС – </w:t>
      </w:r>
      <w:r w:rsidRPr="00502B0F">
        <w:rPr>
          <w:sz w:val="28"/>
          <w:szCs w:val="28"/>
        </w:rPr>
        <w:t>1</w:t>
      </w:r>
      <w:r w:rsidR="000B7A52">
        <w:rPr>
          <w:sz w:val="28"/>
          <w:szCs w:val="28"/>
        </w:rPr>
        <w:t xml:space="preserve">00 кВт) -  в аварийной службе; </w:t>
      </w:r>
      <w:r w:rsidR="001D67F2" w:rsidRPr="00502B0F">
        <w:rPr>
          <w:sz w:val="28"/>
          <w:szCs w:val="28"/>
        </w:rPr>
        <w:t xml:space="preserve">- </w:t>
      </w:r>
      <w:r w:rsidR="00C10A48" w:rsidRPr="00502B0F">
        <w:rPr>
          <w:sz w:val="28"/>
          <w:szCs w:val="28"/>
        </w:rPr>
        <w:t>12</w:t>
      </w:r>
      <w:r w:rsidR="000B7A52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>ПЭС и генераторов м</w:t>
      </w:r>
      <w:r w:rsidR="000B7A52">
        <w:rPr>
          <w:sz w:val="28"/>
          <w:szCs w:val="28"/>
        </w:rPr>
        <w:t>ощностью от 50 до 20 кВт и ниже;</w:t>
      </w:r>
    </w:p>
    <w:p w:rsidR="0090319F" w:rsidRPr="00502B0F" w:rsidRDefault="000B7A52" w:rsidP="000B7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тепловые пушки </w:t>
      </w:r>
      <w:r w:rsidR="00F96A7C" w:rsidRPr="00502B0F">
        <w:rPr>
          <w:sz w:val="28"/>
          <w:szCs w:val="28"/>
        </w:rPr>
        <w:t xml:space="preserve">в количестве </w:t>
      </w:r>
      <w:r w:rsidR="00C10A48" w:rsidRPr="00502B0F">
        <w:rPr>
          <w:sz w:val="28"/>
          <w:szCs w:val="28"/>
        </w:rPr>
        <w:t>27 штук, из них: 1</w:t>
      </w:r>
      <w:r>
        <w:rPr>
          <w:sz w:val="28"/>
          <w:szCs w:val="28"/>
        </w:rPr>
        <w:t>1 шт. на жидком топливе; 16 шт.</w:t>
      </w:r>
      <w:r w:rsidR="00984D9B">
        <w:rPr>
          <w:sz w:val="28"/>
          <w:szCs w:val="28"/>
        </w:rPr>
        <w:t xml:space="preserve"> </w:t>
      </w:r>
      <w:r w:rsidR="00C10A48" w:rsidRPr="00502B0F">
        <w:rPr>
          <w:sz w:val="28"/>
          <w:szCs w:val="28"/>
        </w:rPr>
        <w:t>электрические</w:t>
      </w:r>
      <w:r w:rsidR="007B7FE0" w:rsidRPr="00502B0F">
        <w:rPr>
          <w:sz w:val="28"/>
          <w:szCs w:val="28"/>
        </w:rPr>
        <w:t>.</w:t>
      </w:r>
    </w:p>
    <w:p w:rsidR="00F96A7C" w:rsidRPr="00502B0F" w:rsidRDefault="00F96A7C" w:rsidP="007B7FE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Передвижная электростанция, тепловые пушки</w:t>
      </w:r>
      <w:r w:rsidR="001D67F2" w:rsidRPr="00502B0F">
        <w:rPr>
          <w:sz w:val="28"/>
          <w:szCs w:val="28"/>
        </w:rPr>
        <w:t>, ПЭС</w:t>
      </w:r>
      <w:r w:rsidRPr="00502B0F">
        <w:rPr>
          <w:sz w:val="28"/>
          <w:szCs w:val="28"/>
        </w:rPr>
        <w:t xml:space="preserve"> проверены и находятся в технически исправном состоянии; технический персонал для работы на передвижной станции мощностью до 100 кВт обучен и аттестован.</w:t>
      </w:r>
    </w:p>
    <w:p w:rsidR="0015116F" w:rsidRPr="00502B0F" w:rsidRDefault="0015116F" w:rsidP="001D67F2">
      <w:pPr>
        <w:jc w:val="both"/>
        <w:rPr>
          <w:sz w:val="28"/>
          <w:szCs w:val="28"/>
        </w:rPr>
      </w:pPr>
    </w:p>
    <w:p w:rsidR="000B7A52" w:rsidRDefault="000B7A52" w:rsidP="009C7A07">
      <w:pPr>
        <w:ind w:firstLine="709"/>
        <w:jc w:val="center"/>
        <w:rPr>
          <w:b/>
          <w:sz w:val="28"/>
          <w:szCs w:val="28"/>
        </w:rPr>
      </w:pPr>
      <w:r w:rsidRPr="000B7A5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ифты</w:t>
      </w:r>
    </w:p>
    <w:p w:rsidR="006E14DC" w:rsidRPr="000B7A52" w:rsidRDefault="006E14DC" w:rsidP="009C7A07">
      <w:pPr>
        <w:ind w:firstLine="709"/>
        <w:jc w:val="center"/>
        <w:rPr>
          <w:b/>
          <w:sz w:val="28"/>
          <w:szCs w:val="28"/>
        </w:rPr>
      </w:pPr>
    </w:p>
    <w:p w:rsidR="0012081A" w:rsidRPr="00502B0F" w:rsidRDefault="0012081A" w:rsidP="001D67F2">
      <w:pPr>
        <w:ind w:firstLine="709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2022</w:t>
      </w:r>
      <w:r w:rsidR="0015116F" w:rsidRPr="00502B0F">
        <w:rPr>
          <w:sz w:val="28"/>
          <w:szCs w:val="28"/>
        </w:rPr>
        <w:t xml:space="preserve"> году</w:t>
      </w:r>
      <w:r w:rsidRPr="00502B0F">
        <w:rPr>
          <w:sz w:val="28"/>
          <w:szCs w:val="28"/>
        </w:rPr>
        <w:t xml:space="preserve"> в 4-Х</w:t>
      </w:r>
      <w:r w:rsidR="009B42D1" w:rsidRPr="00502B0F">
        <w:rPr>
          <w:sz w:val="28"/>
          <w:szCs w:val="28"/>
        </w:rPr>
        <w:t xml:space="preserve"> МКД,</w:t>
      </w:r>
      <w:r w:rsidRPr="00502B0F">
        <w:rPr>
          <w:b/>
          <w:bCs/>
          <w:sz w:val="28"/>
          <w:szCs w:val="28"/>
        </w:rPr>
        <w:t xml:space="preserve"> </w:t>
      </w:r>
      <w:r w:rsidRPr="00502B0F">
        <w:rPr>
          <w:sz w:val="28"/>
          <w:szCs w:val="28"/>
        </w:rPr>
        <w:t>Проведена замена</w:t>
      </w:r>
      <w:r w:rsidRPr="00502B0F">
        <w:rPr>
          <w:b/>
          <w:sz w:val="28"/>
          <w:szCs w:val="28"/>
        </w:rPr>
        <w:t xml:space="preserve"> 7</w:t>
      </w:r>
      <w:r w:rsidRPr="00502B0F">
        <w:rPr>
          <w:sz w:val="28"/>
          <w:szCs w:val="28"/>
        </w:rPr>
        <w:t xml:space="preserve">-ми </w:t>
      </w:r>
      <w:r w:rsidRPr="00502B0F">
        <w:rPr>
          <w:b/>
          <w:sz w:val="28"/>
          <w:szCs w:val="28"/>
        </w:rPr>
        <w:t xml:space="preserve">лифтов </w:t>
      </w:r>
      <w:r w:rsidRPr="00502B0F">
        <w:rPr>
          <w:sz w:val="28"/>
          <w:szCs w:val="28"/>
        </w:rPr>
        <w:t>с истекшим сроком службы</w:t>
      </w:r>
      <w:r w:rsidRPr="00502B0F">
        <w:rPr>
          <w:b/>
          <w:sz w:val="28"/>
          <w:szCs w:val="28"/>
        </w:rPr>
        <w:t xml:space="preserve"> </w:t>
      </w:r>
      <w:r w:rsidRPr="00502B0F">
        <w:rPr>
          <w:sz w:val="28"/>
          <w:szCs w:val="28"/>
        </w:rPr>
        <w:t xml:space="preserve">по адресам: </w:t>
      </w:r>
    </w:p>
    <w:p w:rsidR="0012081A" w:rsidRPr="00502B0F" w:rsidRDefault="0012081A" w:rsidP="000B7A52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</w:t>
      </w:r>
      <w:r w:rsidR="001D67F2" w:rsidRPr="00502B0F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>Усачева ул., дом 25, подъезды №1, 1а, 2, 2а</w:t>
      </w:r>
      <w:r w:rsidR="000B7A52">
        <w:rPr>
          <w:sz w:val="28"/>
          <w:szCs w:val="28"/>
        </w:rPr>
        <w:t>;</w:t>
      </w:r>
    </w:p>
    <w:p w:rsidR="0012081A" w:rsidRPr="00502B0F" w:rsidRDefault="0012081A" w:rsidP="000B7A52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</w:t>
      </w:r>
      <w:r w:rsidR="001D67F2" w:rsidRPr="00502B0F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>3</w:t>
      </w:r>
      <w:r w:rsidR="000B7A52">
        <w:rPr>
          <w:sz w:val="28"/>
          <w:szCs w:val="28"/>
        </w:rPr>
        <w:t xml:space="preserve">- </w:t>
      </w:r>
      <w:r w:rsidRPr="00502B0F">
        <w:rPr>
          <w:sz w:val="28"/>
          <w:szCs w:val="28"/>
        </w:rPr>
        <w:t xml:space="preserve">я </w:t>
      </w:r>
      <w:proofErr w:type="spellStart"/>
      <w:r w:rsidRPr="00502B0F">
        <w:rPr>
          <w:sz w:val="28"/>
          <w:szCs w:val="28"/>
        </w:rPr>
        <w:t>Фрунзенская</w:t>
      </w:r>
      <w:proofErr w:type="spellEnd"/>
      <w:r w:rsidRPr="00502B0F">
        <w:rPr>
          <w:sz w:val="28"/>
          <w:szCs w:val="28"/>
        </w:rPr>
        <w:t xml:space="preserve"> улица ул., дом 17, подъезд №1</w:t>
      </w:r>
      <w:r w:rsidR="000B7A52">
        <w:rPr>
          <w:sz w:val="28"/>
          <w:szCs w:val="28"/>
        </w:rPr>
        <w:t>;</w:t>
      </w:r>
    </w:p>
    <w:p w:rsidR="0012081A" w:rsidRPr="00502B0F" w:rsidRDefault="0012081A" w:rsidP="000B7A52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</w:t>
      </w:r>
      <w:r w:rsidR="001D67F2" w:rsidRPr="00502B0F">
        <w:rPr>
          <w:sz w:val="28"/>
          <w:szCs w:val="28"/>
        </w:rPr>
        <w:t xml:space="preserve"> </w:t>
      </w:r>
      <w:proofErr w:type="spellStart"/>
      <w:r w:rsidRPr="00502B0F">
        <w:rPr>
          <w:sz w:val="28"/>
          <w:szCs w:val="28"/>
        </w:rPr>
        <w:t>Пуговишников</w:t>
      </w:r>
      <w:proofErr w:type="spellEnd"/>
      <w:r w:rsidRPr="00502B0F">
        <w:rPr>
          <w:sz w:val="28"/>
          <w:szCs w:val="28"/>
        </w:rPr>
        <w:t xml:space="preserve"> пер., дом 4, подъезд №1а</w:t>
      </w:r>
      <w:r w:rsidR="000B7A52">
        <w:rPr>
          <w:sz w:val="28"/>
          <w:szCs w:val="28"/>
        </w:rPr>
        <w:t>;</w:t>
      </w:r>
    </w:p>
    <w:p w:rsidR="0012081A" w:rsidRPr="00502B0F" w:rsidRDefault="0012081A" w:rsidP="000B7A52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-</w:t>
      </w:r>
      <w:r w:rsidR="001D67F2" w:rsidRPr="00502B0F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>Пречистенка ул., дом 24, подъезд №2</w:t>
      </w:r>
      <w:r w:rsidR="000B7A52">
        <w:rPr>
          <w:sz w:val="28"/>
          <w:szCs w:val="28"/>
        </w:rPr>
        <w:t>.</w:t>
      </w:r>
    </w:p>
    <w:p w:rsidR="007A3F74" w:rsidRPr="00502B0F" w:rsidRDefault="007A3F74" w:rsidP="0012081A">
      <w:pPr>
        <w:ind w:firstLine="708"/>
        <w:jc w:val="both"/>
        <w:rPr>
          <w:b/>
          <w:sz w:val="28"/>
          <w:szCs w:val="28"/>
        </w:rPr>
      </w:pPr>
    </w:p>
    <w:p w:rsidR="007A3F74" w:rsidRPr="00502B0F" w:rsidRDefault="007A3F74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Техническое обслуживание лифтового оборудования выполняет по договору с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>» специализированная организация ООО «Специализированное предприятие «Практика».</w:t>
      </w:r>
    </w:p>
    <w:p w:rsidR="007A3F74" w:rsidRPr="00502B0F" w:rsidRDefault="007A3F74" w:rsidP="00052632">
      <w:pPr>
        <w:jc w:val="both"/>
        <w:rPr>
          <w:sz w:val="28"/>
          <w:szCs w:val="28"/>
        </w:rPr>
      </w:pPr>
    </w:p>
    <w:p w:rsidR="000B7A52" w:rsidRDefault="000B7A52" w:rsidP="000B7A52">
      <w:pPr>
        <w:ind w:firstLine="708"/>
        <w:jc w:val="center"/>
        <w:rPr>
          <w:b/>
          <w:sz w:val="28"/>
          <w:szCs w:val="28"/>
        </w:rPr>
      </w:pPr>
      <w:r w:rsidRPr="000B7A52">
        <w:rPr>
          <w:b/>
          <w:sz w:val="28"/>
          <w:szCs w:val="28"/>
        </w:rPr>
        <w:t>Пандусы</w:t>
      </w:r>
      <w:r w:rsidR="00A42EFA">
        <w:rPr>
          <w:b/>
          <w:sz w:val="28"/>
          <w:szCs w:val="28"/>
        </w:rPr>
        <w:t xml:space="preserve"> и подъемные платформы</w:t>
      </w:r>
    </w:p>
    <w:p w:rsidR="006E14DC" w:rsidRPr="000B7A52" w:rsidRDefault="006E14DC" w:rsidP="000B7A52">
      <w:pPr>
        <w:ind w:firstLine="708"/>
        <w:jc w:val="center"/>
        <w:rPr>
          <w:b/>
          <w:sz w:val="28"/>
          <w:szCs w:val="28"/>
        </w:rPr>
      </w:pPr>
    </w:p>
    <w:p w:rsidR="007A3F74" w:rsidRPr="00502B0F" w:rsidRDefault="000740DC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Д</w:t>
      </w:r>
      <w:r w:rsidR="007A3F74" w:rsidRPr="00502B0F">
        <w:rPr>
          <w:sz w:val="28"/>
          <w:szCs w:val="28"/>
        </w:rPr>
        <w:t>ля</w:t>
      </w:r>
      <w:r w:rsidR="00DB7CB0" w:rsidRPr="00502B0F">
        <w:rPr>
          <w:sz w:val="28"/>
          <w:szCs w:val="28"/>
        </w:rPr>
        <w:t xml:space="preserve"> </w:t>
      </w:r>
      <w:r w:rsidR="007A3F74" w:rsidRPr="00502B0F">
        <w:rPr>
          <w:sz w:val="28"/>
          <w:szCs w:val="28"/>
        </w:rPr>
        <w:t>лиц с ограниченными возможностями</w:t>
      </w:r>
      <w:r w:rsidR="00DB7CB0" w:rsidRPr="00502B0F">
        <w:rPr>
          <w:sz w:val="28"/>
          <w:szCs w:val="28"/>
        </w:rPr>
        <w:t>, пожилых граждан</w:t>
      </w:r>
      <w:r w:rsidR="007A3F74" w:rsidRPr="00502B0F">
        <w:rPr>
          <w:sz w:val="28"/>
          <w:szCs w:val="28"/>
        </w:rPr>
        <w:t xml:space="preserve"> и с</w:t>
      </w:r>
      <w:r w:rsidR="000B7A52">
        <w:rPr>
          <w:sz w:val="28"/>
          <w:szCs w:val="28"/>
        </w:rPr>
        <w:t>емей с малолетними детьми в МКД на входных группах</w:t>
      </w:r>
      <w:r w:rsidR="007A3F74" w:rsidRPr="00502B0F">
        <w:rPr>
          <w:sz w:val="28"/>
          <w:szCs w:val="28"/>
        </w:rPr>
        <w:t xml:space="preserve"> для удобного спуска инвалидных и детских колясок установлено</w:t>
      </w:r>
      <w:r w:rsidR="004710F1">
        <w:rPr>
          <w:sz w:val="28"/>
          <w:szCs w:val="28"/>
        </w:rPr>
        <w:t xml:space="preserve"> в 2022 году</w:t>
      </w:r>
      <w:r w:rsidR="007A3F74" w:rsidRPr="00502B0F">
        <w:rPr>
          <w:sz w:val="28"/>
          <w:szCs w:val="28"/>
        </w:rPr>
        <w:t>:</w:t>
      </w:r>
    </w:p>
    <w:p w:rsidR="0008226D" w:rsidRPr="00502B0F" w:rsidRDefault="0008226D" w:rsidP="000B7A52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- </w:t>
      </w:r>
      <w:r w:rsidR="0012081A" w:rsidRPr="00502B0F">
        <w:rPr>
          <w:b/>
          <w:sz w:val="28"/>
          <w:szCs w:val="28"/>
        </w:rPr>
        <w:t>4 пандуса</w:t>
      </w:r>
      <w:r w:rsidRPr="00502B0F">
        <w:rPr>
          <w:sz w:val="28"/>
          <w:szCs w:val="28"/>
        </w:rPr>
        <w:t xml:space="preserve"> по адресам:</w:t>
      </w:r>
    </w:p>
    <w:p w:rsidR="0012081A" w:rsidRPr="00502B0F" w:rsidRDefault="0012081A" w:rsidP="000B7A52">
      <w:pPr>
        <w:ind w:firstLine="708"/>
        <w:rPr>
          <w:sz w:val="28"/>
          <w:szCs w:val="28"/>
        </w:rPr>
      </w:pPr>
      <w:r w:rsidRPr="00502B0F">
        <w:rPr>
          <w:sz w:val="28"/>
          <w:szCs w:val="28"/>
        </w:rPr>
        <w:t xml:space="preserve"> - ул. Ефремова д.16/12, </w:t>
      </w:r>
      <w:bookmarkStart w:id="1" w:name="_Hlk92721234"/>
      <w:r w:rsidRPr="00502B0F">
        <w:rPr>
          <w:sz w:val="28"/>
          <w:szCs w:val="28"/>
        </w:rPr>
        <w:t>подъезд</w:t>
      </w:r>
      <w:bookmarkEnd w:id="1"/>
      <w:r w:rsidR="000B7A52">
        <w:rPr>
          <w:sz w:val="28"/>
          <w:szCs w:val="28"/>
        </w:rPr>
        <w:t xml:space="preserve"> №3 (1 шт.);</w:t>
      </w:r>
      <w:r w:rsidRPr="00502B0F">
        <w:rPr>
          <w:sz w:val="28"/>
          <w:szCs w:val="28"/>
        </w:rPr>
        <w:t xml:space="preserve"> </w:t>
      </w:r>
    </w:p>
    <w:p w:rsidR="0012081A" w:rsidRPr="00502B0F" w:rsidRDefault="0012081A" w:rsidP="000B7A52">
      <w:pPr>
        <w:ind w:firstLine="708"/>
        <w:rPr>
          <w:sz w:val="28"/>
          <w:szCs w:val="28"/>
        </w:rPr>
      </w:pPr>
      <w:r w:rsidRPr="00502B0F">
        <w:rPr>
          <w:sz w:val="28"/>
          <w:szCs w:val="28"/>
        </w:rPr>
        <w:t>- Плотников пер. д.10, подъезд №2 (2шт.);</w:t>
      </w:r>
    </w:p>
    <w:p w:rsidR="0012081A" w:rsidRPr="00502B0F" w:rsidRDefault="0012081A" w:rsidP="000B7A52">
      <w:pPr>
        <w:ind w:firstLine="708"/>
        <w:rPr>
          <w:sz w:val="28"/>
          <w:szCs w:val="28"/>
        </w:rPr>
      </w:pPr>
      <w:r w:rsidRPr="00502B0F">
        <w:rPr>
          <w:sz w:val="28"/>
          <w:szCs w:val="28"/>
        </w:rPr>
        <w:t xml:space="preserve">- ул. </w:t>
      </w:r>
      <w:r w:rsidR="000B7A52">
        <w:rPr>
          <w:sz w:val="28"/>
          <w:szCs w:val="28"/>
        </w:rPr>
        <w:t>Погодинскаяд.16, под.1, (1 шт.).</w:t>
      </w:r>
    </w:p>
    <w:p w:rsidR="006A2765" w:rsidRPr="00502B0F" w:rsidRDefault="006A2765" w:rsidP="0012081A">
      <w:pPr>
        <w:rPr>
          <w:sz w:val="28"/>
          <w:szCs w:val="28"/>
        </w:rPr>
      </w:pPr>
    </w:p>
    <w:p w:rsidR="007A3F74" w:rsidRPr="00502B0F" w:rsidRDefault="0012081A" w:rsidP="000B7A52">
      <w:pPr>
        <w:ind w:firstLine="708"/>
        <w:jc w:val="both"/>
        <w:rPr>
          <w:sz w:val="28"/>
          <w:szCs w:val="28"/>
        </w:rPr>
      </w:pPr>
      <w:r w:rsidRPr="00502B0F">
        <w:rPr>
          <w:b/>
          <w:sz w:val="28"/>
          <w:szCs w:val="28"/>
        </w:rPr>
        <w:lastRenderedPageBreak/>
        <w:t>-</w:t>
      </w:r>
      <w:r w:rsidR="001D67F2" w:rsidRPr="00502B0F">
        <w:rPr>
          <w:b/>
          <w:sz w:val="28"/>
          <w:szCs w:val="28"/>
        </w:rPr>
        <w:t xml:space="preserve"> </w:t>
      </w:r>
      <w:r w:rsidRPr="00502B0F">
        <w:rPr>
          <w:b/>
          <w:sz w:val="28"/>
          <w:szCs w:val="28"/>
        </w:rPr>
        <w:t>3 поручня</w:t>
      </w:r>
      <w:r w:rsidR="000B7A52">
        <w:rPr>
          <w:sz w:val="28"/>
          <w:szCs w:val="28"/>
        </w:rPr>
        <w:t xml:space="preserve"> </w:t>
      </w:r>
      <w:r w:rsidR="007A3F74" w:rsidRPr="00502B0F">
        <w:rPr>
          <w:sz w:val="28"/>
          <w:szCs w:val="28"/>
        </w:rPr>
        <w:t>по адресам:</w:t>
      </w:r>
    </w:p>
    <w:p w:rsidR="0012081A" w:rsidRPr="00502B0F" w:rsidRDefault="0012081A" w:rsidP="000B7A52">
      <w:pPr>
        <w:ind w:firstLine="708"/>
        <w:rPr>
          <w:sz w:val="28"/>
          <w:szCs w:val="28"/>
        </w:rPr>
      </w:pPr>
      <w:r w:rsidRPr="00502B0F">
        <w:rPr>
          <w:sz w:val="28"/>
          <w:szCs w:val="28"/>
        </w:rPr>
        <w:t>- ул. Ефремова д.16/12, подъезд №3 (1 шт.)</w:t>
      </w:r>
      <w:r w:rsidR="000B7A52">
        <w:rPr>
          <w:sz w:val="28"/>
          <w:szCs w:val="28"/>
        </w:rPr>
        <w:t>;</w:t>
      </w:r>
    </w:p>
    <w:p w:rsidR="0012081A" w:rsidRPr="00502B0F" w:rsidRDefault="0012081A" w:rsidP="000B7A52">
      <w:pPr>
        <w:ind w:firstLine="708"/>
        <w:rPr>
          <w:sz w:val="28"/>
          <w:szCs w:val="28"/>
        </w:rPr>
      </w:pPr>
      <w:r w:rsidRPr="00502B0F">
        <w:rPr>
          <w:sz w:val="28"/>
          <w:szCs w:val="28"/>
        </w:rPr>
        <w:t>- ул. Усачева д.21, подъезд №1 (1шт);</w:t>
      </w:r>
    </w:p>
    <w:p w:rsidR="0012081A" w:rsidRPr="00502B0F" w:rsidRDefault="0012081A" w:rsidP="000B7A52">
      <w:pPr>
        <w:ind w:firstLine="708"/>
        <w:rPr>
          <w:rFonts w:eastAsia="Calibri"/>
          <w:color w:val="000000"/>
          <w:sz w:val="28"/>
          <w:szCs w:val="28"/>
        </w:rPr>
      </w:pPr>
      <w:r w:rsidRPr="00502B0F">
        <w:rPr>
          <w:sz w:val="28"/>
          <w:szCs w:val="28"/>
        </w:rPr>
        <w:t xml:space="preserve">- </w:t>
      </w:r>
      <w:r w:rsidRPr="00502B0F">
        <w:rPr>
          <w:rFonts w:eastAsia="Calibri"/>
          <w:color w:val="000000"/>
          <w:sz w:val="28"/>
          <w:szCs w:val="28"/>
        </w:rPr>
        <w:t>Хамовнический вал, д. 38, подъезд №2 (1 шт</w:t>
      </w:r>
      <w:r w:rsidR="002D00E3" w:rsidRPr="00502B0F">
        <w:rPr>
          <w:rFonts w:eastAsia="Calibri"/>
          <w:color w:val="000000"/>
          <w:sz w:val="28"/>
          <w:szCs w:val="28"/>
        </w:rPr>
        <w:t>.</w:t>
      </w:r>
      <w:r w:rsidRPr="00502B0F">
        <w:rPr>
          <w:rFonts w:eastAsia="Calibri"/>
          <w:color w:val="000000"/>
          <w:sz w:val="28"/>
          <w:szCs w:val="28"/>
        </w:rPr>
        <w:t>)</w:t>
      </w:r>
      <w:r w:rsidR="000B7A52">
        <w:rPr>
          <w:rFonts w:eastAsia="Calibri"/>
          <w:color w:val="000000"/>
          <w:sz w:val="28"/>
          <w:szCs w:val="28"/>
        </w:rPr>
        <w:t>.</w:t>
      </w:r>
    </w:p>
    <w:p w:rsidR="007A3F74" w:rsidRPr="00502B0F" w:rsidRDefault="007A3F74" w:rsidP="000B7A52">
      <w:pPr>
        <w:ind w:firstLine="708"/>
        <w:jc w:val="both"/>
        <w:rPr>
          <w:i/>
          <w:sz w:val="28"/>
          <w:szCs w:val="28"/>
        </w:rPr>
      </w:pPr>
      <w:r w:rsidRPr="00502B0F">
        <w:rPr>
          <w:sz w:val="28"/>
          <w:szCs w:val="28"/>
        </w:rPr>
        <w:t xml:space="preserve">Техническое обслуживание </w:t>
      </w:r>
      <w:r w:rsidR="001D67F2" w:rsidRPr="00502B0F">
        <w:rPr>
          <w:sz w:val="28"/>
          <w:szCs w:val="28"/>
        </w:rPr>
        <w:t xml:space="preserve">ранее установленных </w:t>
      </w:r>
      <w:r w:rsidRPr="00502B0F">
        <w:rPr>
          <w:sz w:val="28"/>
          <w:szCs w:val="28"/>
        </w:rPr>
        <w:t>по</w:t>
      </w:r>
      <w:r w:rsidR="000B7A52">
        <w:rPr>
          <w:sz w:val="28"/>
          <w:szCs w:val="28"/>
        </w:rPr>
        <w:t>дъемных платформ для инвалидов,</w:t>
      </w:r>
      <w:r w:rsidRPr="00502B0F">
        <w:rPr>
          <w:sz w:val="28"/>
          <w:szCs w:val="28"/>
        </w:rPr>
        <w:t xml:space="preserve"> в подъездах жилых домов по адресам: Денежный пер., д. 8-10 под.2, Комсомольский пр-т, 33/11 под. 4, Хамовнический Вал ул., д.18 под. 2, Малый </w:t>
      </w:r>
      <w:proofErr w:type="spellStart"/>
      <w:r w:rsidRPr="00502B0F">
        <w:rPr>
          <w:sz w:val="28"/>
          <w:szCs w:val="28"/>
        </w:rPr>
        <w:t>Власьевский</w:t>
      </w:r>
      <w:proofErr w:type="spellEnd"/>
      <w:r w:rsidRPr="00502B0F">
        <w:rPr>
          <w:sz w:val="28"/>
          <w:szCs w:val="28"/>
        </w:rPr>
        <w:t xml:space="preserve"> пе</w:t>
      </w:r>
      <w:r w:rsidR="000B7A52">
        <w:rPr>
          <w:sz w:val="28"/>
          <w:szCs w:val="28"/>
        </w:rPr>
        <w:t xml:space="preserve">р., д. 7 под. 1 осуществляется </w:t>
      </w:r>
      <w:r w:rsidRPr="00502B0F">
        <w:rPr>
          <w:sz w:val="28"/>
          <w:szCs w:val="28"/>
        </w:rPr>
        <w:t>подрядной организацией ООО «</w:t>
      </w:r>
      <w:r w:rsidR="00C15349" w:rsidRPr="00502B0F">
        <w:rPr>
          <w:sz w:val="28"/>
          <w:szCs w:val="28"/>
        </w:rPr>
        <w:t xml:space="preserve">УК </w:t>
      </w:r>
      <w:r w:rsidR="001D67F2" w:rsidRPr="00502B0F">
        <w:rPr>
          <w:sz w:val="28"/>
          <w:szCs w:val="28"/>
        </w:rPr>
        <w:t>Дом Сервис» п</w:t>
      </w:r>
      <w:r w:rsidRPr="00502B0F">
        <w:rPr>
          <w:sz w:val="28"/>
          <w:szCs w:val="28"/>
        </w:rPr>
        <w:t>о договору с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>».</w:t>
      </w:r>
    </w:p>
    <w:p w:rsidR="006E14DC" w:rsidRDefault="006E14DC" w:rsidP="000B7A52">
      <w:pPr>
        <w:ind w:firstLine="708"/>
        <w:jc w:val="center"/>
        <w:rPr>
          <w:b/>
          <w:sz w:val="28"/>
          <w:szCs w:val="28"/>
        </w:rPr>
      </w:pPr>
    </w:p>
    <w:p w:rsidR="000B7A52" w:rsidRDefault="000B7A52" w:rsidP="000B7A52">
      <w:pPr>
        <w:ind w:firstLine="708"/>
        <w:jc w:val="center"/>
        <w:rPr>
          <w:b/>
          <w:sz w:val="28"/>
          <w:szCs w:val="28"/>
        </w:rPr>
      </w:pPr>
      <w:r w:rsidRPr="000B7A52">
        <w:rPr>
          <w:b/>
          <w:sz w:val="28"/>
          <w:szCs w:val="28"/>
        </w:rPr>
        <w:t>Дератизация</w:t>
      </w:r>
      <w:r w:rsidR="006E14DC">
        <w:rPr>
          <w:b/>
          <w:sz w:val="28"/>
          <w:szCs w:val="28"/>
        </w:rPr>
        <w:t xml:space="preserve"> </w:t>
      </w:r>
    </w:p>
    <w:p w:rsidR="006E14DC" w:rsidRPr="000B7A52" w:rsidRDefault="006E14DC" w:rsidP="000B7A52">
      <w:pPr>
        <w:ind w:firstLine="708"/>
        <w:jc w:val="center"/>
        <w:rPr>
          <w:b/>
          <w:sz w:val="28"/>
          <w:szCs w:val="28"/>
        </w:rPr>
      </w:pPr>
    </w:p>
    <w:p w:rsidR="00B94A8C" w:rsidRPr="00502B0F" w:rsidRDefault="00B94A8C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В соответствии с </w:t>
      </w:r>
      <w:r w:rsidR="00851F7A" w:rsidRPr="00502B0F">
        <w:rPr>
          <w:sz w:val="28"/>
          <w:szCs w:val="28"/>
        </w:rPr>
        <w:t>п</w:t>
      </w:r>
      <w:r w:rsidRPr="00502B0F">
        <w:rPr>
          <w:sz w:val="28"/>
          <w:szCs w:val="28"/>
        </w:rPr>
        <w:t>остановлением Правительства Москвы от 21.12.2014г. № 818-ПП с 01.01.2015г. работы по дератизации в многоквартирных жилых домах выполняет филиал № 4 ГУП «Московский городской центр дезинфекции» на основании договора с Департаментом жилищно-коммунального хозяйства города Москвы № 25-ДЖКХ/15 от 17 февраля 2015</w:t>
      </w:r>
      <w:r w:rsidR="00265266" w:rsidRPr="00502B0F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>г</w:t>
      </w:r>
      <w:r w:rsidR="00265266" w:rsidRPr="00502B0F">
        <w:rPr>
          <w:sz w:val="28"/>
          <w:szCs w:val="28"/>
        </w:rPr>
        <w:t xml:space="preserve"> за счет средств городского бюджета.</w:t>
      </w:r>
    </w:p>
    <w:p w:rsidR="00265266" w:rsidRPr="00502B0F" w:rsidRDefault="00B94A8C" w:rsidP="000B7A52">
      <w:pPr>
        <w:ind w:firstLine="708"/>
        <w:jc w:val="both"/>
        <w:rPr>
          <w:sz w:val="28"/>
          <w:szCs w:val="28"/>
        </w:rPr>
      </w:pPr>
      <w:proofErr w:type="spellStart"/>
      <w:r w:rsidRPr="00502B0F">
        <w:rPr>
          <w:sz w:val="28"/>
          <w:szCs w:val="28"/>
        </w:rPr>
        <w:t>Дератизационные</w:t>
      </w:r>
      <w:proofErr w:type="spellEnd"/>
      <w:r w:rsidR="000B7A52">
        <w:rPr>
          <w:sz w:val="28"/>
          <w:szCs w:val="28"/>
        </w:rPr>
        <w:t xml:space="preserve"> мероприятия в многоквартирных </w:t>
      </w:r>
      <w:r w:rsidRPr="00502B0F">
        <w:rPr>
          <w:sz w:val="28"/>
          <w:szCs w:val="28"/>
        </w:rPr>
        <w:t xml:space="preserve">домах района Хамовники </w:t>
      </w:r>
      <w:r w:rsidR="00265266" w:rsidRPr="00502B0F">
        <w:rPr>
          <w:sz w:val="28"/>
          <w:szCs w:val="28"/>
        </w:rPr>
        <w:t>проводятся</w:t>
      </w:r>
      <w:r w:rsidRPr="00502B0F">
        <w:rPr>
          <w:sz w:val="28"/>
          <w:szCs w:val="28"/>
        </w:rPr>
        <w:t xml:space="preserve"> ежемесячно</w:t>
      </w:r>
      <w:r w:rsidR="00C50132" w:rsidRPr="00502B0F">
        <w:rPr>
          <w:sz w:val="28"/>
          <w:szCs w:val="28"/>
        </w:rPr>
        <w:t xml:space="preserve"> в каждом </w:t>
      </w:r>
      <w:r w:rsidR="00F06CDC" w:rsidRPr="00502B0F">
        <w:rPr>
          <w:sz w:val="28"/>
          <w:szCs w:val="28"/>
        </w:rPr>
        <w:t xml:space="preserve">МКД (обработка подвальных помещений и </w:t>
      </w:r>
      <w:proofErr w:type="spellStart"/>
      <w:r w:rsidR="00F06CDC" w:rsidRPr="00502B0F">
        <w:rPr>
          <w:sz w:val="28"/>
          <w:szCs w:val="28"/>
        </w:rPr>
        <w:t>мусорокамер</w:t>
      </w:r>
      <w:proofErr w:type="spellEnd"/>
      <w:r w:rsidR="00F06CDC" w:rsidRPr="00502B0F">
        <w:rPr>
          <w:sz w:val="28"/>
          <w:szCs w:val="28"/>
        </w:rPr>
        <w:t>)</w:t>
      </w:r>
      <w:r w:rsidR="009B42D1" w:rsidRPr="00502B0F">
        <w:rPr>
          <w:sz w:val="28"/>
          <w:szCs w:val="28"/>
        </w:rPr>
        <w:t>. Дополнительная обработка</w:t>
      </w:r>
      <w:r w:rsidRPr="00502B0F">
        <w:rPr>
          <w:sz w:val="28"/>
          <w:szCs w:val="28"/>
        </w:rPr>
        <w:t xml:space="preserve"> </w:t>
      </w:r>
      <w:r w:rsidR="009261C6" w:rsidRPr="00502B0F">
        <w:rPr>
          <w:sz w:val="28"/>
          <w:szCs w:val="28"/>
        </w:rPr>
        <w:t>выполняется по заявкам жителей.</w:t>
      </w:r>
      <w:r w:rsidR="00265266" w:rsidRPr="00502B0F">
        <w:rPr>
          <w:sz w:val="28"/>
          <w:szCs w:val="28"/>
        </w:rPr>
        <w:t xml:space="preserve"> </w:t>
      </w:r>
    </w:p>
    <w:p w:rsidR="001E7166" w:rsidRPr="00502B0F" w:rsidRDefault="00265266" w:rsidP="00E700B0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 соответстви</w:t>
      </w:r>
      <w:r w:rsidR="00FE5D91" w:rsidRPr="00502B0F">
        <w:rPr>
          <w:sz w:val="28"/>
          <w:szCs w:val="28"/>
        </w:rPr>
        <w:t>и</w:t>
      </w:r>
      <w:r w:rsidRPr="00502B0F">
        <w:rPr>
          <w:sz w:val="28"/>
          <w:szCs w:val="28"/>
        </w:rPr>
        <w:t xml:space="preserve"> с постановлением Правительства Мо</w:t>
      </w:r>
      <w:r w:rsidR="000B7A52">
        <w:rPr>
          <w:sz w:val="28"/>
          <w:szCs w:val="28"/>
        </w:rPr>
        <w:t xml:space="preserve">сквы от 21.12.2014 г. № 818-ПП </w:t>
      </w:r>
      <w:r w:rsidRPr="00502B0F">
        <w:rPr>
          <w:sz w:val="28"/>
          <w:szCs w:val="28"/>
        </w:rPr>
        <w:t xml:space="preserve">с 18.03.2017 г. работы по дезинсекции в местах общего пользования (подвальное помещение, </w:t>
      </w:r>
      <w:proofErr w:type="spellStart"/>
      <w:r w:rsidRPr="00502B0F">
        <w:rPr>
          <w:sz w:val="28"/>
          <w:szCs w:val="28"/>
        </w:rPr>
        <w:t>мусорокамера</w:t>
      </w:r>
      <w:proofErr w:type="spellEnd"/>
      <w:r w:rsidRPr="00502B0F">
        <w:rPr>
          <w:sz w:val="28"/>
          <w:szCs w:val="28"/>
        </w:rPr>
        <w:t>) выполняет специализированная организация  ООО «</w:t>
      </w:r>
      <w:r w:rsidR="0012081A" w:rsidRPr="00502B0F">
        <w:rPr>
          <w:sz w:val="28"/>
          <w:szCs w:val="28"/>
        </w:rPr>
        <w:t>СМА Лтд</w:t>
      </w:r>
      <w:r w:rsidRPr="00502B0F">
        <w:rPr>
          <w:sz w:val="28"/>
          <w:szCs w:val="28"/>
        </w:rPr>
        <w:t>» на основании договора с управляющей компанией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Хамовники». Работы носят заявительный характер.</w:t>
      </w:r>
      <w:r w:rsidR="00F06CDC" w:rsidRPr="00502B0F">
        <w:rPr>
          <w:sz w:val="28"/>
          <w:szCs w:val="28"/>
        </w:rPr>
        <w:t xml:space="preserve"> </w:t>
      </w:r>
    </w:p>
    <w:p w:rsidR="000B7A52" w:rsidRDefault="001E7166" w:rsidP="00E700B0">
      <w:pPr>
        <w:ind w:firstLine="708"/>
        <w:jc w:val="both"/>
        <w:rPr>
          <w:color w:val="333333"/>
          <w:sz w:val="28"/>
          <w:szCs w:val="28"/>
        </w:rPr>
      </w:pPr>
      <w:r w:rsidRPr="00502B0F">
        <w:rPr>
          <w:sz w:val="28"/>
          <w:szCs w:val="28"/>
        </w:rPr>
        <w:t xml:space="preserve">Ежегодно проводятся работы </w:t>
      </w:r>
      <w:r w:rsidRPr="00502B0F">
        <w:rPr>
          <w:color w:val="333333"/>
          <w:sz w:val="28"/>
          <w:szCs w:val="28"/>
        </w:rPr>
        <w:t xml:space="preserve">по очистке, обезжириванию, промывке, дезинфекции, гидроизоляции и видео-диагностике внутренней поверхности асбестоцементных стволов мусоропроводов. </w:t>
      </w:r>
    </w:p>
    <w:p w:rsidR="001E7166" w:rsidRPr="00502B0F" w:rsidRDefault="001E7166" w:rsidP="00E700B0">
      <w:pPr>
        <w:ind w:firstLine="708"/>
        <w:jc w:val="both"/>
        <w:rPr>
          <w:sz w:val="28"/>
          <w:szCs w:val="28"/>
        </w:rPr>
      </w:pPr>
      <w:r w:rsidRPr="00502B0F">
        <w:rPr>
          <w:color w:val="333333"/>
          <w:sz w:val="28"/>
          <w:szCs w:val="28"/>
        </w:rPr>
        <w:t>За отч</w:t>
      </w:r>
      <w:r w:rsidR="000B7A52">
        <w:rPr>
          <w:color w:val="333333"/>
          <w:sz w:val="28"/>
          <w:szCs w:val="28"/>
        </w:rPr>
        <w:t xml:space="preserve">етный период </w:t>
      </w:r>
      <w:r w:rsidR="00F06CDC" w:rsidRPr="00502B0F">
        <w:rPr>
          <w:color w:val="333333"/>
          <w:sz w:val="28"/>
          <w:szCs w:val="28"/>
        </w:rPr>
        <w:t xml:space="preserve">проведены работы </w:t>
      </w:r>
      <w:r w:rsidR="0012081A" w:rsidRPr="00502B0F">
        <w:rPr>
          <w:color w:val="333333"/>
          <w:sz w:val="28"/>
          <w:szCs w:val="28"/>
        </w:rPr>
        <w:t>в 112</w:t>
      </w:r>
      <w:r w:rsidRPr="00502B0F">
        <w:rPr>
          <w:color w:val="333333"/>
          <w:sz w:val="28"/>
          <w:szCs w:val="28"/>
        </w:rPr>
        <w:t>-ти многоквартирных домах подрядной организацией ООО «</w:t>
      </w:r>
      <w:r w:rsidR="00F06CDC" w:rsidRPr="00502B0F">
        <w:rPr>
          <w:color w:val="333333"/>
          <w:sz w:val="28"/>
          <w:szCs w:val="28"/>
        </w:rPr>
        <w:t>Городская мусоропроводная сеть» по договору с ГБУ «</w:t>
      </w:r>
      <w:proofErr w:type="spellStart"/>
      <w:r w:rsidR="00F06CDC" w:rsidRPr="00502B0F">
        <w:rPr>
          <w:color w:val="333333"/>
          <w:sz w:val="28"/>
          <w:szCs w:val="28"/>
        </w:rPr>
        <w:t>Жилищник</w:t>
      </w:r>
      <w:proofErr w:type="spellEnd"/>
      <w:r w:rsidR="00F06CDC" w:rsidRPr="00502B0F">
        <w:rPr>
          <w:color w:val="333333"/>
          <w:sz w:val="28"/>
          <w:szCs w:val="28"/>
        </w:rPr>
        <w:t>».</w:t>
      </w:r>
      <w:r w:rsidRPr="00502B0F">
        <w:rPr>
          <w:sz w:val="28"/>
          <w:szCs w:val="28"/>
        </w:rPr>
        <w:t xml:space="preserve"> </w:t>
      </w:r>
    </w:p>
    <w:p w:rsidR="000017A2" w:rsidRPr="00502B0F" w:rsidRDefault="001E7166" w:rsidP="00A919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B0F">
        <w:rPr>
          <w:color w:val="000000"/>
          <w:sz w:val="28"/>
          <w:szCs w:val="28"/>
          <w:shd w:val="clear" w:color="auto" w:fill="FFFFFF"/>
        </w:rPr>
        <w:t>Проверку и прочистку системы вентиляции и дымоходов осуществляют специально обученные сотрудники ГБУ «</w:t>
      </w:r>
      <w:proofErr w:type="spellStart"/>
      <w:r w:rsidRPr="00502B0F">
        <w:rPr>
          <w:color w:val="000000"/>
          <w:sz w:val="28"/>
          <w:szCs w:val="28"/>
          <w:shd w:val="clear" w:color="auto" w:fill="FFFFFF"/>
        </w:rPr>
        <w:t>Жилищник</w:t>
      </w:r>
      <w:proofErr w:type="spellEnd"/>
      <w:r w:rsidRPr="00502B0F">
        <w:rPr>
          <w:color w:val="000000"/>
          <w:sz w:val="28"/>
          <w:szCs w:val="28"/>
          <w:shd w:val="clear" w:color="auto" w:fill="FFFFFF"/>
        </w:rPr>
        <w:t xml:space="preserve"> района Хамовники» (вентиляции -1 раз в год, дымоходов –</w:t>
      </w:r>
      <w:r w:rsidR="00247923" w:rsidRPr="00502B0F">
        <w:rPr>
          <w:color w:val="000000"/>
          <w:sz w:val="28"/>
          <w:szCs w:val="28"/>
          <w:shd w:val="clear" w:color="auto" w:fill="FFFFFF"/>
        </w:rPr>
        <w:t xml:space="preserve"> </w:t>
      </w:r>
      <w:r w:rsidRPr="00502B0F">
        <w:rPr>
          <w:color w:val="000000"/>
          <w:sz w:val="28"/>
          <w:szCs w:val="28"/>
          <w:shd w:val="clear" w:color="auto" w:fill="FFFFFF"/>
        </w:rPr>
        <w:t>ежеквартально).</w:t>
      </w:r>
    </w:p>
    <w:p w:rsidR="000B7A52" w:rsidRDefault="000B7A52" w:rsidP="007E23D6">
      <w:pPr>
        <w:ind w:firstLine="708"/>
        <w:jc w:val="both"/>
        <w:rPr>
          <w:sz w:val="28"/>
          <w:szCs w:val="28"/>
        </w:rPr>
      </w:pPr>
    </w:p>
    <w:p w:rsidR="000B7A52" w:rsidRDefault="000B7A52" w:rsidP="00A42E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Очистка кровель МКД в зимний период </w:t>
      </w:r>
    </w:p>
    <w:p w:rsidR="006E14DC" w:rsidRPr="000B7A52" w:rsidRDefault="006E14DC" w:rsidP="00A42EFA">
      <w:pPr>
        <w:ind w:firstLine="708"/>
        <w:jc w:val="center"/>
        <w:rPr>
          <w:b/>
          <w:sz w:val="28"/>
          <w:szCs w:val="28"/>
        </w:rPr>
      </w:pPr>
    </w:p>
    <w:p w:rsidR="007E23D6" w:rsidRPr="00502B0F" w:rsidRDefault="000B7A52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319</w:t>
      </w:r>
      <w:r w:rsidR="007E23D6" w:rsidRPr="00502B0F">
        <w:rPr>
          <w:sz w:val="28"/>
          <w:szCs w:val="28"/>
        </w:rPr>
        <w:t>-ти жилых домов, находящихся в управлении ГБУ «</w:t>
      </w:r>
      <w:proofErr w:type="spellStart"/>
      <w:r w:rsidR="007E23D6" w:rsidRPr="00502B0F">
        <w:rPr>
          <w:sz w:val="28"/>
          <w:szCs w:val="28"/>
        </w:rPr>
        <w:t>Жилищник</w:t>
      </w:r>
      <w:proofErr w:type="spellEnd"/>
      <w:r w:rsidR="007E23D6" w:rsidRPr="00502B0F">
        <w:rPr>
          <w:sz w:val="28"/>
          <w:szCs w:val="28"/>
        </w:rPr>
        <w:t xml:space="preserve"> района Хамовники», кровли 260-и строений подлежат очистке от снега и наледи в зимний период. </w:t>
      </w:r>
    </w:p>
    <w:p w:rsidR="000B7A52" w:rsidRDefault="007E23D6" w:rsidP="007E23D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Для этой цели сформировано 88 бригад (260 чел), из них кровельщики - 106 и альпинисты - 9 чел. </w:t>
      </w:r>
    </w:p>
    <w:p w:rsidR="000B7A52" w:rsidRDefault="007E23D6" w:rsidP="007E23D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Дополнительно для работы на высоте обучено 145 человека других рабочих специальностей. </w:t>
      </w:r>
      <w:proofErr w:type="gramStart"/>
      <w:r w:rsidRPr="00502B0F">
        <w:rPr>
          <w:sz w:val="28"/>
          <w:szCs w:val="28"/>
        </w:rPr>
        <w:t xml:space="preserve">Для работы в люльках подъемников обучены 24 человека. </w:t>
      </w:r>
      <w:proofErr w:type="gramEnd"/>
    </w:p>
    <w:p w:rsidR="000B7A52" w:rsidRDefault="007E23D6" w:rsidP="007E23D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lastRenderedPageBreak/>
        <w:t xml:space="preserve">Все работники прошли плановое обучение, полностью обеспечена их экипировка: </w:t>
      </w:r>
    </w:p>
    <w:p w:rsidR="000B7A52" w:rsidRDefault="000B7A52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страховочные пояса - 235 шт.;</w:t>
      </w:r>
    </w:p>
    <w:p w:rsidR="000B7A52" w:rsidRDefault="000B7A52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защитные каски - 235 шт.;</w:t>
      </w:r>
      <w:r w:rsidR="007E23D6" w:rsidRPr="00502B0F">
        <w:rPr>
          <w:sz w:val="28"/>
          <w:szCs w:val="28"/>
        </w:rPr>
        <w:t xml:space="preserve"> </w:t>
      </w:r>
    </w:p>
    <w:p w:rsidR="000B7A52" w:rsidRDefault="000B7A52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переговорные рации – 158 шт.; </w:t>
      </w:r>
    </w:p>
    <w:p w:rsidR="000B7A52" w:rsidRDefault="000B7A52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веревки 235х25;</w:t>
      </w:r>
    </w:p>
    <w:p w:rsidR="007E23D6" w:rsidRPr="00502B0F" w:rsidRDefault="000B7A52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23D6" w:rsidRPr="00502B0F">
        <w:rPr>
          <w:sz w:val="28"/>
          <w:szCs w:val="28"/>
        </w:rPr>
        <w:t xml:space="preserve"> спецодежда и специальная обувь - 235 комплектов.</w:t>
      </w:r>
    </w:p>
    <w:p w:rsidR="007E23D6" w:rsidRPr="00502B0F" w:rsidRDefault="00A91964" w:rsidP="007E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выполняются в </w:t>
      </w:r>
      <w:r w:rsidR="007E23D6" w:rsidRPr="00502B0F">
        <w:rPr>
          <w:sz w:val="28"/>
          <w:szCs w:val="28"/>
        </w:rPr>
        <w:t>соответствии с очередностью очистки кровель и выст</w:t>
      </w:r>
      <w:r w:rsidR="00324FBF">
        <w:rPr>
          <w:sz w:val="28"/>
          <w:szCs w:val="28"/>
        </w:rPr>
        <w:t>упающих элементов фасадов в трех</w:t>
      </w:r>
      <w:r w:rsidR="007E23D6" w:rsidRPr="00502B0F">
        <w:rPr>
          <w:sz w:val="28"/>
          <w:szCs w:val="28"/>
        </w:rPr>
        <w:t xml:space="preserve">дневный срок после завершения снегопада. Для ограждения опасных </w:t>
      </w:r>
      <w:r w:rsidR="00324FBF">
        <w:rPr>
          <w:sz w:val="28"/>
          <w:szCs w:val="28"/>
        </w:rPr>
        <w:t xml:space="preserve">зон </w:t>
      </w:r>
      <w:r w:rsidR="007E23D6" w:rsidRPr="00502B0F">
        <w:rPr>
          <w:sz w:val="28"/>
          <w:szCs w:val="28"/>
        </w:rPr>
        <w:t xml:space="preserve">в части </w:t>
      </w:r>
      <w:r w:rsidR="00984D9B">
        <w:rPr>
          <w:sz w:val="28"/>
          <w:szCs w:val="28"/>
        </w:rPr>
        <w:t xml:space="preserve">ледообразований </w:t>
      </w:r>
      <w:r w:rsidR="00984D9B" w:rsidRPr="00502B0F">
        <w:rPr>
          <w:sz w:val="28"/>
          <w:szCs w:val="28"/>
        </w:rPr>
        <w:t>закуплены</w:t>
      </w:r>
      <w:r w:rsidR="007E23D6" w:rsidRPr="00502B0F">
        <w:rPr>
          <w:sz w:val="28"/>
          <w:szCs w:val="28"/>
        </w:rPr>
        <w:t xml:space="preserve"> и используются в работе 802 шт. металлических ограждений и 22 470 </w:t>
      </w:r>
      <w:proofErr w:type="spellStart"/>
      <w:r w:rsidR="007E23D6" w:rsidRPr="00502B0F">
        <w:rPr>
          <w:sz w:val="28"/>
          <w:szCs w:val="28"/>
        </w:rPr>
        <w:t>п</w:t>
      </w:r>
      <w:r w:rsidR="00324FBF">
        <w:rPr>
          <w:sz w:val="28"/>
          <w:szCs w:val="28"/>
        </w:rPr>
        <w:t>.м</w:t>
      </w:r>
      <w:proofErr w:type="spellEnd"/>
      <w:r w:rsidR="00324FBF">
        <w:rPr>
          <w:sz w:val="28"/>
          <w:szCs w:val="28"/>
        </w:rPr>
        <w:t>.</w:t>
      </w:r>
      <w:r w:rsidR="007E23D6" w:rsidRPr="00502B0F">
        <w:rPr>
          <w:sz w:val="28"/>
          <w:szCs w:val="28"/>
        </w:rPr>
        <w:t xml:space="preserve"> сигнальной ленты.</w:t>
      </w:r>
    </w:p>
    <w:p w:rsidR="007E23D6" w:rsidRPr="00502B0F" w:rsidRDefault="007E23D6" w:rsidP="007E23D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Для очистки кровель в труднодоступных </w:t>
      </w:r>
      <w:r w:rsidR="005C72A4" w:rsidRPr="00502B0F">
        <w:rPr>
          <w:sz w:val="28"/>
          <w:szCs w:val="28"/>
        </w:rPr>
        <w:t>местах привлекаются автовышки (4</w:t>
      </w:r>
      <w:r w:rsidRPr="00502B0F">
        <w:rPr>
          <w:sz w:val="28"/>
          <w:szCs w:val="28"/>
        </w:rPr>
        <w:t xml:space="preserve"> -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и, в случае необходимости, подрядные организации в рамках заключенных договоров). </w:t>
      </w:r>
    </w:p>
    <w:p w:rsidR="007E23D6" w:rsidRPr="00502B0F" w:rsidRDefault="007E23D6" w:rsidP="007E23D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Во время о</w:t>
      </w:r>
      <w:r w:rsidR="006A2765" w:rsidRPr="00502B0F">
        <w:rPr>
          <w:sz w:val="28"/>
          <w:szCs w:val="28"/>
        </w:rPr>
        <w:t>бильных снегопадов на основании договора</w:t>
      </w:r>
      <w:r w:rsidRPr="00502B0F">
        <w:rPr>
          <w:sz w:val="28"/>
          <w:szCs w:val="28"/>
        </w:rPr>
        <w:t xml:space="preserve"> к работам по оч</w:t>
      </w:r>
      <w:r w:rsidR="006A2765" w:rsidRPr="00502B0F">
        <w:rPr>
          <w:sz w:val="28"/>
          <w:szCs w:val="28"/>
        </w:rPr>
        <w:t>истке кровель привлекаются работники подрядной</w:t>
      </w:r>
      <w:r w:rsidRPr="00502B0F">
        <w:rPr>
          <w:sz w:val="28"/>
          <w:szCs w:val="28"/>
        </w:rPr>
        <w:t xml:space="preserve"> организац</w:t>
      </w:r>
      <w:proofErr w:type="gramStart"/>
      <w:r w:rsidRPr="00502B0F">
        <w:rPr>
          <w:sz w:val="28"/>
          <w:szCs w:val="28"/>
        </w:rPr>
        <w:t>ии ООО</w:t>
      </w:r>
      <w:proofErr w:type="gramEnd"/>
      <w:r w:rsidRPr="00502B0F">
        <w:rPr>
          <w:sz w:val="28"/>
          <w:szCs w:val="28"/>
        </w:rPr>
        <w:t xml:space="preserve"> СК «Капитель».</w:t>
      </w:r>
    </w:p>
    <w:p w:rsidR="007E23D6" w:rsidRPr="00502B0F" w:rsidRDefault="007E23D6" w:rsidP="007E23D6">
      <w:pPr>
        <w:ind w:firstLine="708"/>
        <w:jc w:val="both"/>
        <w:rPr>
          <w:rStyle w:val="eop"/>
          <w:color w:val="000000"/>
          <w:sz w:val="28"/>
          <w:szCs w:val="28"/>
        </w:rPr>
      </w:pPr>
      <w:r w:rsidRPr="00502B0F">
        <w:rPr>
          <w:rStyle w:val="normaltextrun"/>
          <w:color w:val="000000"/>
          <w:sz w:val="28"/>
          <w:szCs w:val="28"/>
        </w:rPr>
        <w:t>Также выполняется работа по очистке от снега и наледи кровель отдельно стоящих нежилых строений (в соответствии с Постановлением Правительства Москвы № 952 от 27.12.2016).</w:t>
      </w:r>
      <w:r w:rsidRPr="00502B0F">
        <w:rPr>
          <w:rStyle w:val="eop"/>
          <w:color w:val="000000"/>
          <w:sz w:val="28"/>
          <w:szCs w:val="28"/>
        </w:rPr>
        <w:t> </w:t>
      </w:r>
    </w:p>
    <w:p w:rsidR="00502B0F" w:rsidRDefault="00502B0F" w:rsidP="006A2765">
      <w:pPr>
        <w:jc w:val="center"/>
        <w:rPr>
          <w:b/>
          <w:sz w:val="28"/>
          <w:szCs w:val="28"/>
        </w:rPr>
      </w:pPr>
    </w:p>
    <w:p w:rsidR="00BD7FB5" w:rsidRDefault="00A42EFA" w:rsidP="00A4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Капитальный ремонт</w:t>
      </w:r>
    </w:p>
    <w:p w:rsidR="006E14DC" w:rsidRPr="00A42EFA" w:rsidRDefault="006E14DC" w:rsidP="00A42EFA">
      <w:pPr>
        <w:jc w:val="center"/>
        <w:rPr>
          <w:b/>
          <w:sz w:val="28"/>
          <w:szCs w:val="28"/>
        </w:rPr>
      </w:pPr>
    </w:p>
    <w:p w:rsidR="00146F4F" w:rsidRDefault="00BD7FB5" w:rsidP="00BD7FB5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По программ</w:t>
      </w:r>
      <w:r w:rsidR="00F22B26" w:rsidRPr="00502B0F">
        <w:rPr>
          <w:sz w:val="28"/>
          <w:szCs w:val="28"/>
        </w:rPr>
        <w:t>е капитального ремонта в рамках</w:t>
      </w:r>
      <w:r w:rsidR="00146F4F">
        <w:rPr>
          <w:sz w:val="28"/>
          <w:szCs w:val="28"/>
        </w:rPr>
        <w:t xml:space="preserve"> региональной программы,</w:t>
      </w:r>
      <w:r w:rsidRPr="00502B0F">
        <w:rPr>
          <w:sz w:val="28"/>
          <w:szCs w:val="28"/>
        </w:rPr>
        <w:t xml:space="preserve"> в 2022 году запланировано выполнение работ силами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</w:t>
      </w:r>
      <w:r w:rsidR="0032328C">
        <w:rPr>
          <w:sz w:val="28"/>
          <w:szCs w:val="28"/>
        </w:rPr>
        <w:t>айона Хамовники» в 14 МКД, по 77</w:t>
      </w:r>
      <w:r w:rsidRPr="00502B0F">
        <w:rPr>
          <w:sz w:val="28"/>
          <w:szCs w:val="28"/>
        </w:rPr>
        <w:t xml:space="preserve"> инженерным системам. </w:t>
      </w:r>
    </w:p>
    <w:p w:rsidR="00BD7FB5" w:rsidRPr="00502B0F" w:rsidRDefault="00BD7FB5" w:rsidP="00BD7FB5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Стоимость работ – 183 428 126,39 руб.</w:t>
      </w:r>
    </w:p>
    <w:p w:rsidR="00BD7FB5" w:rsidRPr="00502B0F" w:rsidRDefault="00BD7FB5" w:rsidP="00BD7FB5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В соответствии с производственным </w:t>
      </w:r>
      <w:r w:rsidR="00146F4F">
        <w:rPr>
          <w:sz w:val="28"/>
          <w:szCs w:val="28"/>
        </w:rPr>
        <w:t xml:space="preserve">планом </w:t>
      </w:r>
      <w:r w:rsidRPr="00502B0F">
        <w:rPr>
          <w:sz w:val="28"/>
          <w:szCs w:val="28"/>
        </w:rPr>
        <w:t>выполнены работы по 76 инженерным систем</w:t>
      </w:r>
      <w:r w:rsidR="00146F4F">
        <w:rPr>
          <w:sz w:val="28"/>
          <w:szCs w:val="28"/>
        </w:rPr>
        <w:t>ам. Стоимость работ составила -</w:t>
      </w:r>
      <w:r w:rsidRPr="00502B0F">
        <w:rPr>
          <w:sz w:val="28"/>
          <w:szCs w:val="28"/>
        </w:rPr>
        <w:t xml:space="preserve"> 154 793 375,11  руб.</w:t>
      </w:r>
    </w:p>
    <w:p w:rsidR="00BD7FB5" w:rsidRPr="00502B0F" w:rsidRDefault="00146F4F" w:rsidP="00146F4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Также</w:t>
      </w:r>
      <w:r>
        <w:rPr>
          <w:sz w:val="28"/>
          <w:szCs w:val="28"/>
        </w:rPr>
        <w:t xml:space="preserve"> выполнен ремонт квартир ветеранов ВОВ и детей-сирот.</w:t>
      </w:r>
      <w:r w:rsidR="00BD7FB5" w:rsidRPr="00502B0F">
        <w:rPr>
          <w:sz w:val="28"/>
          <w:szCs w:val="28"/>
        </w:rPr>
        <w:t xml:space="preserve"> </w:t>
      </w:r>
    </w:p>
    <w:p w:rsidR="00BD7FB5" w:rsidRPr="00502B0F" w:rsidRDefault="00146F4F" w:rsidP="00BD7FB5">
      <w:pPr>
        <w:jc w:val="both"/>
        <w:rPr>
          <w:sz w:val="28"/>
          <w:szCs w:val="28"/>
        </w:rPr>
      </w:pPr>
      <w:r w:rsidRPr="00146F4F">
        <w:rPr>
          <w:sz w:val="28"/>
          <w:szCs w:val="28"/>
        </w:rPr>
        <w:t xml:space="preserve">Ремонт выполнен в </w:t>
      </w:r>
      <w:r w:rsidR="00BD7FB5" w:rsidRPr="00146F4F">
        <w:rPr>
          <w:sz w:val="28"/>
          <w:szCs w:val="28"/>
        </w:rPr>
        <w:t>6-ти квартир</w:t>
      </w:r>
      <w:r w:rsidRPr="00146F4F">
        <w:rPr>
          <w:sz w:val="28"/>
          <w:szCs w:val="28"/>
        </w:rPr>
        <w:t>ах</w:t>
      </w:r>
      <w:r w:rsidR="00BD7FB5" w:rsidRPr="00146F4F">
        <w:rPr>
          <w:sz w:val="28"/>
          <w:szCs w:val="28"/>
        </w:rPr>
        <w:t xml:space="preserve"> ветеранов ВОВ</w:t>
      </w:r>
      <w:r w:rsidR="00F22B26" w:rsidRPr="00146F4F">
        <w:rPr>
          <w:sz w:val="28"/>
          <w:szCs w:val="28"/>
        </w:rPr>
        <w:t xml:space="preserve"> по </w:t>
      </w:r>
      <w:r w:rsidR="00BD7FB5" w:rsidRPr="00146F4F">
        <w:rPr>
          <w:sz w:val="28"/>
          <w:szCs w:val="28"/>
        </w:rPr>
        <w:t>адресам</w:t>
      </w:r>
      <w:r w:rsidR="00BD7FB5" w:rsidRPr="00502B0F">
        <w:rPr>
          <w:sz w:val="28"/>
          <w:szCs w:val="28"/>
        </w:rPr>
        <w:t>:</w:t>
      </w:r>
    </w:p>
    <w:p w:rsidR="00BD7FB5" w:rsidRPr="00502B0F" w:rsidRDefault="00146F4F" w:rsidP="00146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7FB5" w:rsidRPr="00502B0F">
        <w:rPr>
          <w:sz w:val="28"/>
          <w:szCs w:val="28"/>
        </w:rPr>
        <w:t xml:space="preserve">ул. </w:t>
      </w:r>
      <w:proofErr w:type="spellStart"/>
      <w:r w:rsidR="00BD7FB5" w:rsidRPr="00502B0F">
        <w:rPr>
          <w:sz w:val="28"/>
          <w:szCs w:val="28"/>
        </w:rPr>
        <w:t>Пироговская</w:t>
      </w:r>
      <w:proofErr w:type="spellEnd"/>
      <w:r w:rsidR="00BD7FB5" w:rsidRPr="00502B0F">
        <w:rPr>
          <w:sz w:val="28"/>
          <w:szCs w:val="28"/>
        </w:rPr>
        <w:t>, д. 6/4, корп. 1, кв. 95</w:t>
      </w:r>
    </w:p>
    <w:p w:rsidR="00BD7FB5" w:rsidRPr="00502B0F" w:rsidRDefault="00BD7FB5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2. </w:t>
      </w:r>
      <w:proofErr w:type="spellStart"/>
      <w:r w:rsidRPr="00502B0F">
        <w:rPr>
          <w:sz w:val="28"/>
          <w:szCs w:val="28"/>
        </w:rPr>
        <w:t>Несвижский</w:t>
      </w:r>
      <w:proofErr w:type="spellEnd"/>
      <w:r w:rsidRPr="00502B0F">
        <w:rPr>
          <w:sz w:val="28"/>
          <w:szCs w:val="28"/>
        </w:rPr>
        <w:t xml:space="preserve"> пер., д.12, кв. 30</w:t>
      </w:r>
    </w:p>
    <w:p w:rsidR="00BD7FB5" w:rsidRPr="00502B0F" w:rsidRDefault="00BD7FB5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3. Хамовнический Вал, д. 38, кв. 47</w:t>
      </w:r>
    </w:p>
    <w:p w:rsidR="00BD7FB5" w:rsidRPr="00502B0F" w:rsidRDefault="00BD7FB5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4. 2-я </w:t>
      </w:r>
      <w:proofErr w:type="spellStart"/>
      <w:r w:rsidRPr="00502B0F">
        <w:rPr>
          <w:sz w:val="28"/>
          <w:szCs w:val="28"/>
        </w:rPr>
        <w:t>Фрунзенская</w:t>
      </w:r>
      <w:proofErr w:type="spellEnd"/>
      <w:r w:rsidRPr="00502B0F">
        <w:rPr>
          <w:sz w:val="28"/>
          <w:szCs w:val="28"/>
        </w:rPr>
        <w:t xml:space="preserve"> ул., д.10, кв.255</w:t>
      </w:r>
    </w:p>
    <w:p w:rsidR="00BD7FB5" w:rsidRPr="00502B0F" w:rsidRDefault="00BD7FB5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5. 2-я </w:t>
      </w:r>
      <w:proofErr w:type="spellStart"/>
      <w:r w:rsidRPr="00502B0F">
        <w:rPr>
          <w:sz w:val="28"/>
          <w:szCs w:val="28"/>
        </w:rPr>
        <w:t>Фрунзенская</w:t>
      </w:r>
      <w:proofErr w:type="spellEnd"/>
      <w:r w:rsidRPr="00502B0F">
        <w:rPr>
          <w:sz w:val="28"/>
          <w:szCs w:val="28"/>
        </w:rPr>
        <w:t>, д.10, кв.33</w:t>
      </w:r>
    </w:p>
    <w:p w:rsidR="00BD7FB5" w:rsidRPr="00502B0F" w:rsidRDefault="00BD7FB5" w:rsidP="00146F4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6. Плотников пер., д. 5, кв. 39 </w:t>
      </w:r>
    </w:p>
    <w:p w:rsidR="00BD7FB5" w:rsidRPr="00502B0F" w:rsidRDefault="00BD7FB5" w:rsidP="00BD7FB5">
      <w:pPr>
        <w:jc w:val="both"/>
        <w:rPr>
          <w:sz w:val="28"/>
          <w:szCs w:val="28"/>
        </w:rPr>
      </w:pPr>
    </w:p>
    <w:p w:rsidR="003648D1" w:rsidRPr="00146F4F" w:rsidRDefault="00146F4F" w:rsidP="00146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в</w:t>
      </w:r>
      <w:r w:rsidRPr="00146F4F">
        <w:rPr>
          <w:sz w:val="28"/>
          <w:szCs w:val="28"/>
        </w:rPr>
        <w:t xml:space="preserve"> 1-ой квартире ребенка-</w:t>
      </w:r>
      <w:r>
        <w:rPr>
          <w:b/>
          <w:sz w:val="28"/>
          <w:szCs w:val="28"/>
        </w:rPr>
        <w:t>сироты</w:t>
      </w:r>
      <w:r w:rsidR="00BD7FB5" w:rsidRPr="00502B0F">
        <w:rPr>
          <w:sz w:val="28"/>
          <w:szCs w:val="28"/>
        </w:rPr>
        <w:t xml:space="preserve"> по адресу: Хамовнический Вал, д. 32, кв. 128</w:t>
      </w:r>
      <w:r>
        <w:rPr>
          <w:sz w:val="28"/>
          <w:szCs w:val="28"/>
        </w:rPr>
        <w:t xml:space="preserve">. </w:t>
      </w:r>
      <w:r w:rsidR="00BD7FB5" w:rsidRPr="00502B0F">
        <w:rPr>
          <w:sz w:val="28"/>
          <w:szCs w:val="28"/>
        </w:rPr>
        <w:t>Стоимость работ составила 3 860,62 тыс. руб.</w:t>
      </w:r>
    </w:p>
    <w:p w:rsidR="00502B0F" w:rsidRDefault="00502B0F" w:rsidP="009B08EA">
      <w:pPr>
        <w:jc w:val="center"/>
        <w:rPr>
          <w:b/>
          <w:sz w:val="28"/>
          <w:szCs w:val="28"/>
        </w:rPr>
      </w:pPr>
    </w:p>
    <w:p w:rsidR="00D300AD" w:rsidRDefault="004D4545" w:rsidP="00A42EFA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Финан</w:t>
      </w:r>
      <w:r w:rsidR="00D300AD">
        <w:rPr>
          <w:b/>
          <w:sz w:val="28"/>
          <w:szCs w:val="28"/>
        </w:rPr>
        <w:t>сово-экономическая деятельность</w:t>
      </w:r>
    </w:p>
    <w:p w:rsidR="002E774D" w:rsidRDefault="002E774D" w:rsidP="00A42EFA">
      <w:pPr>
        <w:jc w:val="center"/>
        <w:rPr>
          <w:b/>
          <w:sz w:val="28"/>
          <w:szCs w:val="28"/>
        </w:rPr>
      </w:pPr>
    </w:p>
    <w:p w:rsidR="00514BA0" w:rsidRPr="00502B0F" w:rsidRDefault="002E774D" w:rsidP="002E77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14BA0" w:rsidRPr="00DA1747">
        <w:rPr>
          <w:b/>
          <w:sz w:val="28"/>
          <w:szCs w:val="28"/>
        </w:rPr>
        <w:t>Доходы учреждения за 2022 год</w:t>
      </w:r>
      <w:r w:rsidR="00514BA0" w:rsidRPr="00502B0F">
        <w:rPr>
          <w:sz w:val="28"/>
          <w:szCs w:val="28"/>
        </w:rPr>
        <w:t xml:space="preserve"> составили </w:t>
      </w:r>
      <w:r w:rsidR="00514BA0" w:rsidRPr="00502B0F">
        <w:rPr>
          <w:b/>
          <w:color w:val="000000"/>
          <w:sz w:val="28"/>
          <w:szCs w:val="28"/>
        </w:rPr>
        <w:t>1 543,5 млн</w:t>
      </w:r>
      <w:r w:rsidR="00D300AD">
        <w:rPr>
          <w:sz w:val="28"/>
          <w:szCs w:val="28"/>
        </w:rPr>
        <w:t xml:space="preserve">. руб., в том числе </w:t>
      </w:r>
      <w:r w:rsidR="00514BA0" w:rsidRPr="00502B0F">
        <w:rPr>
          <w:sz w:val="28"/>
          <w:szCs w:val="28"/>
        </w:rPr>
        <w:t xml:space="preserve">по финансированию государственного задания </w:t>
      </w:r>
      <w:r w:rsidR="00514BA0" w:rsidRPr="00502B0F">
        <w:rPr>
          <w:b/>
          <w:sz w:val="28"/>
          <w:szCs w:val="28"/>
        </w:rPr>
        <w:t>754,5 млн</w:t>
      </w:r>
      <w:r>
        <w:rPr>
          <w:sz w:val="28"/>
          <w:szCs w:val="28"/>
        </w:rPr>
        <w:t>. руб.;</w:t>
      </w:r>
    </w:p>
    <w:p w:rsidR="00514BA0" w:rsidRPr="00502B0F" w:rsidRDefault="002E774D" w:rsidP="002E77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A1747" w:rsidRPr="00DA1747">
        <w:rPr>
          <w:b/>
          <w:sz w:val="28"/>
          <w:szCs w:val="28"/>
        </w:rPr>
        <w:t>Целевых субсидий</w:t>
      </w:r>
      <w:r w:rsidR="00514BA0" w:rsidRPr="00DA1747">
        <w:rPr>
          <w:b/>
          <w:sz w:val="28"/>
          <w:szCs w:val="28"/>
        </w:rPr>
        <w:t xml:space="preserve"> 3</w:t>
      </w:r>
      <w:r w:rsidR="00F93F19">
        <w:rPr>
          <w:b/>
          <w:sz w:val="28"/>
          <w:szCs w:val="28"/>
        </w:rPr>
        <w:t xml:space="preserve">0,8 </w:t>
      </w:r>
      <w:r w:rsidR="00514BA0" w:rsidRPr="00502B0F">
        <w:rPr>
          <w:b/>
          <w:sz w:val="28"/>
          <w:szCs w:val="28"/>
        </w:rPr>
        <w:t>млн</w:t>
      </w:r>
      <w:r>
        <w:rPr>
          <w:sz w:val="28"/>
          <w:szCs w:val="28"/>
        </w:rPr>
        <w:t>. руб.;</w:t>
      </w:r>
    </w:p>
    <w:p w:rsidR="00514BA0" w:rsidRDefault="002E774D" w:rsidP="002E77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DA1747" w:rsidRPr="00DA1747">
        <w:rPr>
          <w:b/>
          <w:sz w:val="28"/>
          <w:szCs w:val="28"/>
        </w:rPr>
        <w:t>С</w:t>
      </w:r>
      <w:r w:rsidR="00514BA0" w:rsidRPr="00DA1747">
        <w:rPr>
          <w:b/>
          <w:sz w:val="28"/>
          <w:szCs w:val="28"/>
        </w:rPr>
        <w:t>одержанию МКД</w:t>
      </w:r>
      <w:r w:rsidR="00514BA0" w:rsidRPr="00502B0F">
        <w:rPr>
          <w:sz w:val="28"/>
          <w:szCs w:val="28"/>
        </w:rPr>
        <w:t xml:space="preserve"> </w:t>
      </w:r>
      <w:r w:rsidR="00514BA0" w:rsidRPr="00502B0F">
        <w:rPr>
          <w:b/>
          <w:sz w:val="28"/>
          <w:szCs w:val="28"/>
        </w:rPr>
        <w:t>454,8 млн</w:t>
      </w:r>
      <w:r w:rsidR="00514BA0" w:rsidRPr="00502B0F">
        <w:rPr>
          <w:sz w:val="28"/>
          <w:szCs w:val="28"/>
        </w:rPr>
        <w:t>. руб.</w:t>
      </w:r>
      <w:r w:rsidR="00DA1747">
        <w:rPr>
          <w:sz w:val="28"/>
          <w:szCs w:val="28"/>
        </w:rPr>
        <w:t>, из средств МКД затраты для выполнения</w:t>
      </w:r>
      <w:r w:rsidR="00514BA0" w:rsidRPr="00502B0F">
        <w:rPr>
          <w:sz w:val="28"/>
          <w:szCs w:val="28"/>
        </w:rPr>
        <w:t xml:space="preserve"> работ по содержанию и </w:t>
      </w:r>
      <w:r>
        <w:rPr>
          <w:sz w:val="28"/>
          <w:szCs w:val="28"/>
        </w:rPr>
        <w:t>ремонту общедомового имущества;</w:t>
      </w:r>
    </w:p>
    <w:p w:rsidR="002E774D" w:rsidRDefault="002E774D" w:rsidP="002E774D">
      <w:pPr>
        <w:ind w:firstLine="709"/>
        <w:jc w:val="both"/>
        <w:rPr>
          <w:sz w:val="28"/>
          <w:szCs w:val="28"/>
        </w:rPr>
      </w:pPr>
    </w:p>
    <w:p w:rsidR="00F93F19" w:rsidRDefault="00514BA0" w:rsidP="00D300AD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</w:r>
      <w:r w:rsidRPr="00F93F19">
        <w:rPr>
          <w:b/>
          <w:sz w:val="28"/>
          <w:szCs w:val="28"/>
        </w:rPr>
        <w:t>Рост заработной платы в 2022 году</w:t>
      </w:r>
      <w:r w:rsidRPr="00502B0F">
        <w:rPr>
          <w:sz w:val="28"/>
          <w:szCs w:val="28"/>
        </w:rPr>
        <w:t>, по сравнению с</w:t>
      </w:r>
      <w:r w:rsidR="00F93F19">
        <w:rPr>
          <w:sz w:val="28"/>
          <w:szCs w:val="28"/>
        </w:rPr>
        <w:t xml:space="preserve"> 2021-м годом, составляет 4,8%.</w:t>
      </w:r>
    </w:p>
    <w:p w:rsidR="00514BA0" w:rsidRPr="00502B0F" w:rsidRDefault="00514BA0" w:rsidP="00F93F19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Общий фонд оплаты труда по учреждению в 2022 году составляет 670,0 млн. руб. – с начислениями (налогами) 872,3 м</w:t>
      </w:r>
      <w:r w:rsidR="00F93F19">
        <w:rPr>
          <w:sz w:val="28"/>
          <w:szCs w:val="28"/>
        </w:rPr>
        <w:t>лн. руб.</w:t>
      </w:r>
      <w:r w:rsidRPr="00502B0F">
        <w:rPr>
          <w:sz w:val="28"/>
          <w:szCs w:val="28"/>
        </w:rPr>
        <w:t xml:space="preserve"> по всем направлениям, выполняемых работ, что составляет 56 % бюджета учреждения.</w:t>
      </w:r>
      <w:r w:rsidRPr="00502B0F">
        <w:rPr>
          <w:sz w:val="28"/>
          <w:szCs w:val="28"/>
        </w:rPr>
        <w:tab/>
        <w:t xml:space="preserve"> </w:t>
      </w:r>
    </w:p>
    <w:p w:rsidR="00514BA0" w:rsidRPr="00502B0F" w:rsidRDefault="00514BA0" w:rsidP="00D300AD">
      <w:pPr>
        <w:jc w:val="both"/>
        <w:rPr>
          <w:sz w:val="28"/>
          <w:szCs w:val="28"/>
        </w:rPr>
      </w:pPr>
    </w:p>
    <w:p w:rsidR="00CE4105" w:rsidRDefault="00514BA0" w:rsidP="006E14DC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По итогам 2022 года просроченная задолженность перед </w:t>
      </w:r>
      <w:proofErr w:type="spellStart"/>
      <w:r w:rsidRPr="00502B0F">
        <w:rPr>
          <w:sz w:val="28"/>
          <w:szCs w:val="28"/>
        </w:rPr>
        <w:t>р</w:t>
      </w:r>
      <w:r w:rsidR="00F93F19">
        <w:rPr>
          <w:sz w:val="28"/>
          <w:szCs w:val="28"/>
        </w:rPr>
        <w:t>есурсоснабжающими</w:t>
      </w:r>
      <w:proofErr w:type="spellEnd"/>
      <w:r w:rsidR="00F93F19">
        <w:rPr>
          <w:sz w:val="28"/>
          <w:szCs w:val="28"/>
        </w:rPr>
        <w:t xml:space="preserve"> организациями</w:t>
      </w:r>
      <w:r w:rsidRPr="00502B0F">
        <w:rPr>
          <w:sz w:val="28"/>
          <w:szCs w:val="28"/>
        </w:rPr>
        <w:t xml:space="preserve"> АО «Мосводоканал», АО «</w:t>
      </w:r>
      <w:proofErr w:type="spellStart"/>
      <w:r w:rsidRPr="00502B0F">
        <w:rPr>
          <w:sz w:val="28"/>
          <w:szCs w:val="28"/>
        </w:rPr>
        <w:t>Мосэнергосбыт</w:t>
      </w:r>
      <w:proofErr w:type="spellEnd"/>
      <w:r w:rsidRPr="00502B0F">
        <w:rPr>
          <w:sz w:val="28"/>
          <w:szCs w:val="28"/>
        </w:rPr>
        <w:t>», ПАО «</w:t>
      </w:r>
      <w:r w:rsidRPr="00502B0F">
        <w:rPr>
          <w:color w:val="000000" w:themeColor="text1"/>
          <w:sz w:val="28"/>
          <w:szCs w:val="28"/>
        </w:rPr>
        <w:t xml:space="preserve">МОЭК» – </w:t>
      </w:r>
      <w:r w:rsidRPr="00F93F19">
        <w:rPr>
          <w:sz w:val="28"/>
          <w:szCs w:val="28"/>
        </w:rPr>
        <w:t>отсутствует.</w:t>
      </w:r>
    </w:p>
    <w:p w:rsidR="006E14DC" w:rsidRPr="006E14DC" w:rsidRDefault="006E14DC" w:rsidP="006E14DC">
      <w:pPr>
        <w:ind w:firstLine="708"/>
        <w:jc w:val="both"/>
        <w:rPr>
          <w:color w:val="FF0000"/>
          <w:sz w:val="28"/>
          <w:szCs w:val="28"/>
        </w:rPr>
      </w:pPr>
    </w:p>
    <w:p w:rsidR="00D77E8F" w:rsidRDefault="00D551A8" w:rsidP="00A42EFA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Сбор вала и работ</w:t>
      </w:r>
      <w:r w:rsidR="006E14DC">
        <w:rPr>
          <w:b/>
          <w:sz w:val="28"/>
          <w:szCs w:val="28"/>
        </w:rPr>
        <w:t>а с дебиторской задолженностью</w:t>
      </w:r>
    </w:p>
    <w:p w:rsidR="006E14DC" w:rsidRPr="00502B0F" w:rsidRDefault="006E14DC" w:rsidP="00A42EFA">
      <w:pPr>
        <w:jc w:val="center"/>
        <w:rPr>
          <w:b/>
          <w:sz w:val="28"/>
          <w:szCs w:val="28"/>
        </w:rPr>
      </w:pPr>
    </w:p>
    <w:p w:rsidR="007D3FF1" w:rsidRPr="00502B0F" w:rsidRDefault="007D3FF1" w:rsidP="007D3FF1">
      <w:pPr>
        <w:ind w:firstLine="708"/>
        <w:jc w:val="both"/>
        <w:rPr>
          <w:sz w:val="28"/>
          <w:szCs w:val="28"/>
        </w:rPr>
      </w:pPr>
      <w:r w:rsidRPr="00502B0F">
        <w:rPr>
          <w:rStyle w:val="eop"/>
          <w:sz w:val="28"/>
          <w:szCs w:val="28"/>
        </w:rPr>
        <w:t>ГБУ «</w:t>
      </w:r>
      <w:proofErr w:type="spellStart"/>
      <w:r w:rsidRPr="00502B0F">
        <w:rPr>
          <w:rStyle w:val="eop"/>
          <w:sz w:val="28"/>
          <w:szCs w:val="28"/>
        </w:rPr>
        <w:t>Жилищник</w:t>
      </w:r>
      <w:proofErr w:type="spellEnd"/>
      <w:r w:rsidRPr="00502B0F">
        <w:rPr>
          <w:rStyle w:val="eop"/>
          <w:sz w:val="28"/>
          <w:szCs w:val="28"/>
        </w:rPr>
        <w:t xml:space="preserve"> района Хамовники» активно ведется работа, направленная на снижения уровня дебиторской задолженности населения и ежемесячного обеспечения 100% валового сбора по коммунальным платежам.</w:t>
      </w:r>
    </w:p>
    <w:p w:rsidR="007D3FF1" w:rsidRPr="00502B0F" w:rsidRDefault="007D3FF1" w:rsidP="007D3FF1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>Общая сумма задолженности населения перед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по состоянию на 26.12.2022 г. составила 83 219 877,51 руб. по 2362 ФЛС (с учетом задолженности от 1-го месяца).</w:t>
      </w:r>
    </w:p>
    <w:p w:rsidR="007D3FF1" w:rsidRPr="00502B0F" w:rsidRDefault="007D3FF1" w:rsidP="007D3FF1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>Для сравнения, в 2021 году задолжен</w:t>
      </w:r>
      <w:r w:rsidR="00CE4105">
        <w:rPr>
          <w:sz w:val="28"/>
          <w:szCs w:val="28"/>
        </w:rPr>
        <w:t xml:space="preserve">ность составляла 59 574 874,64 </w:t>
      </w:r>
      <w:r w:rsidRPr="00502B0F">
        <w:rPr>
          <w:sz w:val="28"/>
          <w:szCs w:val="28"/>
        </w:rPr>
        <w:t xml:space="preserve">руб. </w:t>
      </w:r>
    </w:p>
    <w:p w:rsidR="007D3FF1" w:rsidRDefault="007D3FF1" w:rsidP="007D3FF1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>Сумма задолженности выросла из-за домов, перешедших в управление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от ООО «</w:t>
      </w:r>
      <w:proofErr w:type="spellStart"/>
      <w:r w:rsidRPr="00502B0F">
        <w:rPr>
          <w:sz w:val="28"/>
          <w:szCs w:val="28"/>
        </w:rPr>
        <w:t>БамосТрейд</w:t>
      </w:r>
      <w:proofErr w:type="spellEnd"/>
      <w:r w:rsidRPr="00502B0F">
        <w:rPr>
          <w:sz w:val="28"/>
          <w:szCs w:val="28"/>
        </w:rPr>
        <w:t>» (34 дома), где практически отсутствовала платежная дисциплина.</w:t>
      </w:r>
    </w:p>
    <w:p w:rsidR="008D5E43" w:rsidRPr="00502B0F" w:rsidRDefault="008D5E43" w:rsidP="007D3FF1">
      <w:pPr>
        <w:jc w:val="both"/>
        <w:rPr>
          <w:sz w:val="28"/>
          <w:szCs w:val="28"/>
        </w:rPr>
      </w:pPr>
    </w:p>
    <w:p w:rsidR="00D300AD" w:rsidRDefault="00936B23" w:rsidP="00A42EFA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Работа с обращениями граждан</w:t>
      </w:r>
    </w:p>
    <w:p w:rsidR="006E14DC" w:rsidRPr="00A42EFA" w:rsidRDefault="006E14DC" w:rsidP="00A42EFA">
      <w:pPr>
        <w:jc w:val="center"/>
        <w:rPr>
          <w:b/>
          <w:sz w:val="28"/>
          <w:szCs w:val="28"/>
        </w:rPr>
      </w:pPr>
    </w:p>
    <w:p w:rsidR="0028247F" w:rsidRPr="00502B0F" w:rsidRDefault="0028247F" w:rsidP="0028247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В ГБУ 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 в 2022 году поступило 6491 письменных обращений граждан.</w:t>
      </w:r>
    </w:p>
    <w:p w:rsidR="0028247F" w:rsidRPr="00502B0F" w:rsidRDefault="0028247F" w:rsidP="0028247F">
      <w:pPr>
        <w:jc w:val="both"/>
        <w:rPr>
          <w:sz w:val="28"/>
          <w:szCs w:val="28"/>
        </w:rPr>
      </w:pPr>
      <w:r w:rsidRPr="00502B0F">
        <w:rPr>
          <w:sz w:val="28"/>
          <w:szCs w:val="28"/>
        </w:rPr>
        <w:tab/>
        <w:t>Все документы отработаны в нормативные сроки, информация о результатах рассмотрения заявителям представлена своевременно.</w:t>
      </w:r>
    </w:p>
    <w:p w:rsidR="0028247F" w:rsidRPr="00502B0F" w:rsidRDefault="0028247F" w:rsidP="0028247F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В Учреждении постоянно ведется </w:t>
      </w:r>
      <w:proofErr w:type="gramStart"/>
      <w:r w:rsidRPr="00502B0F">
        <w:rPr>
          <w:sz w:val="28"/>
          <w:szCs w:val="28"/>
        </w:rPr>
        <w:t>контроль за</w:t>
      </w:r>
      <w:proofErr w:type="gramEnd"/>
      <w:r w:rsidRPr="00502B0F">
        <w:rPr>
          <w:sz w:val="28"/>
          <w:szCs w:val="28"/>
        </w:rPr>
        <w:t xml:space="preserve"> качеством и полнотой ответов, представляемых по письменным обращениям граждан. По каждому случа</w:t>
      </w:r>
      <w:r w:rsidR="00D300AD">
        <w:rPr>
          <w:sz w:val="28"/>
          <w:szCs w:val="28"/>
        </w:rPr>
        <w:t xml:space="preserve">ю </w:t>
      </w:r>
      <w:r w:rsidRPr="00502B0F">
        <w:rPr>
          <w:sz w:val="28"/>
          <w:szCs w:val="28"/>
        </w:rPr>
        <w:t xml:space="preserve">возврата документа на доработку из вышестоящих организаций, проводится разъяснительная работа с исполнителями по недопущению недоработанных и необъективных ответов. </w:t>
      </w:r>
    </w:p>
    <w:p w:rsidR="00A91964" w:rsidRPr="00D300AD" w:rsidRDefault="00A91964" w:rsidP="00D300AD">
      <w:pPr>
        <w:jc w:val="both"/>
        <w:rPr>
          <w:sz w:val="28"/>
          <w:szCs w:val="28"/>
        </w:rPr>
      </w:pPr>
    </w:p>
    <w:p w:rsidR="00D300AD" w:rsidRDefault="000B3012" w:rsidP="00A42EFA">
      <w:pPr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Работа в сфере обеспечения безопасн</w:t>
      </w:r>
      <w:r w:rsidR="006E14DC">
        <w:rPr>
          <w:b/>
          <w:sz w:val="28"/>
          <w:szCs w:val="28"/>
        </w:rPr>
        <w:t>ости</w:t>
      </w:r>
    </w:p>
    <w:p w:rsidR="006E14DC" w:rsidRPr="00502B0F" w:rsidRDefault="006E14DC" w:rsidP="00A42EFA">
      <w:pPr>
        <w:jc w:val="center"/>
        <w:rPr>
          <w:b/>
          <w:sz w:val="28"/>
          <w:szCs w:val="28"/>
        </w:rPr>
      </w:pPr>
    </w:p>
    <w:p w:rsidR="000B3012" w:rsidRPr="00502B0F" w:rsidRDefault="000B3012" w:rsidP="00F22B2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Службами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 осуществля</w:t>
      </w:r>
      <w:r w:rsidR="000E1B6B" w:rsidRPr="00502B0F">
        <w:rPr>
          <w:sz w:val="28"/>
          <w:szCs w:val="28"/>
        </w:rPr>
        <w:t>ю</w:t>
      </w:r>
      <w:r w:rsidRPr="00502B0F">
        <w:rPr>
          <w:sz w:val="28"/>
          <w:szCs w:val="28"/>
        </w:rPr>
        <w:t xml:space="preserve">тся ежедневные мероприятия по проверке МКД, закрепленной территории, выселенных и </w:t>
      </w:r>
      <w:proofErr w:type="spellStart"/>
      <w:r w:rsidRPr="00502B0F">
        <w:rPr>
          <w:sz w:val="28"/>
          <w:szCs w:val="28"/>
        </w:rPr>
        <w:t>полувыселенных</w:t>
      </w:r>
      <w:proofErr w:type="spellEnd"/>
      <w:r w:rsidRPr="00502B0F">
        <w:rPr>
          <w:sz w:val="28"/>
          <w:szCs w:val="28"/>
        </w:rPr>
        <w:t xml:space="preserve"> строений в рамках антитеррора.</w:t>
      </w:r>
    </w:p>
    <w:p w:rsidR="00891568" w:rsidRPr="00502B0F" w:rsidRDefault="0019433B" w:rsidP="00EE2928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За</w:t>
      </w:r>
      <w:r w:rsidR="009E458A" w:rsidRPr="00502B0F">
        <w:rPr>
          <w:sz w:val="28"/>
          <w:szCs w:val="28"/>
        </w:rPr>
        <w:t xml:space="preserve"> 2022</w:t>
      </w:r>
      <w:r w:rsidR="001E3A2D" w:rsidRPr="00502B0F">
        <w:rPr>
          <w:sz w:val="28"/>
          <w:szCs w:val="28"/>
        </w:rPr>
        <w:t xml:space="preserve"> </w:t>
      </w:r>
      <w:r w:rsidR="000B3012" w:rsidRPr="00502B0F">
        <w:rPr>
          <w:sz w:val="28"/>
          <w:szCs w:val="28"/>
        </w:rPr>
        <w:t xml:space="preserve">год </w:t>
      </w:r>
      <w:r w:rsidR="009E458A" w:rsidRPr="00502B0F">
        <w:rPr>
          <w:sz w:val="28"/>
          <w:szCs w:val="28"/>
        </w:rPr>
        <w:t>на территории района выявлено 9</w:t>
      </w:r>
      <w:r w:rsidR="000B3012" w:rsidRPr="00502B0F">
        <w:rPr>
          <w:sz w:val="28"/>
          <w:szCs w:val="28"/>
        </w:rPr>
        <w:t xml:space="preserve"> </w:t>
      </w:r>
      <w:r w:rsidR="009E458A" w:rsidRPr="00502B0F">
        <w:rPr>
          <w:sz w:val="28"/>
          <w:szCs w:val="28"/>
        </w:rPr>
        <w:t>ед. брошенного</w:t>
      </w:r>
      <w:r w:rsidR="00EE2928">
        <w:rPr>
          <w:sz w:val="28"/>
          <w:szCs w:val="28"/>
        </w:rPr>
        <w:t xml:space="preserve">, разукомплектованного </w:t>
      </w:r>
      <w:r w:rsidR="009E458A" w:rsidRPr="00502B0F">
        <w:rPr>
          <w:sz w:val="28"/>
          <w:szCs w:val="28"/>
        </w:rPr>
        <w:t>автотра</w:t>
      </w:r>
      <w:r w:rsidR="00EE2928">
        <w:rPr>
          <w:sz w:val="28"/>
          <w:szCs w:val="28"/>
        </w:rPr>
        <w:t xml:space="preserve">нспорта, из них; </w:t>
      </w:r>
      <w:r w:rsidR="009E458A" w:rsidRPr="00502B0F">
        <w:rPr>
          <w:sz w:val="28"/>
          <w:szCs w:val="28"/>
        </w:rPr>
        <w:t>6</w:t>
      </w:r>
      <w:r w:rsidR="000B3012" w:rsidRPr="00502B0F">
        <w:rPr>
          <w:sz w:val="28"/>
          <w:szCs w:val="28"/>
        </w:rPr>
        <w:t xml:space="preserve"> ед. были перемещены н</w:t>
      </w:r>
      <w:r w:rsidR="00891568" w:rsidRPr="00502B0F">
        <w:rPr>
          <w:sz w:val="28"/>
          <w:szCs w:val="28"/>
        </w:rPr>
        <w:t xml:space="preserve">а площадку </w:t>
      </w:r>
      <w:r w:rsidR="00891568" w:rsidRPr="00502B0F">
        <w:rPr>
          <w:sz w:val="28"/>
          <w:szCs w:val="28"/>
        </w:rPr>
        <w:lastRenderedPageBreak/>
        <w:t>временного хранения,</w:t>
      </w:r>
      <w:r w:rsidR="009E458A" w:rsidRPr="00502B0F">
        <w:rPr>
          <w:sz w:val="28"/>
          <w:szCs w:val="28"/>
        </w:rPr>
        <w:t xml:space="preserve"> 3</w:t>
      </w:r>
      <w:r w:rsidR="000B3012" w:rsidRPr="00502B0F">
        <w:rPr>
          <w:sz w:val="28"/>
          <w:szCs w:val="28"/>
        </w:rPr>
        <w:t xml:space="preserve"> ед., в результате проведенных мероприятий</w:t>
      </w:r>
      <w:r w:rsidR="00891568" w:rsidRPr="00502B0F">
        <w:rPr>
          <w:sz w:val="28"/>
          <w:szCs w:val="28"/>
        </w:rPr>
        <w:t>,</w:t>
      </w:r>
      <w:r w:rsidR="00D329E1" w:rsidRPr="00502B0F">
        <w:rPr>
          <w:sz w:val="28"/>
          <w:szCs w:val="28"/>
        </w:rPr>
        <w:t xml:space="preserve"> нашли своих владельцев и приведены в надлежащее состояние.</w:t>
      </w:r>
    </w:p>
    <w:p w:rsidR="000B3012" w:rsidRPr="00502B0F" w:rsidRDefault="000B3012" w:rsidP="0019433B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Для организации работы по выявлению не декларируемых фактов сдачи в аренду жилых помещений в </w:t>
      </w:r>
      <w:r w:rsidR="00891568" w:rsidRPr="00502B0F">
        <w:rPr>
          <w:sz w:val="28"/>
          <w:szCs w:val="28"/>
        </w:rPr>
        <w:t xml:space="preserve"> </w:t>
      </w:r>
      <w:r w:rsidRPr="00502B0F">
        <w:rPr>
          <w:sz w:val="28"/>
          <w:szCs w:val="28"/>
        </w:rPr>
        <w:t>районе, сформирована постоянно действующая рабочая группа, состоящая</w:t>
      </w:r>
      <w:r w:rsidR="00891568" w:rsidRPr="00502B0F">
        <w:rPr>
          <w:sz w:val="28"/>
          <w:szCs w:val="28"/>
        </w:rPr>
        <w:t xml:space="preserve"> из представителей ГБУ «</w:t>
      </w:r>
      <w:proofErr w:type="spellStart"/>
      <w:r w:rsidR="00891568" w:rsidRPr="00502B0F">
        <w:rPr>
          <w:sz w:val="28"/>
          <w:szCs w:val="28"/>
        </w:rPr>
        <w:t>Жилищник</w:t>
      </w:r>
      <w:proofErr w:type="spellEnd"/>
      <w:r w:rsidR="00891568" w:rsidRPr="00502B0F">
        <w:rPr>
          <w:sz w:val="28"/>
          <w:szCs w:val="28"/>
        </w:rPr>
        <w:t>»</w:t>
      </w:r>
      <w:r w:rsidRPr="00502B0F">
        <w:rPr>
          <w:sz w:val="28"/>
          <w:szCs w:val="28"/>
        </w:rPr>
        <w:t>, управы района, общественных пунктов охраны порядка района и полиции.</w:t>
      </w:r>
    </w:p>
    <w:p w:rsidR="00EE2928" w:rsidRDefault="00EE2928" w:rsidP="0019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комиссионных проверок</w:t>
      </w:r>
      <w:r w:rsidR="009E458A" w:rsidRPr="00502B0F">
        <w:rPr>
          <w:sz w:val="28"/>
          <w:szCs w:val="28"/>
        </w:rPr>
        <w:t xml:space="preserve"> выявлено</w:t>
      </w:r>
      <w:r w:rsidR="00891568" w:rsidRPr="00502B0F">
        <w:rPr>
          <w:sz w:val="28"/>
          <w:szCs w:val="28"/>
        </w:rPr>
        <w:t xml:space="preserve"> </w:t>
      </w:r>
      <w:r w:rsidR="009E458A" w:rsidRPr="00502B0F">
        <w:rPr>
          <w:sz w:val="28"/>
          <w:szCs w:val="28"/>
        </w:rPr>
        <w:t>1100 квартир</w:t>
      </w:r>
      <w:r w:rsidR="00891568" w:rsidRPr="00502B0F">
        <w:rPr>
          <w:sz w:val="28"/>
          <w:szCs w:val="28"/>
        </w:rPr>
        <w:t xml:space="preserve">, </w:t>
      </w:r>
      <w:r w:rsidR="009E458A" w:rsidRPr="00502B0F">
        <w:rPr>
          <w:sz w:val="28"/>
          <w:szCs w:val="28"/>
        </w:rPr>
        <w:t>предположительно сдающихся</w:t>
      </w:r>
      <w:r w:rsidR="00891568" w:rsidRPr="00502B0F">
        <w:rPr>
          <w:sz w:val="28"/>
          <w:szCs w:val="28"/>
        </w:rPr>
        <w:t xml:space="preserve"> в наем, выявленная информация используется для учета и посл</w:t>
      </w:r>
      <w:r>
        <w:rPr>
          <w:sz w:val="28"/>
          <w:szCs w:val="28"/>
        </w:rPr>
        <w:t xml:space="preserve">едующей проверки с ОМВД. </w:t>
      </w:r>
    </w:p>
    <w:p w:rsidR="00891568" w:rsidRPr="00502B0F" w:rsidRDefault="000B3012" w:rsidP="00E41373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Кроме того, представители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>» района Хамовники совместно с управой, ОМВД, ОПОП, межрайонной прокуратурой и МЧС проводят регулярные мероприятия по п</w:t>
      </w:r>
      <w:r w:rsidR="00B065A6" w:rsidRPr="00502B0F">
        <w:rPr>
          <w:sz w:val="28"/>
          <w:szCs w:val="28"/>
        </w:rPr>
        <w:t>роверке хостелов в жилом фонде.</w:t>
      </w:r>
    </w:p>
    <w:p w:rsidR="00EE2928" w:rsidRDefault="008A153D" w:rsidP="00F22B2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Ранее</w:t>
      </w:r>
      <w:r w:rsidR="00B065A6" w:rsidRPr="00502B0F">
        <w:rPr>
          <w:sz w:val="28"/>
          <w:szCs w:val="28"/>
        </w:rPr>
        <w:t xml:space="preserve"> </w:t>
      </w:r>
      <w:r w:rsidR="00D77E8F" w:rsidRPr="00502B0F">
        <w:rPr>
          <w:sz w:val="28"/>
          <w:szCs w:val="28"/>
        </w:rPr>
        <w:t>(</w:t>
      </w:r>
      <w:r w:rsidR="00B065A6" w:rsidRPr="00502B0F">
        <w:rPr>
          <w:sz w:val="28"/>
          <w:szCs w:val="28"/>
        </w:rPr>
        <w:t>2020</w:t>
      </w:r>
      <w:r w:rsidRPr="00502B0F">
        <w:rPr>
          <w:sz w:val="28"/>
          <w:szCs w:val="28"/>
        </w:rPr>
        <w:t xml:space="preserve"> </w:t>
      </w:r>
      <w:r w:rsidR="00D77E8F" w:rsidRPr="00502B0F">
        <w:rPr>
          <w:sz w:val="28"/>
          <w:szCs w:val="28"/>
        </w:rPr>
        <w:t>г.)</w:t>
      </w:r>
      <w:r w:rsidR="000B3012" w:rsidRPr="00502B0F">
        <w:rPr>
          <w:sz w:val="28"/>
          <w:szCs w:val="28"/>
        </w:rPr>
        <w:t xml:space="preserve"> на территории района действовало 14 </w:t>
      </w:r>
      <w:r w:rsidR="00B065A6" w:rsidRPr="00502B0F">
        <w:rPr>
          <w:sz w:val="28"/>
          <w:szCs w:val="28"/>
        </w:rPr>
        <w:t>хостелов</w:t>
      </w:r>
      <w:r w:rsidR="000B3012" w:rsidRPr="00502B0F">
        <w:rPr>
          <w:sz w:val="28"/>
          <w:szCs w:val="28"/>
        </w:rPr>
        <w:t>, о</w:t>
      </w:r>
      <w:r w:rsidR="00EE2928">
        <w:rPr>
          <w:sz w:val="28"/>
          <w:szCs w:val="28"/>
        </w:rPr>
        <w:t xml:space="preserve">казывающих гостиничные услуги. </w:t>
      </w:r>
    </w:p>
    <w:p w:rsidR="00EE2928" w:rsidRDefault="000B3012" w:rsidP="00F22B26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В </w:t>
      </w:r>
      <w:r w:rsidR="00B065A6" w:rsidRPr="00502B0F">
        <w:rPr>
          <w:sz w:val="28"/>
          <w:szCs w:val="28"/>
        </w:rPr>
        <w:t xml:space="preserve">настоящее время в </w:t>
      </w:r>
      <w:r w:rsidRPr="00502B0F">
        <w:rPr>
          <w:sz w:val="28"/>
          <w:szCs w:val="28"/>
        </w:rPr>
        <w:t xml:space="preserve">результате </w:t>
      </w:r>
      <w:r w:rsidR="00B065A6" w:rsidRPr="00502B0F">
        <w:rPr>
          <w:sz w:val="28"/>
          <w:szCs w:val="28"/>
        </w:rPr>
        <w:t xml:space="preserve">совместной </w:t>
      </w:r>
      <w:r w:rsidRPr="00502B0F">
        <w:rPr>
          <w:sz w:val="28"/>
          <w:szCs w:val="28"/>
        </w:rPr>
        <w:t xml:space="preserve"> работы </w:t>
      </w:r>
      <w:r w:rsidR="00B065A6" w:rsidRPr="00502B0F">
        <w:rPr>
          <w:sz w:val="28"/>
          <w:szCs w:val="28"/>
        </w:rPr>
        <w:t xml:space="preserve"> управы, ГБУ «</w:t>
      </w:r>
      <w:proofErr w:type="spellStart"/>
      <w:r w:rsidR="00B065A6" w:rsidRPr="00502B0F">
        <w:rPr>
          <w:sz w:val="28"/>
          <w:szCs w:val="28"/>
        </w:rPr>
        <w:t>Жилищник</w:t>
      </w:r>
      <w:proofErr w:type="spellEnd"/>
      <w:r w:rsidR="00B065A6" w:rsidRPr="00502B0F">
        <w:rPr>
          <w:sz w:val="28"/>
          <w:szCs w:val="28"/>
        </w:rPr>
        <w:t xml:space="preserve">», прокуратуры, ОМВД, Управления </w:t>
      </w:r>
      <w:proofErr w:type="spellStart"/>
      <w:r w:rsidR="00B065A6" w:rsidRPr="00502B0F">
        <w:rPr>
          <w:sz w:val="28"/>
          <w:szCs w:val="28"/>
        </w:rPr>
        <w:t>Роспотребна</w:t>
      </w:r>
      <w:r w:rsidR="00EE2928">
        <w:rPr>
          <w:sz w:val="28"/>
          <w:szCs w:val="28"/>
        </w:rPr>
        <w:t>дзора</w:t>
      </w:r>
      <w:proofErr w:type="spellEnd"/>
      <w:r w:rsidR="00EE2928">
        <w:rPr>
          <w:sz w:val="28"/>
          <w:szCs w:val="28"/>
        </w:rPr>
        <w:t xml:space="preserve"> на территории действуе</w:t>
      </w:r>
      <w:r w:rsidR="009E458A" w:rsidRPr="00502B0F">
        <w:rPr>
          <w:sz w:val="28"/>
          <w:szCs w:val="28"/>
        </w:rPr>
        <w:t xml:space="preserve">т 1 хостел по адресу: ул. Волхонка, 9 стр. 2 кв. 7. </w:t>
      </w:r>
    </w:p>
    <w:p w:rsidR="009E458A" w:rsidRPr="00502B0F" w:rsidRDefault="00D300AD" w:rsidP="00F22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065A6" w:rsidRPr="00502B0F">
        <w:rPr>
          <w:sz w:val="28"/>
          <w:szCs w:val="28"/>
        </w:rPr>
        <w:t xml:space="preserve"> владельца</w:t>
      </w:r>
      <w:r>
        <w:rPr>
          <w:sz w:val="28"/>
          <w:szCs w:val="28"/>
        </w:rPr>
        <w:t xml:space="preserve"> данного хостела направлены документы в Хамовническую</w:t>
      </w:r>
      <w:r w:rsidR="009E458A" w:rsidRPr="00502B0F">
        <w:rPr>
          <w:sz w:val="28"/>
          <w:szCs w:val="28"/>
        </w:rPr>
        <w:t xml:space="preserve"> ме</w:t>
      </w:r>
      <w:r>
        <w:rPr>
          <w:sz w:val="28"/>
          <w:szCs w:val="28"/>
        </w:rPr>
        <w:t>жрайонную прокуратуру</w:t>
      </w:r>
      <w:r w:rsidR="009E458A" w:rsidRPr="00502B0F">
        <w:rPr>
          <w:sz w:val="28"/>
          <w:szCs w:val="28"/>
        </w:rPr>
        <w:t>.</w:t>
      </w:r>
    </w:p>
    <w:p w:rsidR="009B08EA" w:rsidRPr="00502B0F" w:rsidRDefault="009B08EA" w:rsidP="00F22B26">
      <w:pPr>
        <w:jc w:val="center"/>
        <w:rPr>
          <w:b/>
          <w:color w:val="000000" w:themeColor="text1"/>
          <w:sz w:val="28"/>
          <w:szCs w:val="28"/>
        </w:rPr>
      </w:pPr>
    </w:p>
    <w:p w:rsidR="00D300AD" w:rsidRDefault="00D300AD" w:rsidP="00A42E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Работа в сфере гражданской обороны и чрезвычайных ситуаций</w:t>
      </w:r>
    </w:p>
    <w:p w:rsidR="006E14DC" w:rsidRPr="00502B0F" w:rsidRDefault="006E14DC" w:rsidP="00A42EFA">
      <w:pPr>
        <w:jc w:val="center"/>
        <w:rPr>
          <w:b/>
          <w:color w:val="000000" w:themeColor="text1"/>
          <w:sz w:val="28"/>
          <w:szCs w:val="28"/>
        </w:rPr>
      </w:pPr>
    </w:p>
    <w:p w:rsidR="000B3012" w:rsidRPr="00502B0F" w:rsidRDefault="000B3012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Сотрудники ГБУ «</w:t>
      </w:r>
      <w:proofErr w:type="spellStart"/>
      <w:r w:rsidRPr="00502B0F">
        <w:rPr>
          <w:color w:val="000000" w:themeColor="text1"/>
          <w:sz w:val="28"/>
          <w:szCs w:val="28"/>
        </w:rPr>
        <w:t>Жилищник</w:t>
      </w:r>
      <w:proofErr w:type="spellEnd"/>
      <w:r w:rsidRPr="00502B0F">
        <w:rPr>
          <w:color w:val="000000" w:themeColor="text1"/>
          <w:sz w:val="28"/>
          <w:szCs w:val="28"/>
        </w:rPr>
        <w:t xml:space="preserve"> района Хамовники» на постоянной основе задействованы в меропри</w:t>
      </w:r>
      <w:r w:rsidR="00D300AD">
        <w:rPr>
          <w:color w:val="000000" w:themeColor="text1"/>
          <w:sz w:val="28"/>
          <w:szCs w:val="28"/>
        </w:rPr>
        <w:t>ятиях по гражданской обороне и ликвидации чрезвычайных ситуаций</w:t>
      </w:r>
      <w:r w:rsidRPr="00502B0F">
        <w:rPr>
          <w:color w:val="000000" w:themeColor="text1"/>
          <w:sz w:val="28"/>
          <w:szCs w:val="28"/>
        </w:rPr>
        <w:t>.</w:t>
      </w:r>
    </w:p>
    <w:p w:rsidR="005C25D4" w:rsidRPr="00502B0F" w:rsidRDefault="005C25D4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 В  202</w:t>
      </w:r>
      <w:r w:rsidR="00833CC8" w:rsidRPr="00502B0F">
        <w:rPr>
          <w:color w:val="000000" w:themeColor="text1"/>
          <w:sz w:val="28"/>
          <w:szCs w:val="28"/>
        </w:rPr>
        <w:t>2</w:t>
      </w:r>
      <w:r w:rsidR="00A91964">
        <w:rPr>
          <w:color w:val="000000" w:themeColor="text1"/>
          <w:sz w:val="28"/>
          <w:szCs w:val="28"/>
        </w:rPr>
        <w:t xml:space="preserve"> году  Учреждение</w:t>
      </w:r>
      <w:r w:rsidR="000B3012" w:rsidRPr="00502B0F">
        <w:rPr>
          <w:color w:val="000000" w:themeColor="text1"/>
          <w:sz w:val="28"/>
          <w:szCs w:val="28"/>
        </w:rPr>
        <w:t xml:space="preserve"> приняло участие в 2-х штабных тренировках, </w:t>
      </w:r>
      <w:r w:rsidRPr="00502B0F">
        <w:rPr>
          <w:color w:val="000000" w:themeColor="text1"/>
          <w:sz w:val="28"/>
          <w:szCs w:val="28"/>
        </w:rPr>
        <w:t xml:space="preserve">проводимых в районе Хамовники. </w:t>
      </w:r>
    </w:p>
    <w:p w:rsidR="000B3012" w:rsidRPr="00502B0F" w:rsidRDefault="00833CC8" w:rsidP="00E4137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02B0F">
        <w:rPr>
          <w:color w:val="000000" w:themeColor="text1"/>
          <w:sz w:val="28"/>
          <w:szCs w:val="28"/>
        </w:rPr>
        <w:t>4 октября 2022</w:t>
      </w:r>
      <w:r w:rsidR="000B3012" w:rsidRPr="00502B0F">
        <w:rPr>
          <w:color w:val="000000" w:themeColor="text1"/>
          <w:sz w:val="28"/>
          <w:szCs w:val="28"/>
        </w:rPr>
        <w:t xml:space="preserve"> года  была проведена Всероссийская штабная тренировка с </w:t>
      </w:r>
      <w:r w:rsidR="005C25D4" w:rsidRPr="00502B0F">
        <w:rPr>
          <w:color w:val="000000" w:themeColor="text1"/>
          <w:sz w:val="28"/>
          <w:szCs w:val="28"/>
        </w:rPr>
        <w:t xml:space="preserve"> </w:t>
      </w:r>
      <w:r w:rsidR="000B3012" w:rsidRPr="00502B0F">
        <w:rPr>
          <w:color w:val="000000" w:themeColor="text1"/>
          <w:sz w:val="28"/>
          <w:szCs w:val="28"/>
        </w:rPr>
        <w:t xml:space="preserve">развертыванием пунктов выдачи воды для населения при возникновении ЧС и развертыванием </w:t>
      </w:r>
      <w:r w:rsidR="005C25D4" w:rsidRPr="00502B0F">
        <w:rPr>
          <w:color w:val="000000" w:themeColor="text1"/>
          <w:sz w:val="28"/>
          <w:szCs w:val="28"/>
        </w:rPr>
        <w:t>укрытия для приема населения, в которой  были отработаны действия работников ГБУ «</w:t>
      </w:r>
      <w:proofErr w:type="spellStart"/>
      <w:r w:rsidR="005C25D4" w:rsidRPr="00502B0F">
        <w:rPr>
          <w:color w:val="000000" w:themeColor="text1"/>
          <w:sz w:val="28"/>
          <w:szCs w:val="28"/>
        </w:rPr>
        <w:t>Жилищник</w:t>
      </w:r>
      <w:proofErr w:type="spellEnd"/>
      <w:r w:rsidR="005C25D4" w:rsidRPr="00502B0F">
        <w:rPr>
          <w:color w:val="000000" w:themeColor="text1"/>
          <w:sz w:val="28"/>
          <w:szCs w:val="28"/>
        </w:rPr>
        <w:t xml:space="preserve">» по практическим действиям. </w:t>
      </w:r>
      <w:proofErr w:type="gramEnd"/>
    </w:p>
    <w:p w:rsidR="000B3012" w:rsidRPr="00502B0F" w:rsidRDefault="0025700E" w:rsidP="0025700E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           </w:t>
      </w:r>
      <w:r w:rsidR="000B3012" w:rsidRPr="00502B0F">
        <w:rPr>
          <w:color w:val="000000" w:themeColor="text1"/>
          <w:sz w:val="28"/>
          <w:szCs w:val="28"/>
        </w:rPr>
        <w:t>Кроме того, в течение года были проведены следующие мероприятия: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- смотр-конкурс защитных сооружений;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- согласование Плана основных мероприятий в области ГО ЧС;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- обучение специалистов в учебно-методическом центре города; 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- участие в заседаниях КЧС и ПБ района и исполнение их решений;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- приведение в соответствие с действующими требованиями документов по ГО и ЧС;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- участие в окружном </w:t>
      </w:r>
      <w:r w:rsidR="003C63DD" w:rsidRPr="00502B0F">
        <w:rPr>
          <w:color w:val="000000" w:themeColor="text1"/>
          <w:sz w:val="28"/>
          <w:szCs w:val="28"/>
        </w:rPr>
        <w:t>«С</w:t>
      </w:r>
      <w:r w:rsidRPr="00502B0F">
        <w:rPr>
          <w:color w:val="000000" w:themeColor="text1"/>
          <w:sz w:val="28"/>
          <w:szCs w:val="28"/>
        </w:rPr>
        <w:t>мотре-конкурсе</w:t>
      </w:r>
      <w:r w:rsidR="00833CC8" w:rsidRPr="00502B0F">
        <w:rPr>
          <w:color w:val="000000" w:themeColor="text1"/>
          <w:sz w:val="28"/>
          <w:szCs w:val="28"/>
        </w:rPr>
        <w:t>-2022</w:t>
      </w:r>
      <w:r w:rsidR="003C63DD" w:rsidRPr="00502B0F">
        <w:rPr>
          <w:color w:val="000000" w:themeColor="text1"/>
          <w:sz w:val="28"/>
          <w:szCs w:val="28"/>
        </w:rPr>
        <w:t>»</w:t>
      </w:r>
      <w:r w:rsidRPr="00502B0F">
        <w:rPr>
          <w:color w:val="000000" w:themeColor="text1"/>
          <w:sz w:val="28"/>
          <w:szCs w:val="28"/>
        </w:rPr>
        <w:t xml:space="preserve"> учебно-консультационных пунктов по ГО и ЧС (ул., Ефремова д., 13) – занял </w:t>
      </w:r>
      <w:r w:rsidR="005C25D4" w:rsidRPr="00502B0F">
        <w:rPr>
          <w:color w:val="000000" w:themeColor="text1"/>
          <w:sz w:val="28"/>
          <w:szCs w:val="28"/>
        </w:rPr>
        <w:t>второе</w:t>
      </w:r>
      <w:r w:rsidRPr="00502B0F">
        <w:rPr>
          <w:color w:val="000000" w:themeColor="text1"/>
          <w:sz w:val="28"/>
          <w:szCs w:val="28"/>
        </w:rPr>
        <w:t xml:space="preserve"> место в округе среди УКП (р</w:t>
      </w:r>
      <w:r w:rsidR="00833CC8" w:rsidRPr="00502B0F">
        <w:rPr>
          <w:color w:val="000000" w:themeColor="text1"/>
          <w:sz w:val="28"/>
          <w:szCs w:val="28"/>
        </w:rPr>
        <w:t>аспоряжение префектуры ЦАО № 284</w:t>
      </w:r>
      <w:r w:rsidRPr="00502B0F">
        <w:rPr>
          <w:color w:val="000000" w:themeColor="text1"/>
          <w:sz w:val="28"/>
          <w:szCs w:val="28"/>
        </w:rPr>
        <w:t>-р</w:t>
      </w:r>
      <w:r w:rsidR="00833CC8" w:rsidRPr="00502B0F">
        <w:rPr>
          <w:color w:val="000000" w:themeColor="text1"/>
          <w:sz w:val="28"/>
          <w:szCs w:val="28"/>
        </w:rPr>
        <w:t xml:space="preserve"> от 06 октября 2022</w:t>
      </w:r>
      <w:r w:rsidRPr="00502B0F">
        <w:rPr>
          <w:color w:val="000000" w:themeColor="text1"/>
          <w:sz w:val="28"/>
          <w:szCs w:val="28"/>
        </w:rPr>
        <w:t xml:space="preserve"> года);</w:t>
      </w:r>
    </w:p>
    <w:p w:rsidR="000B3012" w:rsidRPr="00502B0F" w:rsidRDefault="000B3012" w:rsidP="00052632">
      <w:pPr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- в соответствии с приказом МЧС РФ № 216 ДСП от 27.03.2020 года </w:t>
      </w:r>
      <w:r w:rsidR="00607778" w:rsidRPr="00502B0F">
        <w:rPr>
          <w:color w:val="000000" w:themeColor="text1"/>
          <w:sz w:val="28"/>
          <w:szCs w:val="28"/>
        </w:rPr>
        <w:t xml:space="preserve">осуществлена корректировка </w:t>
      </w:r>
      <w:r w:rsidRPr="00502B0F">
        <w:rPr>
          <w:color w:val="000000" w:themeColor="text1"/>
          <w:sz w:val="28"/>
          <w:szCs w:val="28"/>
        </w:rPr>
        <w:t>План</w:t>
      </w:r>
      <w:r w:rsidR="005C25D4" w:rsidRPr="00502B0F">
        <w:rPr>
          <w:color w:val="000000" w:themeColor="text1"/>
          <w:sz w:val="28"/>
          <w:szCs w:val="28"/>
        </w:rPr>
        <w:t>а</w:t>
      </w:r>
      <w:r w:rsidRPr="00502B0F">
        <w:rPr>
          <w:color w:val="000000" w:themeColor="text1"/>
          <w:sz w:val="28"/>
          <w:szCs w:val="28"/>
        </w:rPr>
        <w:t xml:space="preserve"> гражданской обороны </w:t>
      </w:r>
      <w:r w:rsidR="00A114DE" w:rsidRPr="00502B0F">
        <w:rPr>
          <w:color w:val="000000" w:themeColor="text1"/>
          <w:sz w:val="28"/>
          <w:szCs w:val="28"/>
        </w:rPr>
        <w:t>ГБУ «</w:t>
      </w:r>
      <w:proofErr w:type="spellStart"/>
      <w:r w:rsidR="00A114DE" w:rsidRPr="00502B0F">
        <w:rPr>
          <w:color w:val="000000" w:themeColor="text1"/>
          <w:sz w:val="28"/>
          <w:szCs w:val="28"/>
        </w:rPr>
        <w:t>Жилищник</w:t>
      </w:r>
      <w:proofErr w:type="spellEnd"/>
      <w:r w:rsidR="00A114DE" w:rsidRPr="00502B0F">
        <w:rPr>
          <w:color w:val="000000" w:themeColor="text1"/>
          <w:sz w:val="28"/>
          <w:szCs w:val="28"/>
        </w:rPr>
        <w:t xml:space="preserve"> района Хамовники».</w:t>
      </w:r>
    </w:p>
    <w:p w:rsidR="00337914" w:rsidRPr="00502B0F" w:rsidRDefault="00607778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По состоянию на 01.01.2023 года в </w:t>
      </w:r>
      <w:r w:rsidR="00833CC8" w:rsidRPr="00502B0F">
        <w:rPr>
          <w:color w:val="000000" w:themeColor="text1"/>
          <w:sz w:val="28"/>
          <w:szCs w:val="28"/>
        </w:rPr>
        <w:t>оперативном управлении ГБУ «</w:t>
      </w:r>
      <w:proofErr w:type="spellStart"/>
      <w:r w:rsidR="00833CC8" w:rsidRPr="00502B0F">
        <w:rPr>
          <w:color w:val="000000" w:themeColor="text1"/>
          <w:sz w:val="28"/>
          <w:szCs w:val="28"/>
        </w:rPr>
        <w:t>Жилищник</w:t>
      </w:r>
      <w:proofErr w:type="spellEnd"/>
      <w:r w:rsidR="00833CC8" w:rsidRPr="00502B0F">
        <w:rPr>
          <w:color w:val="000000" w:themeColor="text1"/>
          <w:sz w:val="28"/>
          <w:szCs w:val="28"/>
        </w:rPr>
        <w:t xml:space="preserve">» находится </w:t>
      </w:r>
      <w:r w:rsidR="0039772F" w:rsidRPr="00502B0F">
        <w:rPr>
          <w:color w:val="000000" w:themeColor="text1"/>
          <w:sz w:val="28"/>
          <w:szCs w:val="28"/>
        </w:rPr>
        <w:t>6</w:t>
      </w:r>
      <w:r w:rsidR="00833CC8" w:rsidRPr="00502B0F">
        <w:rPr>
          <w:color w:val="000000" w:themeColor="text1"/>
          <w:sz w:val="28"/>
          <w:szCs w:val="28"/>
        </w:rPr>
        <w:t>1 защитное сооружение гра</w:t>
      </w:r>
      <w:r w:rsidR="00337914" w:rsidRPr="00502B0F">
        <w:rPr>
          <w:color w:val="000000" w:themeColor="text1"/>
          <w:sz w:val="28"/>
          <w:szCs w:val="28"/>
        </w:rPr>
        <w:t>жданской обороны</w:t>
      </w:r>
      <w:r w:rsidRPr="00502B0F">
        <w:rPr>
          <w:color w:val="000000" w:themeColor="text1"/>
          <w:sz w:val="28"/>
          <w:szCs w:val="28"/>
        </w:rPr>
        <w:t xml:space="preserve">; </w:t>
      </w:r>
      <w:r w:rsidR="002468B5" w:rsidRPr="00502B0F">
        <w:rPr>
          <w:color w:val="000000" w:themeColor="text1"/>
          <w:sz w:val="28"/>
          <w:szCs w:val="28"/>
        </w:rPr>
        <w:t>из них 23</w:t>
      </w:r>
      <w:r w:rsidRPr="00502B0F">
        <w:rPr>
          <w:color w:val="000000" w:themeColor="text1"/>
          <w:sz w:val="28"/>
          <w:szCs w:val="28"/>
        </w:rPr>
        <w:t xml:space="preserve"> </w:t>
      </w:r>
      <w:r w:rsidR="00324FBF" w:rsidRPr="00502B0F">
        <w:rPr>
          <w:color w:val="000000" w:themeColor="text1"/>
          <w:sz w:val="28"/>
          <w:szCs w:val="28"/>
        </w:rPr>
        <w:lastRenderedPageBreak/>
        <w:t>объекты приняты</w:t>
      </w:r>
      <w:r w:rsidRPr="00502B0F">
        <w:rPr>
          <w:color w:val="000000" w:themeColor="text1"/>
          <w:sz w:val="28"/>
          <w:szCs w:val="28"/>
        </w:rPr>
        <w:t xml:space="preserve"> </w:t>
      </w:r>
      <w:r w:rsidR="00367357" w:rsidRPr="00502B0F">
        <w:rPr>
          <w:color w:val="000000" w:themeColor="text1"/>
          <w:sz w:val="28"/>
          <w:szCs w:val="28"/>
        </w:rPr>
        <w:t xml:space="preserve"> от </w:t>
      </w:r>
      <w:r w:rsidR="00833CC8" w:rsidRPr="00502B0F">
        <w:rPr>
          <w:color w:val="000000" w:themeColor="text1"/>
          <w:sz w:val="28"/>
          <w:szCs w:val="28"/>
        </w:rPr>
        <w:t xml:space="preserve"> Департамента городского имущества города Москвы</w:t>
      </w:r>
      <w:r w:rsidR="002468B5" w:rsidRPr="00502B0F">
        <w:rPr>
          <w:color w:val="000000" w:themeColor="text1"/>
          <w:sz w:val="28"/>
          <w:szCs w:val="28"/>
        </w:rPr>
        <w:t xml:space="preserve"> в конце 2022 года</w:t>
      </w:r>
      <w:r w:rsidR="00833CC8" w:rsidRPr="00502B0F">
        <w:rPr>
          <w:color w:val="000000" w:themeColor="text1"/>
          <w:sz w:val="28"/>
          <w:szCs w:val="28"/>
        </w:rPr>
        <w:t>.</w:t>
      </w:r>
      <w:r w:rsidR="000F245D" w:rsidRPr="00502B0F">
        <w:rPr>
          <w:color w:val="000000" w:themeColor="text1"/>
          <w:sz w:val="28"/>
          <w:szCs w:val="28"/>
        </w:rPr>
        <w:t xml:space="preserve"> </w:t>
      </w:r>
    </w:p>
    <w:p w:rsidR="00337914" w:rsidRPr="00502B0F" w:rsidRDefault="00795819" w:rsidP="00E4137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07778" w:rsidRPr="00502B0F">
        <w:rPr>
          <w:color w:val="000000" w:themeColor="text1"/>
          <w:sz w:val="28"/>
          <w:szCs w:val="28"/>
        </w:rPr>
        <w:t xml:space="preserve"> в</w:t>
      </w:r>
      <w:r w:rsidR="00337914" w:rsidRPr="00502B0F">
        <w:rPr>
          <w:color w:val="000000" w:themeColor="text1"/>
          <w:sz w:val="28"/>
          <w:szCs w:val="28"/>
        </w:rPr>
        <w:t xml:space="preserve"> 2022 году п</w:t>
      </w:r>
      <w:r w:rsidR="00607778" w:rsidRPr="00502B0F">
        <w:rPr>
          <w:color w:val="000000" w:themeColor="text1"/>
          <w:sz w:val="28"/>
          <w:szCs w:val="28"/>
        </w:rPr>
        <w:t>роведен косметический ремонт</w:t>
      </w:r>
      <w:r w:rsidR="000F245D" w:rsidRPr="00502B0F">
        <w:rPr>
          <w:color w:val="000000" w:themeColor="text1"/>
          <w:sz w:val="28"/>
          <w:szCs w:val="28"/>
        </w:rPr>
        <w:t xml:space="preserve"> </w:t>
      </w:r>
      <w:r w:rsidR="002468B5" w:rsidRPr="00502B0F">
        <w:rPr>
          <w:color w:val="000000" w:themeColor="text1"/>
          <w:sz w:val="28"/>
          <w:szCs w:val="28"/>
        </w:rPr>
        <w:t>18</w:t>
      </w:r>
      <w:r w:rsidR="00337914" w:rsidRPr="00502B0F">
        <w:rPr>
          <w:color w:val="000000" w:themeColor="text1"/>
          <w:sz w:val="28"/>
          <w:szCs w:val="28"/>
        </w:rPr>
        <w:t>-ти</w:t>
      </w:r>
      <w:r w:rsidR="000F245D" w:rsidRPr="00502B0F">
        <w:rPr>
          <w:color w:val="000000" w:themeColor="text1"/>
          <w:sz w:val="28"/>
          <w:szCs w:val="28"/>
        </w:rPr>
        <w:t xml:space="preserve"> объектов</w:t>
      </w:r>
      <w:r w:rsidR="00607778" w:rsidRPr="00502B0F">
        <w:rPr>
          <w:color w:val="000000" w:themeColor="text1"/>
          <w:sz w:val="28"/>
          <w:szCs w:val="28"/>
        </w:rPr>
        <w:t xml:space="preserve"> гражданской обороны</w:t>
      </w:r>
      <w:r>
        <w:rPr>
          <w:color w:val="000000" w:themeColor="text1"/>
          <w:sz w:val="28"/>
          <w:szCs w:val="28"/>
        </w:rPr>
        <w:t>;</w:t>
      </w:r>
    </w:p>
    <w:p w:rsidR="00607778" w:rsidRPr="00502B0F" w:rsidRDefault="00607778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- </w:t>
      </w:r>
      <w:r w:rsidR="002468B5" w:rsidRPr="00502B0F">
        <w:rPr>
          <w:color w:val="000000" w:themeColor="text1"/>
          <w:sz w:val="28"/>
          <w:szCs w:val="28"/>
        </w:rPr>
        <w:t>капитальный ремонт 12</w:t>
      </w:r>
      <w:r w:rsidR="00337914" w:rsidRPr="00502B0F">
        <w:rPr>
          <w:color w:val="000000" w:themeColor="text1"/>
          <w:sz w:val="28"/>
          <w:szCs w:val="28"/>
        </w:rPr>
        <w:t>-ти защитных сооружений</w:t>
      </w:r>
      <w:r w:rsidRPr="00502B0F">
        <w:rPr>
          <w:color w:val="000000" w:themeColor="text1"/>
          <w:sz w:val="28"/>
          <w:szCs w:val="28"/>
        </w:rPr>
        <w:t xml:space="preserve"> был выполнен в 2021 году</w:t>
      </w:r>
      <w:r w:rsidR="00337914" w:rsidRPr="00502B0F">
        <w:rPr>
          <w:color w:val="000000" w:themeColor="text1"/>
          <w:sz w:val="28"/>
          <w:szCs w:val="28"/>
        </w:rPr>
        <w:t xml:space="preserve">; </w:t>
      </w:r>
    </w:p>
    <w:p w:rsidR="00337914" w:rsidRPr="00502B0F" w:rsidRDefault="00607778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- </w:t>
      </w:r>
      <w:r w:rsidR="00337914" w:rsidRPr="00502B0F">
        <w:rPr>
          <w:color w:val="000000" w:themeColor="text1"/>
          <w:sz w:val="28"/>
          <w:szCs w:val="28"/>
        </w:rPr>
        <w:t>подан</w:t>
      </w:r>
      <w:r w:rsidRPr="00502B0F">
        <w:rPr>
          <w:color w:val="000000" w:themeColor="text1"/>
          <w:sz w:val="28"/>
          <w:szCs w:val="28"/>
        </w:rPr>
        <w:t>а заявка на проведение капитального</w:t>
      </w:r>
      <w:r w:rsidR="00337914" w:rsidRPr="00502B0F">
        <w:rPr>
          <w:color w:val="000000" w:themeColor="text1"/>
          <w:sz w:val="28"/>
          <w:szCs w:val="28"/>
        </w:rPr>
        <w:t xml:space="preserve"> ремонт</w:t>
      </w:r>
      <w:r w:rsidRPr="00502B0F">
        <w:rPr>
          <w:color w:val="000000" w:themeColor="text1"/>
          <w:sz w:val="28"/>
          <w:szCs w:val="28"/>
        </w:rPr>
        <w:t>а</w:t>
      </w:r>
      <w:r w:rsidR="002468B5" w:rsidRPr="00502B0F">
        <w:rPr>
          <w:color w:val="000000" w:themeColor="text1"/>
          <w:sz w:val="28"/>
          <w:szCs w:val="28"/>
        </w:rPr>
        <w:t xml:space="preserve"> 8-м</w:t>
      </w:r>
      <w:r w:rsidR="00337914" w:rsidRPr="00502B0F">
        <w:rPr>
          <w:color w:val="000000" w:themeColor="text1"/>
          <w:sz w:val="28"/>
          <w:szCs w:val="28"/>
        </w:rPr>
        <w:t xml:space="preserve">и защитных сооружений.  </w:t>
      </w:r>
    </w:p>
    <w:p w:rsidR="00D74C4A" w:rsidRPr="00502B0F" w:rsidRDefault="00337914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>Готовы</w:t>
      </w:r>
      <w:r w:rsidR="00D74C4A" w:rsidRPr="00502B0F">
        <w:rPr>
          <w:color w:val="000000" w:themeColor="text1"/>
          <w:sz w:val="28"/>
          <w:szCs w:val="28"/>
        </w:rPr>
        <w:t xml:space="preserve"> к приему укрытия населения – </w:t>
      </w:r>
      <w:r w:rsidR="002468B5" w:rsidRPr="00502B0F">
        <w:rPr>
          <w:color w:val="000000" w:themeColor="text1"/>
          <w:sz w:val="28"/>
          <w:szCs w:val="28"/>
        </w:rPr>
        <w:t>30 объектов</w:t>
      </w:r>
      <w:r w:rsidR="00D74C4A" w:rsidRPr="00502B0F">
        <w:rPr>
          <w:color w:val="000000" w:themeColor="text1"/>
          <w:sz w:val="28"/>
          <w:szCs w:val="28"/>
        </w:rPr>
        <w:t xml:space="preserve"> </w:t>
      </w:r>
      <w:r w:rsidR="002468B5" w:rsidRPr="00502B0F">
        <w:rPr>
          <w:color w:val="000000" w:themeColor="text1"/>
          <w:sz w:val="28"/>
          <w:szCs w:val="28"/>
        </w:rPr>
        <w:t xml:space="preserve"> </w:t>
      </w:r>
    </w:p>
    <w:p w:rsidR="00A114DE" w:rsidRPr="00502B0F" w:rsidRDefault="00337914" w:rsidP="00E41373">
      <w:pPr>
        <w:ind w:firstLine="708"/>
        <w:jc w:val="both"/>
        <w:rPr>
          <w:color w:val="000000" w:themeColor="text1"/>
          <w:sz w:val="28"/>
          <w:szCs w:val="28"/>
        </w:rPr>
      </w:pPr>
      <w:r w:rsidRPr="00502B0F">
        <w:rPr>
          <w:color w:val="000000" w:themeColor="text1"/>
          <w:sz w:val="28"/>
          <w:szCs w:val="28"/>
        </w:rPr>
        <w:t xml:space="preserve">Дополнительно оборудовано </w:t>
      </w:r>
      <w:r w:rsidR="00833CC8" w:rsidRPr="00502B0F">
        <w:rPr>
          <w:color w:val="000000" w:themeColor="text1"/>
          <w:sz w:val="28"/>
          <w:szCs w:val="28"/>
        </w:rPr>
        <w:t xml:space="preserve">4 </w:t>
      </w:r>
      <w:proofErr w:type="gramStart"/>
      <w:r w:rsidR="00833CC8" w:rsidRPr="00502B0F">
        <w:rPr>
          <w:color w:val="000000" w:themeColor="text1"/>
          <w:sz w:val="28"/>
          <w:szCs w:val="28"/>
        </w:rPr>
        <w:t>подвальных</w:t>
      </w:r>
      <w:proofErr w:type="gramEnd"/>
      <w:r w:rsidR="00833CC8" w:rsidRPr="00502B0F">
        <w:rPr>
          <w:color w:val="000000" w:themeColor="text1"/>
          <w:sz w:val="28"/>
          <w:szCs w:val="28"/>
        </w:rPr>
        <w:t xml:space="preserve"> помещения в МКД для укрытия населения. </w:t>
      </w:r>
    </w:p>
    <w:p w:rsidR="002612D6" w:rsidRPr="00502B0F" w:rsidRDefault="002612D6" w:rsidP="00E41373">
      <w:pPr>
        <w:ind w:firstLine="708"/>
        <w:jc w:val="both"/>
        <w:rPr>
          <w:color w:val="000000" w:themeColor="text1"/>
          <w:sz w:val="28"/>
          <w:szCs w:val="28"/>
        </w:rPr>
      </w:pPr>
    </w:p>
    <w:p w:rsidR="0028247F" w:rsidRDefault="002612D6" w:rsidP="00A42EFA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502B0F">
        <w:rPr>
          <w:b/>
          <w:color w:val="000000" w:themeColor="text1"/>
          <w:sz w:val="28"/>
          <w:szCs w:val="28"/>
        </w:rPr>
        <w:t>Противопожарная безопасность</w:t>
      </w:r>
    </w:p>
    <w:p w:rsidR="006E14DC" w:rsidRPr="00A42EFA" w:rsidRDefault="006E14DC" w:rsidP="00A42EFA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1D4580" w:rsidRPr="00502B0F" w:rsidRDefault="001D4580" w:rsidP="00B06BD2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502B0F">
        <w:rPr>
          <w:bCs/>
          <w:iCs/>
          <w:sz w:val="28"/>
          <w:szCs w:val="28"/>
        </w:rPr>
        <w:t xml:space="preserve">В целях </w:t>
      </w:r>
      <w:r w:rsidR="00E30205" w:rsidRPr="00502B0F">
        <w:rPr>
          <w:bCs/>
          <w:iCs/>
          <w:sz w:val="28"/>
          <w:szCs w:val="28"/>
        </w:rPr>
        <w:t>профилактики</w:t>
      </w:r>
      <w:r w:rsidRPr="00502B0F">
        <w:rPr>
          <w:bCs/>
          <w:iCs/>
          <w:sz w:val="28"/>
          <w:szCs w:val="28"/>
        </w:rPr>
        <w:t xml:space="preserve"> пожарной безопасности и повышения уровня п</w:t>
      </w:r>
      <w:r w:rsidR="00E30205" w:rsidRPr="00502B0F">
        <w:rPr>
          <w:bCs/>
          <w:iCs/>
          <w:sz w:val="28"/>
          <w:szCs w:val="28"/>
        </w:rPr>
        <w:t>ротивопожарной защиты</w:t>
      </w:r>
      <w:r w:rsidRPr="00502B0F">
        <w:rPr>
          <w:bCs/>
          <w:iCs/>
          <w:sz w:val="28"/>
          <w:szCs w:val="28"/>
        </w:rPr>
        <w:t xml:space="preserve"> </w:t>
      </w:r>
      <w:r w:rsidR="00E30205" w:rsidRPr="00502B0F">
        <w:rPr>
          <w:bCs/>
          <w:iCs/>
          <w:sz w:val="28"/>
          <w:szCs w:val="28"/>
        </w:rPr>
        <w:t>на постоянной основе</w:t>
      </w:r>
      <w:r w:rsidRPr="00502B0F">
        <w:rPr>
          <w:bCs/>
          <w:iCs/>
          <w:sz w:val="28"/>
          <w:szCs w:val="28"/>
        </w:rPr>
        <w:t xml:space="preserve"> проводятся мер</w:t>
      </w:r>
      <w:r w:rsidR="00820835">
        <w:rPr>
          <w:bCs/>
          <w:iCs/>
          <w:sz w:val="28"/>
          <w:szCs w:val="28"/>
        </w:rPr>
        <w:t>оприятия, направленные</w:t>
      </w:r>
      <w:r w:rsidRPr="00502B0F">
        <w:rPr>
          <w:sz w:val="28"/>
          <w:szCs w:val="28"/>
          <w:lang w:bidi="en-US"/>
        </w:rPr>
        <w:t xml:space="preserve"> на</w:t>
      </w:r>
      <w:r w:rsidR="00E30205" w:rsidRPr="00502B0F">
        <w:rPr>
          <w:sz w:val="28"/>
          <w:szCs w:val="28"/>
          <w:lang w:bidi="en-US"/>
        </w:rPr>
        <w:t xml:space="preserve"> предупреждение</w:t>
      </w:r>
      <w:r w:rsidR="00820835">
        <w:rPr>
          <w:sz w:val="28"/>
          <w:szCs w:val="28"/>
          <w:lang w:bidi="en-US"/>
        </w:rPr>
        <w:t xml:space="preserve"> </w:t>
      </w:r>
      <w:r w:rsidR="00B06BD2" w:rsidRPr="00502B0F">
        <w:rPr>
          <w:bCs/>
          <w:iCs/>
          <w:sz w:val="28"/>
          <w:szCs w:val="28"/>
        </w:rPr>
        <w:t>мер противопожарной безопасности и правил поведения при возникновении ЧС.</w:t>
      </w:r>
    </w:p>
    <w:p w:rsidR="001D4580" w:rsidRPr="00502B0F" w:rsidRDefault="001D4580" w:rsidP="00B06BD2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502B0F">
        <w:rPr>
          <w:sz w:val="28"/>
          <w:szCs w:val="28"/>
          <w:lang w:bidi="en-US"/>
        </w:rPr>
        <w:t>Информация на противопожарную тематику</w:t>
      </w:r>
      <w:r w:rsidR="00B06BD2" w:rsidRPr="00502B0F">
        <w:rPr>
          <w:sz w:val="28"/>
          <w:szCs w:val="28"/>
          <w:lang w:bidi="en-US"/>
        </w:rPr>
        <w:t xml:space="preserve"> с указанием телефонов экстренных служб, правилами пользования электроприборам</w:t>
      </w:r>
      <w:r w:rsidR="00820835">
        <w:rPr>
          <w:sz w:val="28"/>
          <w:szCs w:val="28"/>
          <w:lang w:bidi="en-US"/>
        </w:rPr>
        <w:t>и</w:t>
      </w:r>
      <w:r w:rsidR="00B06BD2" w:rsidRPr="00502B0F">
        <w:rPr>
          <w:sz w:val="28"/>
          <w:szCs w:val="28"/>
          <w:lang w:bidi="en-US"/>
        </w:rPr>
        <w:t xml:space="preserve"> и порядком действий в сл</w:t>
      </w:r>
      <w:r w:rsidR="00820835">
        <w:rPr>
          <w:sz w:val="28"/>
          <w:szCs w:val="28"/>
          <w:lang w:bidi="en-US"/>
        </w:rPr>
        <w:t>учае возникновения пожара в МКД</w:t>
      </w:r>
      <w:r w:rsidRPr="00502B0F">
        <w:rPr>
          <w:sz w:val="28"/>
          <w:szCs w:val="28"/>
          <w:lang w:bidi="en-US"/>
        </w:rPr>
        <w:t xml:space="preserve"> размещена на официальных сайтах управы и ГБУ «</w:t>
      </w:r>
      <w:proofErr w:type="spellStart"/>
      <w:r w:rsidRPr="00502B0F">
        <w:rPr>
          <w:sz w:val="28"/>
          <w:szCs w:val="28"/>
          <w:lang w:bidi="en-US"/>
        </w:rPr>
        <w:t>Жилищник</w:t>
      </w:r>
      <w:proofErr w:type="spellEnd"/>
      <w:r w:rsidRPr="00502B0F">
        <w:rPr>
          <w:sz w:val="28"/>
          <w:szCs w:val="28"/>
          <w:lang w:bidi="en-US"/>
        </w:rPr>
        <w:t xml:space="preserve"> района Хамовники»</w:t>
      </w:r>
      <w:r w:rsidR="00B06BD2" w:rsidRPr="00502B0F">
        <w:rPr>
          <w:sz w:val="28"/>
          <w:szCs w:val="28"/>
          <w:lang w:bidi="en-US"/>
        </w:rPr>
        <w:t xml:space="preserve">.  </w:t>
      </w:r>
    </w:p>
    <w:p w:rsidR="007971D6" w:rsidRPr="00502B0F" w:rsidRDefault="007971D6" w:rsidP="007971D6">
      <w:pPr>
        <w:ind w:firstLine="708"/>
        <w:jc w:val="both"/>
        <w:rPr>
          <w:bCs/>
          <w:iCs/>
          <w:sz w:val="28"/>
          <w:szCs w:val="28"/>
        </w:rPr>
      </w:pPr>
      <w:r w:rsidRPr="00502B0F">
        <w:rPr>
          <w:bCs/>
          <w:iCs/>
          <w:sz w:val="28"/>
          <w:szCs w:val="28"/>
        </w:rPr>
        <w:t>Совместно с сотрудниками 1-го РОНПР Управления по ЦАО ГУ МЧС России по г. Моск</w:t>
      </w:r>
      <w:r w:rsidR="00027B59" w:rsidRPr="00502B0F">
        <w:rPr>
          <w:bCs/>
          <w:iCs/>
          <w:sz w:val="28"/>
          <w:szCs w:val="28"/>
        </w:rPr>
        <w:t>ве в 2022 году были проведены 10</w:t>
      </w:r>
      <w:r w:rsidRPr="00502B0F">
        <w:rPr>
          <w:bCs/>
          <w:iCs/>
          <w:sz w:val="28"/>
          <w:szCs w:val="28"/>
        </w:rPr>
        <w:t xml:space="preserve"> рейдов по проверке МКД и обслуживаемой территории на предмет выявления нарушений пожарной безопасности. В адрес должностных лиц выдано 8 предписаний о выявленных нарушениях. </w:t>
      </w:r>
    </w:p>
    <w:p w:rsidR="00B06BD2" w:rsidRPr="00502B0F" w:rsidRDefault="00A91964" w:rsidP="00B06B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сведения </w:t>
      </w:r>
      <w:r w:rsidR="00B06BD2" w:rsidRPr="00502B0F">
        <w:rPr>
          <w:sz w:val="28"/>
          <w:szCs w:val="28"/>
        </w:rPr>
        <w:t>собстве</w:t>
      </w:r>
      <w:r w:rsidR="00820835">
        <w:rPr>
          <w:sz w:val="28"/>
          <w:szCs w:val="28"/>
        </w:rPr>
        <w:t xml:space="preserve">нников МКД доведена информация </w:t>
      </w:r>
      <w:r w:rsidR="00B06BD2" w:rsidRPr="00502B0F">
        <w:rPr>
          <w:sz w:val="28"/>
          <w:szCs w:val="28"/>
        </w:rPr>
        <w:t>об изменении Правил противо</w:t>
      </w:r>
      <w:r w:rsidR="00820835">
        <w:rPr>
          <w:sz w:val="28"/>
          <w:szCs w:val="28"/>
        </w:rPr>
        <w:t xml:space="preserve">пожарного режима РФ, утвержденных постановлением </w:t>
      </w:r>
      <w:r w:rsidR="00B06BD2" w:rsidRPr="00502B0F">
        <w:rPr>
          <w:sz w:val="28"/>
          <w:szCs w:val="28"/>
        </w:rPr>
        <w:t>Прав</w:t>
      </w:r>
      <w:r w:rsidR="00820835">
        <w:rPr>
          <w:sz w:val="28"/>
          <w:szCs w:val="28"/>
        </w:rPr>
        <w:t xml:space="preserve">ительства РФ </w:t>
      </w:r>
      <w:r w:rsidR="00B06BD2" w:rsidRPr="00502B0F">
        <w:rPr>
          <w:sz w:val="28"/>
          <w:szCs w:val="28"/>
        </w:rPr>
        <w:t>от 16.09.2020 №</w:t>
      </w:r>
      <w:r w:rsidR="00820835">
        <w:rPr>
          <w:sz w:val="28"/>
          <w:szCs w:val="28"/>
        </w:rPr>
        <w:t xml:space="preserve"> </w:t>
      </w:r>
      <w:r w:rsidR="00B06BD2" w:rsidRPr="00502B0F">
        <w:rPr>
          <w:sz w:val="28"/>
          <w:szCs w:val="28"/>
        </w:rPr>
        <w:t>1479</w:t>
      </w:r>
      <w:r w:rsidR="00820835">
        <w:rPr>
          <w:sz w:val="28"/>
          <w:szCs w:val="28"/>
        </w:rPr>
        <w:t>,</w:t>
      </w:r>
      <w:r w:rsidR="00B06BD2" w:rsidRPr="00502B0F">
        <w:rPr>
          <w:sz w:val="28"/>
          <w:szCs w:val="28"/>
        </w:rPr>
        <w:t xml:space="preserve"> в части исполнения пункта 71 </w:t>
      </w:r>
      <w:r w:rsidR="00820835">
        <w:rPr>
          <w:sz w:val="28"/>
          <w:szCs w:val="28"/>
        </w:rPr>
        <w:t>«</w:t>
      </w:r>
      <w:r w:rsidR="00B06BD2" w:rsidRPr="00502B0F">
        <w:rPr>
          <w:sz w:val="28"/>
          <w:szCs w:val="28"/>
        </w:rPr>
        <w:t>о беспрепятственном проезде пожарной техники через шлагбаумы, ворота и иные технические средства защиты, установленные на них, а также о запрете использования для стоянки автомобилей площадок для пожарной техники</w:t>
      </w:r>
      <w:r w:rsidR="00820835">
        <w:rPr>
          <w:sz w:val="28"/>
          <w:szCs w:val="28"/>
        </w:rPr>
        <w:t>»</w:t>
      </w:r>
      <w:r w:rsidR="00B06BD2" w:rsidRPr="00502B0F">
        <w:rPr>
          <w:sz w:val="28"/>
          <w:szCs w:val="28"/>
        </w:rPr>
        <w:t>.</w:t>
      </w:r>
      <w:proofErr w:type="gramEnd"/>
    </w:p>
    <w:p w:rsidR="00EE2928" w:rsidRDefault="00B06BD2" w:rsidP="00E30205">
      <w:pPr>
        <w:ind w:firstLine="851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Информация по пункту 71 указанных Правил размещена на информационных досках в подъездах жилых домов и на сайте управы и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Хамовники». </w:t>
      </w:r>
    </w:p>
    <w:p w:rsidR="0092665E" w:rsidRPr="00502B0F" w:rsidRDefault="00B06BD2" w:rsidP="00E30205">
      <w:pPr>
        <w:ind w:firstLine="851"/>
        <w:jc w:val="both"/>
        <w:rPr>
          <w:bCs/>
          <w:iCs/>
          <w:sz w:val="28"/>
          <w:szCs w:val="28"/>
        </w:rPr>
      </w:pPr>
      <w:r w:rsidRPr="00502B0F">
        <w:rPr>
          <w:bCs/>
          <w:iCs/>
          <w:sz w:val="28"/>
          <w:szCs w:val="28"/>
        </w:rPr>
        <w:t>Н</w:t>
      </w:r>
      <w:r w:rsidR="001D4580" w:rsidRPr="00502B0F">
        <w:rPr>
          <w:bCs/>
          <w:iCs/>
          <w:sz w:val="28"/>
          <w:szCs w:val="28"/>
        </w:rPr>
        <w:t xml:space="preserve">а регулярной основе проводится разъяснительная работа с жителями МКД об освобождении </w:t>
      </w:r>
      <w:proofErr w:type="spellStart"/>
      <w:r w:rsidR="001D4580" w:rsidRPr="00502B0F">
        <w:rPr>
          <w:bCs/>
          <w:iCs/>
          <w:sz w:val="28"/>
          <w:szCs w:val="28"/>
        </w:rPr>
        <w:t>приквартирных</w:t>
      </w:r>
      <w:proofErr w:type="spellEnd"/>
      <w:r w:rsidR="001D4580" w:rsidRPr="00502B0F">
        <w:rPr>
          <w:bCs/>
          <w:iCs/>
          <w:sz w:val="28"/>
          <w:szCs w:val="28"/>
        </w:rPr>
        <w:t xml:space="preserve"> холлов,</w:t>
      </w:r>
      <w:r w:rsidR="00E30205" w:rsidRPr="00502B0F">
        <w:rPr>
          <w:bCs/>
          <w:iCs/>
          <w:sz w:val="28"/>
          <w:szCs w:val="28"/>
        </w:rPr>
        <w:t xml:space="preserve"> лестничных клеток,</w:t>
      </w:r>
      <w:r w:rsidR="001D4580" w:rsidRPr="00502B0F">
        <w:rPr>
          <w:bCs/>
          <w:iCs/>
          <w:sz w:val="28"/>
          <w:szCs w:val="28"/>
        </w:rPr>
        <w:t xml:space="preserve"> балконов, лоджий и выходов на эвакуационные лестницы</w:t>
      </w:r>
      <w:r w:rsidRPr="00502B0F">
        <w:rPr>
          <w:bCs/>
          <w:iCs/>
          <w:sz w:val="28"/>
          <w:szCs w:val="28"/>
        </w:rPr>
        <w:t xml:space="preserve"> от посторонних предметов и хлама.</w:t>
      </w:r>
    </w:p>
    <w:p w:rsidR="00C01481" w:rsidRPr="00502B0F" w:rsidRDefault="00C01481" w:rsidP="00E30205">
      <w:pPr>
        <w:ind w:firstLine="851"/>
        <w:jc w:val="both"/>
        <w:rPr>
          <w:bCs/>
          <w:iCs/>
          <w:sz w:val="28"/>
          <w:szCs w:val="28"/>
        </w:rPr>
      </w:pPr>
    </w:p>
    <w:p w:rsidR="00EE2928" w:rsidRDefault="00C01481" w:rsidP="00E30205">
      <w:pPr>
        <w:ind w:firstLine="851"/>
        <w:jc w:val="both"/>
        <w:rPr>
          <w:color w:val="0E0E0F"/>
          <w:sz w:val="28"/>
          <w:szCs w:val="28"/>
          <w:shd w:val="clear" w:color="auto" w:fill="FFFFFF"/>
        </w:rPr>
      </w:pPr>
      <w:r w:rsidRPr="00502B0F">
        <w:rPr>
          <w:color w:val="0E0E0F"/>
          <w:sz w:val="28"/>
          <w:szCs w:val="28"/>
          <w:shd w:val="clear" w:color="auto" w:fill="FFFFFF"/>
        </w:rPr>
        <w:t>Летом 2022 года из-за неблагоприятных погодных условий (жара и сильный в</w:t>
      </w:r>
      <w:r w:rsidR="00EE2928">
        <w:rPr>
          <w:color w:val="0E0E0F"/>
          <w:sz w:val="28"/>
          <w:szCs w:val="28"/>
          <w:shd w:val="clear" w:color="auto" w:fill="FFFFFF"/>
        </w:rPr>
        <w:t xml:space="preserve">етер) возникла крайне сложная </w:t>
      </w:r>
      <w:r w:rsidRPr="00502B0F">
        <w:rPr>
          <w:color w:val="0E0E0F"/>
          <w:sz w:val="28"/>
          <w:szCs w:val="28"/>
          <w:shd w:val="clear" w:color="auto" w:fill="FFFFFF"/>
        </w:rPr>
        <w:t>ситуация с лесными</w:t>
      </w:r>
      <w:r w:rsidR="00EE2928">
        <w:rPr>
          <w:color w:val="0E0E0F"/>
          <w:sz w:val="28"/>
          <w:szCs w:val="28"/>
          <w:shd w:val="clear" w:color="auto" w:fill="FFFFFF"/>
        </w:rPr>
        <w:t xml:space="preserve"> пожарами в Рязанской области.</w:t>
      </w:r>
    </w:p>
    <w:p w:rsidR="00EE2928" w:rsidRDefault="00C01481" w:rsidP="00E30205">
      <w:pPr>
        <w:ind w:firstLine="851"/>
        <w:jc w:val="both"/>
        <w:rPr>
          <w:color w:val="0E0E0F"/>
          <w:sz w:val="28"/>
          <w:szCs w:val="28"/>
          <w:shd w:val="clear" w:color="auto" w:fill="FFFFFF"/>
        </w:rPr>
      </w:pPr>
      <w:r w:rsidRPr="00502B0F">
        <w:rPr>
          <w:color w:val="0E0E0F"/>
          <w:sz w:val="28"/>
          <w:szCs w:val="28"/>
          <w:shd w:val="clear" w:color="auto" w:fill="FFFFFF"/>
        </w:rPr>
        <w:t>В составе московской группировки</w:t>
      </w:r>
      <w:r w:rsidR="004C18B0" w:rsidRPr="00502B0F">
        <w:rPr>
          <w:color w:val="0E0E0F"/>
          <w:sz w:val="28"/>
          <w:szCs w:val="28"/>
          <w:shd w:val="clear" w:color="auto" w:fill="FFFFFF"/>
        </w:rPr>
        <w:t>, созданной из сводных отрядов городских и дорожных служб,</w:t>
      </w:r>
      <w:r w:rsidR="00EE2928">
        <w:rPr>
          <w:color w:val="0E0E0F"/>
          <w:sz w:val="28"/>
          <w:szCs w:val="28"/>
          <w:shd w:val="clear" w:color="auto" w:fill="FFFFFF"/>
        </w:rPr>
        <w:t xml:space="preserve"> работники ГБУ «</w:t>
      </w:r>
      <w:proofErr w:type="spellStart"/>
      <w:r w:rsidR="00EE2928">
        <w:rPr>
          <w:color w:val="0E0E0F"/>
          <w:sz w:val="28"/>
          <w:szCs w:val="28"/>
          <w:shd w:val="clear" w:color="auto" w:fill="FFFFFF"/>
        </w:rPr>
        <w:t>Жилищник</w:t>
      </w:r>
      <w:proofErr w:type="spellEnd"/>
      <w:r w:rsidR="00EE2928">
        <w:rPr>
          <w:color w:val="0E0E0F"/>
          <w:sz w:val="28"/>
          <w:szCs w:val="28"/>
          <w:shd w:val="clear" w:color="auto" w:fill="FFFFFF"/>
        </w:rPr>
        <w:t xml:space="preserve"> </w:t>
      </w:r>
      <w:r w:rsidRPr="00502B0F">
        <w:rPr>
          <w:color w:val="0E0E0F"/>
          <w:sz w:val="28"/>
          <w:szCs w:val="28"/>
          <w:shd w:val="clear" w:color="auto" w:fill="FFFFFF"/>
        </w:rPr>
        <w:t>района Хамовники» приняли непосредственное участие в тушении лесных</w:t>
      </w:r>
      <w:r w:rsidR="004C18B0" w:rsidRPr="00502B0F">
        <w:rPr>
          <w:color w:val="0E0E0F"/>
          <w:sz w:val="28"/>
          <w:szCs w:val="28"/>
          <w:shd w:val="clear" w:color="auto" w:fill="FFFFFF"/>
        </w:rPr>
        <w:t xml:space="preserve"> пожаров.</w:t>
      </w:r>
      <w:r w:rsidRPr="00502B0F"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EE2928" w:rsidRDefault="00EE2928" w:rsidP="00E30205">
      <w:pPr>
        <w:ind w:firstLine="851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lastRenderedPageBreak/>
        <w:t>В ликвидации пожаров</w:t>
      </w:r>
      <w:r w:rsidR="00ED23AE" w:rsidRPr="00502B0F">
        <w:rPr>
          <w:color w:val="0E0E0F"/>
          <w:sz w:val="28"/>
          <w:szCs w:val="28"/>
          <w:shd w:val="clear" w:color="auto" w:fill="FFFFFF"/>
        </w:rPr>
        <w:t xml:space="preserve"> была задействована </w:t>
      </w:r>
      <w:r w:rsidR="004C18B0" w:rsidRPr="00502B0F">
        <w:rPr>
          <w:color w:val="0E0E0F"/>
          <w:sz w:val="28"/>
          <w:szCs w:val="28"/>
          <w:shd w:val="clear" w:color="auto" w:fill="FFFFFF"/>
        </w:rPr>
        <w:t xml:space="preserve">поливомоечная </w:t>
      </w:r>
      <w:r w:rsidR="00ED23AE" w:rsidRPr="00502B0F">
        <w:rPr>
          <w:color w:val="0E0E0F"/>
          <w:sz w:val="28"/>
          <w:szCs w:val="28"/>
          <w:shd w:val="clear" w:color="auto" w:fill="FFFFFF"/>
        </w:rPr>
        <w:t>техника предприятия</w:t>
      </w:r>
      <w:r>
        <w:rPr>
          <w:color w:val="0E0E0F"/>
          <w:sz w:val="28"/>
          <w:szCs w:val="28"/>
          <w:shd w:val="clear" w:color="auto" w:fill="FFFFFF"/>
        </w:rPr>
        <w:t>.</w:t>
      </w:r>
    </w:p>
    <w:p w:rsidR="00C01481" w:rsidRPr="00502B0F" w:rsidRDefault="00ED23AE" w:rsidP="00E30205">
      <w:pPr>
        <w:ind w:firstLine="851"/>
        <w:jc w:val="both"/>
        <w:rPr>
          <w:sz w:val="28"/>
          <w:szCs w:val="28"/>
        </w:rPr>
      </w:pPr>
      <w:r w:rsidRPr="00502B0F">
        <w:rPr>
          <w:sz w:val="28"/>
          <w:szCs w:val="28"/>
        </w:rPr>
        <w:t xml:space="preserve">На реализацию мероприятий, связанных с ликвидацией ландшафтных пожаров в рамках межрегионального сотрудничества  </w:t>
      </w:r>
      <w:r w:rsidR="004C18B0" w:rsidRPr="00502B0F">
        <w:rPr>
          <w:sz w:val="28"/>
          <w:szCs w:val="28"/>
        </w:rPr>
        <w:t xml:space="preserve">городом </w:t>
      </w:r>
      <w:r w:rsidR="00EE2928">
        <w:rPr>
          <w:sz w:val="28"/>
          <w:szCs w:val="28"/>
        </w:rPr>
        <w:t>были выделены целевые средства -</w:t>
      </w:r>
      <w:r w:rsidRPr="00502B0F">
        <w:rPr>
          <w:sz w:val="28"/>
          <w:szCs w:val="28"/>
        </w:rPr>
        <w:t>2 053,</w:t>
      </w:r>
      <w:r w:rsidR="00EE2928">
        <w:rPr>
          <w:sz w:val="28"/>
          <w:szCs w:val="28"/>
        </w:rPr>
        <w:t>2 тыс. руб.</w:t>
      </w:r>
    </w:p>
    <w:p w:rsidR="00F92668" w:rsidRPr="00502B0F" w:rsidRDefault="00F92668" w:rsidP="00E30205">
      <w:pPr>
        <w:ind w:firstLine="851"/>
        <w:jc w:val="both"/>
        <w:rPr>
          <w:bCs/>
          <w:iCs/>
          <w:sz w:val="28"/>
          <w:szCs w:val="28"/>
        </w:rPr>
      </w:pPr>
    </w:p>
    <w:p w:rsidR="0092665E" w:rsidRPr="00502B0F" w:rsidRDefault="0092665E" w:rsidP="0092665E">
      <w:pPr>
        <w:ind w:firstLine="708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Информация о деятельности Учреждения, о предоставляемых услугах и расценках раскрывается через интернет сайт ГБУ «</w:t>
      </w:r>
      <w:proofErr w:type="spellStart"/>
      <w:r w:rsidRPr="00502B0F">
        <w:rPr>
          <w:sz w:val="28"/>
          <w:szCs w:val="28"/>
        </w:rPr>
        <w:t>Жилищник</w:t>
      </w:r>
      <w:proofErr w:type="spellEnd"/>
      <w:r w:rsidRPr="00502B0F">
        <w:rPr>
          <w:sz w:val="28"/>
          <w:szCs w:val="28"/>
        </w:rPr>
        <w:t xml:space="preserve"> района Хамовники», а также на порталах «ГИС ЖКХ», «Реформа ЖК», «Дома Москвы.</w:t>
      </w:r>
    </w:p>
    <w:p w:rsidR="0092665E" w:rsidRPr="00502B0F" w:rsidRDefault="0092665E" w:rsidP="0092665E">
      <w:pPr>
        <w:ind w:firstLine="851"/>
        <w:jc w:val="both"/>
        <w:rPr>
          <w:sz w:val="28"/>
          <w:szCs w:val="28"/>
        </w:rPr>
      </w:pPr>
      <w:r w:rsidRPr="00502B0F">
        <w:rPr>
          <w:sz w:val="28"/>
          <w:szCs w:val="28"/>
        </w:rPr>
        <w:t>Информация о деятельности Учреждения за 2022 год будет размещена на  указанных сайтах и порталах в установленный законом срок, до 01.04.2023</w:t>
      </w:r>
    </w:p>
    <w:p w:rsidR="001F1DF8" w:rsidRPr="00502B0F" w:rsidRDefault="001F1DF8" w:rsidP="00EC127E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0E31EF" w:rsidRPr="00502B0F" w:rsidRDefault="00EC127E" w:rsidP="00A42EF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02B0F">
        <w:rPr>
          <w:b/>
          <w:sz w:val="28"/>
          <w:szCs w:val="28"/>
        </w:rPr>
        <w:t>Спасибо за внимание!</w:t>
      </w:r>
    </w:p>
    <w:sectPr w:rsidR="000E31EF" w:rsidRPr="00502B0F" w:rsidSect="006A27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9E" w:rsidRDefault="00FE7E9E" w:rsidP="009261C6">
      <w:r>
        <w:separator/>
      </w:r>
    </w:p>
  </w:endnote>
  <w:endnote w:type="continuationSeparator" w:id="0">
    <w:p w:rsidR="00FE7E9E" w:rsidRDefault="00FE7E9E" w:rsidP="009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834520"/>
      <w:docPartObj>
        <w:docPartGallery w:val="Page Numbers (Bottom of Page)"/>
        <w:docPartUnique/>
      </w:docPartObj>
    </w:sdtPr>
    <w:sdtEndPr/>
    <w:sdtContent>
      <w:p w:rsidR="003F41FE" w:rsidRDefault="003F41F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19">
          <w:rPr>
            <w:noProof/>
          </w:rPr>
          <w:t>1</w:t>
        </w:r>
        <w:r>
          <w:fldChar w:fldCharType="end"/>
        </w:r>
      </w:p>
    </w:sdtContent>
  </w:sdt>
  <w:p w:rsidR="003F41FE" w:rsidRDefault="003F41F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9E" w:rsidRDefault="00FE7E9E" w:rsidP="009261C6">
      <w:r>
        <w:separator/>
      </w:r>
    </w:p>
  </w:footnote>
  <w:footnote w:type="continuationSeparator" w:id="0">
    <w:p w:rsidR="00FE7E9E" w:rsidRDefault="00FE7E9E" w:rsidP="0092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8E9"/>
    <w:multiLevelType w:val="hybridMultilevel"/>
    <w:tmpl w:val="99F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8FF"/>
    <w:multiLevelType w:val="hybridMultilevel"/>
    <w:tmpl w:val="7C46075E"/>
    <w:lvl w:ilvl="0" w:tplc="0419000B">
      <w:start w:val="1"/>
      <w:numFmt w:val="bullet"/>
      <w:lvlText w:val=""/>
      <w:lvlJc w:val="left"/>
      <w:pPr>
        <w:ind w:left="7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">
    <w:nsid w:val="1DBA29DD"/>
    <w:multiLevelType w:val="hybridMultilevel"/>
    <w:tmpl w:val="10EE0236"/>
    <w:lvl w:ilvl="0" w:tplc="75688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6A718B"/>
    <w:multiLevelType w:val="hybridMultilevel"/>
    <w:tmpl w:val="518AA886"/>
    <w:lvl w:ilvl="0" w:tplc="0CB02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2298D"/>
    <w:multiLevelType w:val="hybridMultilevel"/>
    <w:tmpl w:val="2D104266"/>
    <w:lvl w:ilvl="0" w:tplc="11AEA6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49D0"/>
    <w:multiLevelType w:val="hybridMultilevel"/>
    <w:tmpl w:val="327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5D0"/>
    <w:multiLevelType w:val="hybridMultilevel"/>
    <w:tmpl w:val="8DF2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2875"/>
    <w:multiLevelType w:val="hybridMultilevel"/>
    <w:tmpl w:val="3754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21FAE"/>
    <w:multiLevelType w:val="hybridMultilevel"/>
    <w:tmpl w:val="389C3876"/>
    <w:lvl w:ilvl="0" w:tplc="DDB2B1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C72C8C"/>
    <w:multiLevelType w:val="hybridMultilevel"/>
    <w:tmpl w:val="834E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17A1E"/>
    <w:multiLevelType w:val="hybridMultilevel"/>
    <w:tmpl w:val="5FFCD0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45B8"/>
    <w:multiLevelType w:val="hybridMultilevel"/>
    <w:tmpl w:val="AFCC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70919"/>
    <w:multiLevelType w:val="hybridMultilevel"/>
    <w:tmpl w:val="327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A"/>
    <w:rsid w:val="000017A2"/>
    <w:rsid w:val="00011C67"/>
    <w:rsid w:val="00017C51"/>
    <w:rsid w:val="00020423"/>
    <w:rsid w:val="000204F0"/>
    <w:rsid w:val="00027B59"/>
    <w:rsid w:val="00030E14"/>
    <w:rsid w:val="0003366D"/>
    <w:rsid w:val="00037C44"/>
    <w:rsid w:val="000411C5"/>
    <w:rsid w:val="0004174B"/>
    <w:rsid w:val="0004179D"/>
    <w:rsid w:val="0004244E"/>
    <w:rsid w:val="00045ED0"/>
    <w:rsid w:val="00052632"/>
    <w:rsid w:val="00054058"/>
    <w:rsid w:val="00055AE2"/>
    <w:rsid w:val="000740DC"/>
    <w:rsid w:val="00076E82"/>
    <w:rsid w:val="0008226D"/>
    <w:rsid w:val="00087D88"/>
    <w:rsid w:val="000A47CD"/>
    <w:rsid w:val="000A4F31"/>
    <w:rsid w:val="000B3012"/>
    <w:rsid w:val="000B4862"/>
    <w:rsid w:val="000B7A52"/>
    <w:rsid w:val="000E1B6B"/>
    <w:rsid w:val="000E1E8A"/>
    <w:rsid w:val="000E31EF"/>
    <w:rsid w:val="000E7331"/>
    <w:rsid w:val="000F245D"/>
    <w:rsid w:val="000F278B"/>
    <w:rsid w:val="000F2CA7"/>
    <w:rsid w:val="000F3878"/>
    <w:rsid w:val="001057F0"/>
    <w:rsid w:val="00107640"/>
    <w:rsid w:val="00111BC8"/>
    <w:rsid w:val="00117852"/>
    <w:rsid w:val="00117D58"/>
    <w:rsid w:val="0012081A"/>
    <w:rsid w:val="00131B59"/>
    <w:rsid w:val="00145A34"/>
    <w:rsid w:val="00146F4F"/>
    <w:rsid w:val="0015116F"/>
    <w:rsid w:val="00151604"/>
    <w:rsid w:val="00151A05"/>
    <w:rsid w:val="00152BF4"/>
    <w:rsid w:val="00163752"/>
    <w:rsid w:val="00163F14"/>
    <w:rsid w:val="001736BA"/>
    <w:rsid w:val="00193A56"/>
    <w:rsid w:val="0019433B"/>
    <w:rsid w:val="001B3692"/>
    <w:rsid w:val="001B798E"/>
    <w:rsid w:val="001B7AA3"/>
    <w:rsid w:val="001C3F71"/>
    <w:rsid w:val="001C7761"/>
    <w:rsid w:val="001D37BB"/>
    <w:rsid w:val="001D4580"/>
    <w:rsid w:val="001D67F2"/>
    <w:rsid w:val="001E0F54"/>
    <w:rsid w:val="001E2E27"/>
    <w:rsid w:val="001E3A2D"/>
    <w:rsid w:val="001E6603"/>
    <w:rsid w:val="001E7166"/>
    <w:rsid w:val="001E734D"/>
    <w:rsid w:val="001E76D1"/>
    <w:rsid w:val="001F1DF8"/>
    <w:rsid w:val="001F6F41"/>
    <w:rsid w:val="0021324F"/>
    <w:rsid w:val="00215966"/>
    <w:rsid w:val="002172AE"/>
    <w:rsid w:val="002278BB"/>
    <w:rsid w:val="00231470"/>
    <w:rsid w:val="0024514F"/>
    <w:rsid w:val="00245B54"/>
    <w:rsid w:val="002468B5"/>
    <w:rsid w:val="002478ED"/>
    <w:rsid w:val="00247923"/>
    <w:rsid w:val="0025700E"/>
    <w:rsid w:val="002612D6"/>
    <w:rsid w:val="00265266"/>
    <w:rsid w:val="00272054"/>
    <w:rsid w:val="00277CE0"/>
    <w:rsid w:val="00277E93"/>
    <w:rsid w:val="0028247F"/>
    <w:rsid w:val="00282D0B"/>
    <w:rsid w:val="00283CD9"/>
    <w:rsid w:val="00284A07"/>
    <w:rsid w:val="0028535B"/>
    <w:rsid w:val="00291C28"/>
    <w:rsid w:val="00292675"/>
    <w:rsid w:val="002931FE"/>
    <w:rsid w:val="00293D6D"/>
    <w:rsid w:val="00295080"/>
    <w:rsid w:val="00296604"/>
    <w:rsid w:val="00296B26"/>
    <w:rsid w:val="002978E8"/>
    <w:rsid w:val="002979D4"/>
    <w:rsid w:val="002A016D"/>
    <w:rsid w:val="002A502D"/>
    <w:rsid w:val="002C1CD7"/>
    <w:rsid w:val="002D00E3"/>
    <w:rsid w:val="002D2247"/>
    <w:rsid w:val="002D3A78"/>
    <w:rsid w:val="002E774D"/>
    <w:rsid w:val="002F08E5"/>
    <w:rsid w:val="002F272D"/>
    <w:rsid w:val="0032328C"/>
    <w:rsid w:val="00324FBF"/>
    <w:rsid w:val="003328DE"/>
    <w:rsid w:val="00336009"/>
    <w:rsid w:val="00337914"/>
    <w:rsid w:val="00352594"/>
    <w:rsid w:val="0035399C"/>
    <w:rsid w:val="00355766"/>
    <w:rsid w:val="003648D1"/>
    <w:rsid w:val="00367357"/>
    <w:rsid w:val="00367460"/>
    <w:rsid w:val="00374FE0"/>
    <w:rsid w:val="003854C8"/>
    <w:rsid w:val="003879AA"/>
    <w:rsid w:val="0039772F"/>
    <w:rsid w:val="003A0A33"/>
    <w:rsid w:val="003A64D0"/>
    <w:rsid w:val="003B30B8"/>
    <w:rsid w:val="003C23BD"/>
    <w:rsid w:val="003C5279"/>
    <w:rsid w:val="003C63DD"/>
    <w:rsid w:val="003C7F70"/>
    <w:rsid w:val="003D1B65"/>
    <w:rsid w:val="003D50CA"/>
    <w:rsid w:val="003D6994"/>
    <w:rsid w:val="003D7403"/>
    <w:rsid w:val="003E0F59"/>
    <w:rsid w:val="003E197A"/>
    <w:rsid w:val="003E5FF2"/>
    <w:rsid w:val="003E732F"/>
    <w:rsid w:val="003F212B"/>
    <w:rsid w:val="003F41FE"/>
    <w:rsid w:val="00417F59"/>
    <w:rsid w:val="0042590E"/>
    <w:rsid w:val="00426077"/>
    <w:rsid w:val="00433B96"/>
    <w:rsid w:val="00435E81"/>
    <w:rsid w:val="00440AEE"/>
    <w:rsid w:val="0044414E"/>
    <w:rsid w:val="00445C73"/>
    <w:rsid w:val="004467B4"/>
    <w:rsid w:val="0045065D"/>
    <w:rsid w:val="00455C6B"/>
    <w:rsid w:val="004568FB"/>
    <w:rsid w:val="00460ADC"/>
    <w:rsid w:val="004624E2"/>
    <w:rsid w:val="004710F1"/>
    <w:rsid w:val="00472535"/>
    <w:rsid w:val="00472B7B"/>
    <w:rsid w:val="004731AE"/>
    <w:rsid w:val="00480A19"/>
    <w:rsid w:val="00484A19"/>
    <w:rsid w:val="0048714D"/>
    <w:rsid w:val="004A41AD"/>
    <w:rsid w:val="004A60B2"/>
    <w:rsid w:val="004B34A3"/>
    <w:rsid w:val="004C18B0"/>
    <w:rsid w:val="004C2B4C"/>
    <w:rsid w:val="004D1CB9"/>
    <w:rsid w:val="004D4545"/>
    <w:rsid w:val="004F2A41"/>
    <w:rsid w:val="004F4903"/>
    <w:rsid w:val="004F4E6F"/>
    <w:rsid w:val="004F6EF3"/>
    <w:rsid w:val="00502B0F"/>
    <w:rsid w:val="005058A0"/>
    <w:rsid w:val="00505BCE"/>
    <w:rsid w:val="00514822"/>
    <w:rsid w:val="00514BA0"/>
    <w:rsid w:val="00514D7E"/>
    <w:rsid w:val="00521E5A"/>
    <w:rsid w:val="00523C57"/>
    <w:rsid w:val="00535EA1"/>
    <w:rsid w:val="00547B91"/>
    <w:rsid w:val="0055106C"/>
    <w:rsid w:val="005519E1"/>
    <w:rsid w:val="00560B9F"/>
    <w:rsid w:val="005640AA"/>
    <w:rsid w:val="00571862"/>
    <w:rsid w:val="00582F74"/>
    <w:rsid w:val="005864C3"/>
    <w:rsid w:val="005867DE"/>
    <w:rsid w:val="005939E7"/>
    <w:rsid w:val="005B1060"/>
    <w:rsid w:val="005B1188"/>
    <w:rsid w:val="005B3447"/>
    <w:rsid w:val="005B44BD"/>
    <w:rsid w:val="005B45AE"/>
    <w:rsid w:val="005B5073"/>
    <w:rsid w:val="005C25D4"/>
    <w:rsid w:val="005C2AD1"/>
    <w:rsid w:val="005C2B17"/>
    <w:rsid w:val="005C6EE2"/>
    <w:rsid w:val="005C7044"/>
    <w:rsid w:val="005C72A4"/>
    <w:rsid w:val="005C7E08"/>
    <w:rsid w:val="005D7CB5"/>
    <w:rsid w:val="005E07CE"/>
    <w:rsid w:val="005F10AD"/>
    <w:rsid w:val="005F235B"/>
    <w:rsid w:val="005F7473"/>
    <w:rsid w:val="00602532"/>
    <w:rsid w:val="00604C09"/>
    <w:rsid w:val="00605DC4"/>
    <w:rsid w:val="00607778"/>
    <w:rsid w:val="00610081"/>
    <w:rsid w:val="006101DC"/>
    <w:rsid w:val="006204D7"/>
    <w:rsid w:val="00622EE5"/>
    <w:rsid w:val="00635D0A"/>
    <w:rsid w:val="006570EB"/>
    <w:rsid w:val="0066379A"/>
    <w:rsid w:val="00672155"/>
    <w:rsid w:val="006755EE"/>
    <w:rsid w:val="00677239"/>
    <w:rsid w:val="00683B54"/>
    <w:rsid w:val="00691178"/>
    <w:rsid w:val="00692EF2"/>
    <w:rsid w:val="006A13C8"/>
    <w:rsid w:val="006A24F2"/>
    <w:rsid w:val="006A2765"/>
    <w:rsid w:val="006A677B"/>
    <w:rsid w:val="006A721F"/>
    <w:rsid w:val="006B7D61"/>
    <w:rsid w:val="006C5A59"/>
    <w:rsid w:val="006C5AF4"/>
    <w:rsid w:val="006D3F8E"/>
    <w:rsid w:val="006E14DC"/>
    <w:rsid w:val="006F6AB9"/>
    <w:rsid w:val="00710873"/>
    <w:rsid w:val="00721E70"/>
    <w:rsid w:val="00723BC7"/>
    <w:rsid w:val="00733CB4"/>
    <w:rsid w:val="0073773A"/>
    <w:rsid w:val="00741D36"/>
    <w:rsid w:val="00755582"/>
    <w:rsid w:val="0076541A"/>
    <w:rsid w:val="00766463"/>
    <w:rsid w:val="00771E5E"/>
    <w:rsid w:val="007752B7"/>
    <w:rsid w:val="00783CF2"/>
    <w:rsid w:val="0078450C"/>
    <w:rsid w:val="007852FB"/>
    <w:rsid w:val="0079272F"/>
    <w:rsid w:val="00795819"/>
    <w:rsid w:val="007971D6"/>
    <w:rsid w:val="007A3DC3"/>
    <w:rsid w:val="007A3F74"/>
    <w:rsid w:val="007A5EB8"/>
    <w:rsid w:val="007A7148"/>
    <w:rsid w:val="007B01F7"/>
    <w:rsid w:val="007B2520"/>
    <w:rsid w:val="007B7FE0"/>
    <w:rsid w:val="007C272F"/>
    <w:rsid w:val="007C4BCE"/>
    <w:rsid w:val="007D08E9"/>
    <w:rsid w:val="007D1E23"/>
    <w:rsid w:val="007D2670"/>
    <w:rsid w:val="007D3FF1"/>
    <w:rsid w:val="007E0888"/>
    <w:rsid w:val="007E23D6"/>
    <w:rsid w:val="007F0CFF"/>
    <w:rsid w:val="008004E7"/>
    <w:rsid w:val="0080353E"/>
    <w:rsid w:val="008043F8"/>
    <w:rsid w:val="00807F3E"/>
    <w:rsid w:val="008118FB"/>
    <w:rsid w:val="00820835"/>
    <w:rsid w:val="00822631"/>
    <w:rsid w:val="0082273E"/>
    <w:rsid w:val="008265A4"/>
    <w:rsid w:val="008303C0"/>
    <w:rsid w:val="00832BE9"/>
    <w:rsid w:val="00833CC8"/>
    <w:rsid w:val="008420EF"/>
    <w:rsid w:val="0085191A"/>
    <w:rsid w:val="00851F7A"/>
    <w:rsid w:val="008528A8"/>
    <w:rsid w:val="00856AE5"/>
    <w:rsid w:val="00866164"/>
    <w:rsid w:val="008708F1"/>
    <w:rsid w:val="00873B0E"/>
    <w:rsid w:val="00874622"/>
    <w:rsid w:val="00882688"/>
    <w:rsid w:val="0088296F"/>
    <w:rsid w:val="00883FA5"/>
    <w:rsid w:val="008902BD"/>
    <w:rsid w:val="00891568"/>
    <w:rsid w:val="00892D0C"/>
    <w:rsid w:val="008A153D"/>
    <w:rsid w:val="008A182A"/>
    <w:rsid w:val="008A5119"/>
    <w:rsid w:val="008A5557"/>
    <w:rsid w:val="008B0C01"/>
    <w:rsid w:val="008B13DA"/>
    <w:rsid w:val="008B46EF"/>
    <w:rsid w:val="008B496F"/>
    <w:rsid w:val="008B76CB"/>
    <w:rsid w:val="008C0142"/>
    <w:rsid w:val="008C0CDF"/>
    <w:rsid w:val="008C4CAA"/>
    <w:rsid w:val="008C5B72"/>
    <w:rsid w:val="008C61C8"/>
    <w:rsid w:val="008D10DC"/>
    <w:rsid w:val="008D5040"/>
    <w:rsid w:val="008D50FB"/>
    <w:rsid w:val="008D5E43"/>
    <w:rsid w:val="008E17DA"/>
    <w:rsid w:val="008E7223"/>
    <w:rsid w:val="008F404A"/>
    <w:rsid w:val="008F6D6E"/>
    <w:rsid w:val="008F74E9"/>
    <w:rsid w:val="00901409"/>
    <w:rsid w:val="0090319F"/>
    <w:rsid w:val="00903485"/>
    <w:rsid w:val="009035B9"/>
    <w:rsid w:val="009051CE"/>
    <w:rsid w:val="00915E5B"/>
    <w:rsid w:val="0091620E"/>
    <w:rsid w:val="00921A2C"/>
    <w:rsid w:val="009261C6"/>
    <w:rsid w:val="0092665E"/>
    <w:rsid w:val="00936B23"/>
    <w:rsid w:val="00940B1E"/>
    <w:rsid w:val="00946A03"/>
    <w:rsid w:val="009568FB"/>
    <w:rsid w:val="009708D2"/>
    <w:rsid w:val="009768F4"/>
    <w:rsid w:val="00983966"/>
    <w:rsid w:val="00984D9B"/>
    <w:rsid w:val="009877F4"/>
    <w:rsid w:val="00997C6D"/>
    <w:rsid w:val="009A1857"/>
    <w:rsid w:val="009A197F"/>
    <w:rsid w:val="009B08EA"/>
    <w:rsid w:val="009B42D1"/>
    <w:rsid w:val="009B4B35"/>
    <w:rsid w:val="009B6768"/>
    <w:rsid w:val="009C7A07"/>
    <w:rsid w:val="009E458A"/>
    <w:rsid w:val="009F5B94"/>
    <w:rsid w:val="00A114DE"/>
    <w:rsid w:val="00A22E27"/>
    <w:rsid w:val="00A3385C"/>
    <w:rsid w:val="00A351A4"/>
    <w:rsid w:val="00A35745"/>
    <w:rsid w:val="00A428AB"/>
    <w:rsid w:val="00A42EFA"/>
    <w:rsid w:val="00A557A0"/>
    <w:rsid w:val="00A56DD8"/>
    <w:rsid w:val="00A67CB0"/>
    <w:rsid w:val="00A67FF6"/>
    <w:rsid w:val="00A71BDE"/>
    <w:rsid w:val="00A8430E"/>
    <w:rsid w:val="00A91964"/>
    <w:rsid w:val="00A95C3F"/>
    <w:rsid w:val="00A9631C"/>
    <w:rsid w:val="00AA641D"/>
    <w:rsid w:val="00AA6705"/>
    <w:rsid w:val="00AC5DC5"/>
    <w:rsid w:val="00AD72D1"/>
    <w:rsid w:val="00AE5C9D"/>
    <w:rsid w:val="00AF2EB8"/>
    <w:rsid w:val="00B021AC"/>
    <w:rsid w:val="00B065A6"/>
    <w:rsid w:val="00B06BD2"/>
    <w:rsid w:val="00B11319"/>
    <w:rsid w:val="00B151E7"/>
    <w:rsid w:val="00B171DB"/>
    <w:rsid w:val="00B20B51"/>
    <w:rsid w:val="00B314BB"/>
    <w:rsid w:val="00B44C36"/>
    <w:rsid w:val="00B64D19"/>
    <w:rsid w:val="00B74940"/>
    <w:rsid w:val="00B74C93"/>
    <w:rsid w:val="00B85721"/>
    <w:rsid w:val="00B923DA"/>
    <w:rsid w:val="00B9306D"/>
    <w:rsid w:val="00B941CF"/>
    <w:rsid w:val="00B94A8C"/>
    <w:rsid w:val="00BA1B75"/>
    <w:rsid w:val="00BA2223"/>
    <w:rsid w:val="00BA610C"/>
    <w:rsid w:val="00BB3402"/>
    <w:rsid w:val="00BB4C2C"/>
    <w:rsid w:val="00BB7C71"/>
    <w:rsid w:val="00BC051B"/>
    <w:rsid w:val="00BC08B2"/>
    <w:rsid w:val="00BC7C40"/>
    <w:rsid w:val="00BD37F8"/>
    <w:rsid w:val="00BD7FB5"/>
    <w:rsid w:val="00BE37F3"/>
    <w:rsid w:val="00C01481"/>
    <w:rsid w:val="00C040CA"/>
    <w:rsid w:val="00C07F51"/>
    <w:rsid w:val="00C10A48"/>
    <w:rsid w:val="00C10ABB"/>
    <w:rsid w:val="00C11F89"/>
    <w:rsid w:val="00C14DDE"/>
    <w:rsid w:val="00C15349"/>
    <w:rsid w:val="00C160CC"/>
    <w:rsid w:val="00C1681B"/>
    <w:rsid w:val="00C20F29"/>
    <w:rsid w:val="00C2598B"/>
    <w:rsid w:val="00C3009E"/>
    <w:rsid w:val="00C326FE"/>
    <w:rsid w:val="00C40324"/>
    <w:rsid w:val="00C44F63"/>
    <w:rsid w:val="00C50132"/>
    <w:rsid w:val="00C72D0A"/>
    <w:rsid w:val="00C76C95"/>
    <w:rsid w:val="00C84858"/>
    <w:rsid w:val="00C851C5"/>
    <w:rsid w:val="00C870F1"/>
    <w:rsid w:val="00C87FCC"/>
    <w:rsid w:val="00C9180C"/>
    <w:rsid w:val="00C928B9"/>
    <w:rsid w:val="00C95018"/>
    <w:rsid w:val="00C95D1A"/>
    <w:rsid w:val="00CA1BEC"/>
    <w:rsid w:val="00CA4A43"/>
    <w:rsid w:val="00CB2656"/>
    <w:rsid w:val="00CB2E4A"/>
    <w:rsid w:val="00CC55DD"/>
    <w:rsid w:val="00CC56EA"/>
    <w:rsid w:val="00CD5865"/>
    <w:rsid w:val="00CE034A"/>
    <w:rsid w:val="00CE4105"/>
    <w:rsid w:val="00CF22D2"/>
    <w:rsid w:val="00D00170"/>
    <w:rsid w:val="00D04F7A"/>
    <w:rsid w:val="00D1225F"/>
    <w:rsid w:val="00D21B73"/>
    <w:rsid w:val="00D21EE3"/>
    <w:rsid w:val="00D21F38"/>
    <w:rsid w:val="00D300AD"/>
    <w:rsid w:val="00D313D7"/>
    <w:rsid w:val="00D329E1"/>
    <w:rsid w:val="00D53128"/>
    <w:rsid w:val="00D551A8"/>
    <w:rsid w:val="00D60E09"/>
    <w:rsid w:val="00D6209B"/>
    <w:rsid w:val="00D64093"/>
    <w:rsid w:val="00D73773"/>
    <w:rsid w:val="00D74541"/>
    <w:rsid w:val="00D74C4A"/>
    <w:rsid w:val="00D77E8F"/>
    <w:rsid w:val="00D821AC"/>
    <w:rsid w:val="00D927FC"/>
    <w:rsid w:val="00DA1747"/>
    <w:rsid w:val="00DA5F7A"/>
    <w:rsid w:val="00DB14B0"/>
    <w:rsid w:val="00DB156E"/>
    <w:rsid w:val="00DB3229"/>
    <w:rsid w:val="00DB4396"/>
    <w:rsid w:val="00DB5736"/>
    <w:rsid w:val="00DB7CB0"/>
    <w:rsid w:val="00DC0407"/>
    <w:rsid w:val="00DD4509"/>
    <w:rsid w:val="00DD6E16"/>
    <w:rsid w:val="00DE54D9"/>
    <w:rsid w:val="00DE736C"/>
    <w:rsid w:val="00DF1751"/>
    <w:rsid w:val="00DF2D45"/>
    <w:rsid w:val="00DF31CA"/>
    <w:rsid w:val="00E12710"/>
    <w:rsid w:val="00E22DEC"/>
    <w:rsid w:val="00E2697F"/>
    <w:rsid w:val="00E26FD8"/>
    <w:rsid w:val="00E27E65"/>
    <w:rsid w:val="00E30205"/>
    <w:rsid w:val="00E35B30"/>
    <w:rsid w:val="00E41373"/>
    <w:rsid w:val="00E448BC"/>
    <w:rsid w:val="00E557CC"/>
    <w:rsid w:val="00E700B0"/>
    <w:rsid w:val="00E7381B"/>
    <w:rsid w:val="00E7623E"/>
    <w:rsid w:val="00E7651D"/>
    <w:rsid w:val="00E76A10"/>
    <w:rsid w:val="00E80049"/>
    <w:rsid w:val="00E81D32"/>
    <w:rsid w:val="00E82D0F"/>
    <w:rsid w:val="00E9703D"/>
    <w:rsid w:val="00EB02B1"/>
    <w:rsid w:val="00EB1685"/>
    <w:rsid w:val="00EB1A84"/>
    <w:rsid w:val="00EB67EC"/>
    <w:rsid w:val="00EC11D5"/>
    <w:rsid w:val="00EC127E"/>
    <w:rsid w:val="00EC274D"/>
    <w:rsid w:val="00EC5C5C"/>
    <w:rsid w:val="00ED23AE"/>
    <w:rsid w:val="00ED4604"/>
    <w:rsid w:val="00ED4FF7"/>
    <w:rsid w:val="00EE2928"/>
    <w:rsid w:val="00EF0E47"/>
    <w:rsid w:val="00EF5C49"/>
    <w:rsid w:val="00F00398"/>
    <w:rsid w:val="00F05D92"/>
    <w:rsid w:val="00F06CDC"/>
    <w:rsid w:val="00F14E2B"/>
    <w:rsid w:val="00F160C2"/>
    <w:rsid w:val="00F211F8"/>
    <w:rsid w:val="00F2150A"/>
    <w:rsid w:val="00F22B26"/>
    <w:rsid w:val="00F249EA"/>
    <w:rsid w:val="00F4161B"/>
    <w:rsid w:val="00F42A8B"/>
    <w:rsid w:val="00F47AB6"/>
    <w:rsid w:val="00F50ACB"/>
    <w:rsid w:val="00F60372"/>
    <w:rsid w:val="00F63D69"/>
    <w:rsid w:val="00F76790"/>
    <w:rsid w:val="00F82AFA"/>
    <w:rsid w:val="00F84FC8"/>
    <w:rsid w:val="00F86CDA"/>
    <w:rsid w:val="00F92668"/>
    <w:rsid w:val="00F93F19"/>
    <w:rsid w:val="00F96A7C"/>
    <w:rsid w:val="00FA0E08"/>
    <w:rsid w:val="00FC3C71"/>
    <w:rsid w:val="00FD41F8"/>
    <w:rsid w:val="00FD7775"/>
    <w:rsid w:val="00FE19ED"/>
    <w:rsid w:val="00FE22BA"/>
    <w:rsid w:val="00FE59FC"/>
    <w:rsid w:val="00FE5D91"/>
    <w:rsid w:val="00FE78EB"/>
    <w:rsid w:val="00FE7E9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A"/>
    <w:pPr>
      <w:spacing w:before="0" w:after="0"/>
      <w:jc w:val="left"/>
    </w:pPr>
    <w:rPr>
      <w:rFonts w:eastAsia="Times New Roman" w:cs="Times New Roman"/>
      <w:sz w:val="2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17DA"/>
    <w:pPr>
      <w:shd w:val="clear" w:color="auto" w:fill="FFFFFF" w:themeFill="background1"/>
      <w:jc w:val="center"/>
    </w:pPr>
    <w:rPr>
      <w:b/>
      <w:i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17DA"/>
    <w:rPr>
      <w:rFonts w:eastAsia="Times New Roman" w:cs="Times New Roman"/>
      <w:b/>
      <w:i/>
      <w:sz w:val="32"/>
      <w:szCs w:val="32"/>
      <w:shd w:val="clear" w:color="auto" w:fill="FFFFFF" w:themeFill="background1"/>
      <w:lang w:eastAsia="ru-RU"/>
    </w:rPr>
  </w:style>
  <w:style w:type="paragraph" w:styleId="a5">
    <w:name w:val="List Paragraph"/>
    <w:basedOn w:val="a"/>
    <w:uiPriority w:val="34"/>
    <w:qFormat/>
    <w:rsid w:val="008E17D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7DA"/>
    <w:pPr>
      <w:shd w:val="clear" w:color="auto" w:fill="FFFFFF" w:themeFill="background1"/>
      <w:ind w:firstLine="708"/>
      <w:jc w:val="both"/>
    </w:pPr>
    <w:rPr>
      <w:b/>
      <w:i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7DA"/>
    <w:rPr>
      <w:rFonts w:eastAsia="Times New Roman" w:cs="Times New Roman"/>
      <w:b/>
      <w:i/>
      <w:shd w:val="clear" w:color="auto" w:fill="FFFFFF" w:themeFill="background1"/>
      <w:lang w:eastAsia="ru-RU"/>
    </w:rPr>
  </w:style>
  <w:style w:type="character" w:customStyle="1" w:styleId="normaltextrun">
    <w:name w:val="normaltextrun"/>
    <w:basedOn w:val="a0"/>
    <w:rsid w:val="008E17DA"/>
  </w:style>
  <w:style w:type="character" w:customStyle="1" w:styleId="eop">
    <w:name w:val="eop"/>
    <w:basedOn w:val="a0"/>
    <w:rsid w:val="008E17DA"/>
  </w:style>
  <w:style w:type="character" w:styleId="a6">
    <w:name w:val="Strong"/>
    <w:qFormat/>
    <w:rsid w:val="008E17DA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8E17DA"/>
    <w:pPr>
      <w:spacing w:before="0" w:after="0"/>
      <w:jc w:val="left"/>
    </w:pPr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E17DA"/>
    <w:rPr>
      <w:rFonts w:asciiTheme="minorHAnsi" w:hAnsiTheme="minorHAnsi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8E1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E17DA"/>
    <w:rPr>
      <w:rFonts w:eastAsia="Times New Roman" w:cs="Times New Roman"/>
      <w:sz w:val="29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E17DA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8E17DA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845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450C"/>
    <w:rPr>
      <w:rFonts w:eastAsia="Times New Roman" w:cs="Times New Roman"/>
      <w:sz w:val="29"/>
      <w:szCs w:val="24"/>
      <w:lang w:eastAsia="ru-RU"/>
    </w:rPr>
  </w:style>
  <w:style w:type="paragraph" w:styleId="ad">
    <w:name w:val="Block Text"/>
    <w:basedOn w:val="a"/>
    <w:uiPriority w:val="99"/>
    <w:unhideWhenUsed/>
    <w:rsid w:val="0078450C"/>
    <w:pPr>
      <w:spacing w:before="100" w:beforeAutospacing="1" w:line="276" w:lineRule="auto"/>
      <w:ind w:left="-57" w:right="-57" w:firstLine="765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_"/>
    <w:basedOn w:val="a0"/>
    <w:link w:val="10"/>
    <w:rsid w:val="007845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e"/>
    <w:rsid w:val="0078450C"/>
    <w:pPr>
      <w:shd w:val="clear" w:color="auto" w:fill="FFFFFF"/>
      <w:spacing w:line="250" w:lineRule="exact"/>
      <w:ind w:hanging="600"/>
      <w:jc w:val="both"/>
    </w:pPr>
    <w:rPr>
      <w:sz w:val="23"/>
      <w:szCs w:val="23"/>
      <w:lang w:eastAsia="en-US"/>
    </w:rPr>
  </w:style>
  <w:style w:type="paragraph" w:customStyle="1" w:styleId="p3">
    <w:name w:val="p3"/>
    <w:basedOn w:val="a"/>
    <w:rsid w:val="00283CD9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283CD9"/>
  </w:style>
  <w:style w:type="paragraph" w:styleId="af">
    <w:name w:val="Balloon Text"/>
    <w:basedOn w:val="a"/>
    <w:link w:val="af0"/>
    <w:uiPriority w:val="99"/>
    <w:semiHidden/>
    <w:unhideWhenUsed/>
    <w:rsid w:val="00A114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4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DB156E"/>
  </w:style>
  <w:style w:type="paragraph" w:styleId="af1">
    <w:name w:val="header"/>
    <w:basedOn w:val="a"/>
    <w:link w:val="af2"/>
    <w:uiPriority w:val="99"/>
    <w:unhideWhenUsed/>
    <w:rsid w:val="009261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61C6"/>
    <w:rPr>
      <w:rFonts w:eastAsia="Times New Roman" w:cs="Times New Roman"/>
      <w:sz w:val="29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61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61C6"/>
    <w:rPr>
      <w:rFonts w:eastAsia="Times New Roman" w:cs="Times New Roman"/>
      <w:sz w:val="29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C01481"/>
    <w:rPr>
      <w:color w:val="0000FF"/>
      <w:u w:val="single"/>
    </w:rPr>
  </w:style>
  <w:style w:type="table" w:styleId="af6">
    <w:name w:val="Table Grid"/>
    <w:basedOn w:val="a1"/>
    <w:rsid w:val="005C6EE2"/>
    <w:pPr>
      <w:spacing w:before="0" w:after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A"/>
    <w:pPr>
      <w:spacing w:before="0" w:after="0"/>
      <w:jc w:val="left"/>
    </w:pPr>
    <w:rPr>
      <w:rFonts w:eastAsia="Times New Roman" w:cs="Times New Roman"/>
      <w:sz w:val="2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17DA"/>
    <w:pPr>
      <w:shd w:val="clear" w:color="auto" w:fill="FFFFFF" w:themeFill="background1"/>
      <w:jc w:val="center"/>
    </w:pPr>
    <w:rPr>
      <w:b/>
      <w:i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17DA"/>
    <w:rPr>
      <w:rFonts w:eastAsia="Times New Roman" w:cs="Times New Roman"/>
      <w:b/>
      <w:i/>
      <w:sz w:val="32"/>
      <w:szCs w:val="32"/>
      <w:shd w:val="clear" w:color="auto" w:fill="FFFFFF" w:themeFill="background1"/>
      <w:lang w:eastAsia="ru-RU"/>
    </w:rPr>
  </w:style>
  <w:style w:type="paragraph" w:styleId="a5">
    <w:name w:val="List Paragraph"/>
    <w:basedOn w:val="a"/>
    <w:uiPriority w:val="34"/>
    <w:qFormat/>
    <w:rsid w:val="008E17D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7DA"/>
    <w:pPr>
      <w:shd w:val="clear" w:color="auto" w:fill="FFFFFF" w:themeFill="background1"/>
      <w:ind w:firstLine="708"/>
      <w:jc w:val="both"/>
    </w:pPr>
    <w:rPr>
      <w:b/>
      <w:i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7DA"/>
    <w:rPr>
      <w:rFonts w:eastAsia="Times New Roman" w:cs="Times New Roman"/>
      <w:b/>
      <w:i/>
      <w:shd w:val="clear" w:color="auto" w:fill="FFFFFF" w:themeFill="background1"/>
      <w:lang w:eastAsia="ru-RU"/>
    </w:rPr>
  </w:style>
  <w:style w:type="character" w:customStyle="1" w:styleId="normaltextrun">
    <w:name w:val="normaltextrun"/>
    <w:basedOn w:val="a0"/>
    <w:rsid w:val="008E17DA"/>
  </w:style>
  <w:style w:type="character" w:customStyle="1" w:styleId="eop">
    <w:name w:val="eop"/>
    <w:basedOn w:val="a0"/>
    <w:rsid w:val="008E17DA"/>
  </w:style>
  <w:style w:type="character" w:styleId="a6">
    <w:name w:val="Strong"/>
    <w:qFormat/>
    <w:rsid w:val="008E17DA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8E17DA"/>
    <w:pPr>
      <w:spacing w:before="0" w:after="0"/>
      <w:jc w:val="left"/>
    </w:pPr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E17DA"/>
    <w:rPr>
      <w:rFonts w:asciiTheme="minorHAnsi" w:hAnsiTheme="minorHAnsi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8E1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E17DA"/>
    <w:rPr>
      <w:rFonts w:eastAsia="Times New Roman" w:cs="Times New Roman"/>
      <w:sz w:val="29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E17DA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8E17DA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845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450C"/>
    <w:rPr>
      <w:rFonts w:eastAsia="Times New Roman" w:cs="Times New Roman"/>
      <w:sz w:val="29"/>
      <w:szCs w:val="24"/>
      <w:lang w:eastAsia="ru-RU"/>
    </w:rPr>
  </w:style>
  <w:style w:type="paragraph" w:styleId="ad">
    <w:name w:val="Block Text"/>
    <w:basedOn w:val="a"/>
    <w:uiPriority w:val="99"/>
    <w:unhideWhenUsed/>
    <w:rsid w:val="0078450C"/>
    <w:pPr>
      <w:spacing w:before="100" w:beforeAutospacing="1" w:line="276" w:lineRule="auto"/>
      <w:ind w:left="-57" w:right="-57" w:firstLine="765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_"/>
    <w:basedOn w:val="a0"/>
    <w:link w:val="10"/>
    <w:rsid w:val="007845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e"/>
    <w:rsid w:val="0078450C"/>
    <w:pPr>
      <w:shd w:val="clear" w:color="auto" w:fill="FFFFFF"/>
      <w:spacing w:line="250" w:lineRule="exact"/>
      <w:ind w:hanging="600"/>
      <w:jc w:val="both"/>
    </w:pPr>
    <w:rPr>
      <w:sz w:val="23"/>
      <w:szCs w:val="23"/>
      <w:lang w:eastAsia="en-US"/>
    </w:rPr>
  </w:style>
  <w:style w:type="paragraph" w:customStyle="1" w:styleId="p3">
    <w:name w:val="p3"/>
    <w:basedOn w:val="a"/>
    <w:rsid w:val="00283CD9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283CD9"/>
  </w:style>
  <w:style w:type="paragraph" w:styleId="af">
    <w:name w:val="Balloon Text"/>
    <w:basedOn w:val="a"/>
    <w:link w:val="af0"/>
    <w:uiPriority w:val="99"/>
    <w:semiHidden/>
    <w:unhideWhenUsed/>
    <w:rsid w:val="00A114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4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DB156E"/>
  </w:style>
  <w:style w:type="paragraph" w:styleId="af1">
    <w:name w:val="header"/>
    <w:basedOn w:val="a"/>
    <w:link w:val="af2"/>
    <w:uiPriority w:val="99"/>
    <w:unhideWhenUsed/>
    <w:rsid w:val="009261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61C6"/>
    <w:rPr>
      <w:rFonts w:eastAsia="Times New Roman" w:cs="Times New Roman"/>
      <w:sz w:val="29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61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61C6"/>
    <w:rPr>
      <w:rFonts w:eastAsia="Times New Roman" w:cs="Times New Roman"/>
      <w:sz w:val="29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C01481"/>
    <w:rPr>
      <w:color w:val="0000FF"/>
      <w:u w:val="single"/>
    </w:rPr>
  </w:style>
  <w:style w:type="table" w:styleId="af6">
    <w:name w:val="Table Grid"/>
    <w:basedOn w:val="a1"/>
    <w:rsid w:val="005C6EE2"/>
    <w:pPr>
      <w:spacing w:before="0" w:after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193">
          <w:marLeft w:val="0"/>
          <w:marRight w:val="345"/>
          <w:marTop w:val="4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2C3C-4704-4130-B27A-1180214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2023-01-11T13:35:00Z</cp:lastPrinted>
  <dcterms:created xsi:type="dcterms:W3CDTF">2023-01-24T14:59:00Z</dcterms:created>
  <dcterms:modified xsi:type="dcterms:W3CDTF">2023-01-24T14:59:00Z</dcterms:modified>
</cp:coreProperties>
</file>